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05" w:rsidRPr="003F14FD" w:rsidRDefault="00426905" w:rsidP="001A228D">
      <w:pPr>
        <w:spacing w:after="0" w:line="450" w:lineRule="atLeast"/>
        <w:jc w:val="center"/>
        <w:textAlignment w:val="baseline"/>
        <w:outlineLvl w:val="0"/>
        <w:rPr>
          <w:rFonts w:ascii="Arial" w:eastAsia="Times New Roman" w:hAnsi="Arial" w:cs="Arial"/>
          <w:b/>
          <w:color w:val="000000" w:themeColor="text1"/>
          <w:kern w:val="36"/>
          <w:sz w:val="28"/>
          <w:szCs w:val="28"/>
          <w:lang w:eastAsia="ru-RU"/>
        </w:rPr>
      </w:pPr>
      <w:r w:rsidRPr="001A228D">
        <w:rPr>
          <w:rFonts w:ascii="Arial" w:eastAsia="Times New Roman" w:hAnsi="Arial" w:cs="Arial"/>
          <w:b/>
          <w:color w:val="444444"/>
          <w:kern w:val="36"/>
          <w:sz w:val="28"/>
          <w:szCs w:val="28"/>
          <w:lang w:eastAsia="ru-RU"/>
        </w:rPr>
        <w:t>"</w:t>
      </w:r>
      <w:r w:rsidRPr="003F14FD">
        <w:rPr>
          <w:rFonts w:ascii="Arial" w:eastAsia="Times New Roman" w:hAnsi="Arial" w:cs="Arial"/>
          <w:b/>
          <w:color w:val="000000" w:themeColor="text1"/>
          <w:kern w:val="36"/>
          <w:sz w:val="28"/>
          <w:szCs w:val="28"/>
          <w:lang w:eastAsia="ru-RU"/>
        </w:rPr>
        <w:t xml:space="preserve">Қазақстан Республикасында білім беруді және ғылымды дамытудың 2016 - 2019 </w:t>
      </w:r>
      <w:proofErr w:type="gramStart"/>
      <w:r w:rsidRPr="003F14FD">
        <w:rPr>
          <w:rFonts w:ascii="Arial" w:eastAsia="Times New Roman" w:hAnsi="Arial" w:cs="Arial"/>
          <w:b/>
          <w:color w:val="000000" w:themeColor="text1"/>
          <w:kern w:val="36"/>
          <w:sz w:val="28"/>
          <w:szCs w:val="28"/>
          <w:lang w:eastAsia="ru-RU"/>
        </w:rPr>
        <w:t>жылдар</w:t>
      </w:r>
      <w:proofErr w:type="gramEnd"/>
      <w:r w:rsidRPr="003F14FD">
        <w:rPr>
          <w:rFonts w:ascii="Arial" w:eastAsia="Times New Roman" w:hAnsi="Arial" w:cs="Arial"/>
          <w:b/>
          <w:color w:val="000000" w:themeColor="text1"/>
          <w:kern w:val="36"/>
          <w:sz w:val="28"/>
          <w:szCs w:val="28"/>
          <w:lang w:eastAsia="ru-RU"/>
        </w:rPr>
        <w:t>ға арналған мемлекеттік бағдарламасын бекіту туралы" Қазақстан Республикасының Президенті Жарлығының жобасы туралы</w:t>
      </w:r>
    </w:p>
    <w:p w:rsidR="00426905" w:rsidRPr="00426905" w:rsidRDefault="00426905" w:rsidP="00426905">
      <w:pPr>
        <w:spacing w:before="120" w:after="0" w:line="285" w:lineRule="atLeast"/>
        <w:textAlignment w:val="baseline"/>
        <w:rPr>
          <w:rFonts w:ascii="Arial" w:eastAsia="Times New Roman" w:hAnsi="Arial" w:cs="Arial"/>
          <w:color w:val="666666"/>
          <w:spacing w:val="2"/>
          <w:sz w:val="20"/>
          <w:szCs w:val="20"/>
          <w:lang w:eastAsia="ru-RU"/>
        </w:rPr>
      </w:pPr>
      <w:r w:rsidRPr="00426905">
        <w:rPr>
          <w:rFonts w:ascii="Arial" w:eastAsia="Times New Roman" w:hAnsi="Arial" w:cs="Arial"/>
          <w:color w:val="666666"/>
          <w:spacing w:val="2"/>
          <w:sz w:val="20"/>
          <w:szCs w:val="20"/>
          <w:lang w:eastAsia="ru-RU"/>
        </w:rPr>
        <w:t xml:space="preserve">Қазақстан Республикасы Үкіметінің 2016 жылғы </w:t>
      </w:r>
      <w:proofErr w:type="gramStart"/>
      <w:r w:rsidRPr="00426905">
        <w:rPr>
          <w:rFonts w:ascii="Arial" w:eastAsia="Times New Roman" w:hAnsi="Arial" w:cs="Arial"/>
          <w:color w:val="666666"/>
          <w:spacing w:val="2"/>
          <w:sz w:val="20"/>
          <w:szCs w:val="20"/>
          <w:lang w:eastAsia="ru-RU"/>
        </w:rPr>
        <w:t>27</w:t>
      </w:r>
      <w:proofErr w:type="gramEnd"/>
      <w:r w:rsidRPr="00426905">
        <w:rPr>
          <w:rFonts w:ascii="Arial" w:eastAsia="Times New Roman" w:hAnsi="Arial" w:cs="Arial"/>
          <w:color w:val="666666"/>
          <w:spacing w:val="2"/>
          <w:sz w:val="20"/>
          <w:szCs w:val="20"/>
          <w:lang w:eastAsia="ru-RU"/>
        </w:rPr>
        <w:t xml:space="preserve"> ақпандағы № 123 қаулысы</w:t>
      </w:r>
    </w:p>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Қазақстан Республикасының Үкіметі</w:t>
      </w:r>
      <w:r w:rsidRPr="00426905">
        <w:rPr>
          <w:rFonts w:ascii="Courier New" w:eastAsia="Times New Roman" w:hAnsi="Courier New" w:cs="Courier New"/>
          <w:b/>
          <w:bCs/>
          <w:color w:val="000000"/>
          <w:spacing w:val="2"/>
          <w:sz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ҚАУЛЫ ЕТЕДІ:</w:t>
      </w:r>
      <w:r w:rsidRPr="00426905">
        <w:rPr>
          <w:rFonts w:ascii="Courier New" w:eastAsia="Times New Roman" w:hAnsi="Courier New" w:cs="Courier New"/>
          <w:color w:val="000000"/>
          <w:spacing w:val="2"/>
          <w:sz w:val="20"/>
          <w:szCs w:val="20"/>
          <w:lang w:eastAsia="ru-RU"/>
        </w:rPr>
        <w:br/>
        <w:t xml:space="preserve">      «Қазақстан Республикасында білім беруді және ғылымды дамытудың 2016 – 2019 </w:t>
      </w:r>
      <w:proofErr w:type="gramStart"/>
      <w:r w:rsidRPr="00426905">
        <w:rPr>
          <w:rFonts w:ascii="Courier New" w:eastAsia="Times New Roman" w:hAnsi="Courier New" w:cs="Courier New"/>
          <w:color w:val="000000"/>
          <w:spacing w:val="2"/>
          <w:sz w:val="20"/>
          <w:szCs w:val="20"/>
          <w:lang w:eastAsia="ru-RU"/>
        </w:rPr>
        <w:t>жылдар</w:t>
      </w:r>
      <w:proofErr w:type="gramEnd"/>
      <w:r w:rsidRPr="00426905">
        <w:rPr>
          <w:rFonts w:ascii="Courier New" w:eastAsia="Times New Roman" w:hAnsi="Courier New" w:cs="Courier New"/>
          <w:color w:val="000000"/>
          <w:spacing w:val="2"/>
          <w:sz w:val="20"/>
          <w:szCs w:val="20"/>
          <w:lang w:eastAsia="ru-RU"/>
        </w:rPr>
        <w:t>ға арналған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w:t>
      </w:r>
    </w:p>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i/>
          <w:iCs/>
          <w:color w:val="000000"/>
          <w:spacing w:val="2"/>
          <w:sz w:val="20"/>
          <w:szCs w:val="20"/>
          <w:bdr w:val="none" w:sz="0" w:space="0" w:color="auto" w:frame="1"/>
          <w:lang w:eastAsia="ru-RU"/>
        </w:rPr>
        <w:t>      Премьер-Министрі                      К. Мәсімов</w:t>
      </w:r>
    </w:p>
    <w:p w:rsidR="003F14FD" w:rsidRDefault="00426905" w:rsidP="003F14FD">
      <w:pPr>
        <w:spacing w:after="0" w:line="240" w:lineRule="auto"/>
        <w:jc w:val="center"/>
        <w:textAlignment w:val="baseline"/>
        <w:outlineLvl w:val="2"/>
        <w:rPr>
          <w:rFonts w:ascii="Courier New" w:eastAsia="Times New Roman" w:hAnsi="Courier New" w:cs="Courier New"/>
          <w:b/>
          <w:color w:val="1E1E1E"/>
          <w:sz w:val="32"/>
          <w:szCs w:val="32"/>
          <w:lang w:eastAsia="ru-RU"/>
        </w:rPr>
      </w:pPr>
      <w:r w:rsidRPr="003F14FD">
        <w:rPr>
          <w:rFonts w:ascii="Courier New" w:eastAsia="Times New Roman" w:hAnsi="Courier New" w:cs="Courier New"/>
          <w:b/>
          <w:color w:val="1E1E1E"/>
          <w:sz w:val="32"/>
          <w:szCs w:val="32"/>
          <w:lang w:eastAsia="ru-RU"/>
        </w:rPr>
        <w:t>Қазақстан Республикасында білім беруді және ғылымды дамытудың</w:t>
      </w:r>
      <w:r w:rsidRPr="003F14FD">
        <w:rPr>
          <w:rFonts w:ascii="Courier New" w:eastAsia="Times New Roman" w:hAnsi="Courier New" w:cs="Courier New"/>
          <w:b/>
          <w:color w:val="1E1E1E"/>
          <w:sz w:val="32"/>
          <w:szCs w:val="32"/>
          <w:lang w:eastAsia="ru-RU"/>
        </w:rPr>
        <w:br/>
        <w:t xml:space="preserve">2016 - 2019 </w:t>
      </w:r>
      <w:proofErr w:type="gramStart"/>
      <w:r w:rsidRPr="003F14FD">
        <w:rPr>
          <w:rFonts w:ascii="Courier New" w:eastAsia="Times New Roman" w:hAnsi="Courier New" w:cs="Courier New"/>
          <w:b/>
          <w:color w:val="1E1E1E"/>
          <w:sz w:val="32"/>
          <w:szCs w:val="32"/>
          <w:lang w:eastAsia="ru-RU"/>
        </w:rPr>
        <w:t>жылдар</w:t>
      </w:r>
      <w:proofErr w:type="gramEnd"/>
      <w:r w:rsidRPr="003F14FD">
        <w:rPr>
          <w:rFonts w:ascii="Courier New" w:eastAsia="Times New Roman" w:hAnsi="Courier New" w:cs="Courier New"/>
          <w:b/>
          <w:color w:val="1E1E1E"/>
          <w:sz w:val="32"/>
          <w:szCs w:val="32"/>
          <w:lang w:eastAsia="ru-RU"/>
        </w:rPr>
        <w:t xml:space="preserve">ға арналған </w:t>
      </w:r>
    </w:p>
    <w:p w:rsidR="00426905" w:rsidRPr="003F14FD" w:rsidRDefault="00426905" w:rsidP="003F14FD">
      <w:pPr>
        <w:spacing w:after="0" w:line="240" w:lineRule="auto"/>
        <w:jc w:val="center"/>
        <w:textAlignment w:val="baseline"/>
        <w:outlineLvl w:val="2"/>
        <w:rPr>
          <w:rFonts w:ascii="Courier New" w:eastAsia="Times New Roman" w:hAnsi="Courier New" w:cs="Courier New"/>
          <w:b/>
          <w:color w:val="1E1E1E"/>
          <w:sz w:val="32"/>
          <w:szCs w:val="32"/>
          <w:lang w:eastAsia="ru-RU"/>
        </w:rPr>
      </w:pPr>
      <w:r w:rsidRPr="003F14FD">
        <w:rPr>
          <w:rFonts w:ascii="Courier New" w:eastAsia="Times New Roman" w:hAnsi="Courier New" w:cs="Courier New"/>
          <w:b/>
          <w:color w:val="1E1E1E"/>
          <w:sz w:val="32"/>
          <w:szCs w:val="32"/>
          <w:lang w:eastAsia="ru-RU"/>
        </w:rPr>
        <w:t>мемлекетті</w:t>
      </w:r>
      <w:proofErr w:type="gramStart"/>
      <w:r w:rsidRPr="003F14FD">
        <w:rPr>
          <w:rFonts w:ascii="Courier New" w:eastAsia="Times New Roman" w:hAnsi="Courier New" w:cs="Courier New"/>
          <w:b/>
          <w:color w:val="1E1E1E"/>
          <w:sz w:val="32"/>
          <w:szCs w:val="32"/>
          <w:lang w:eastAsia="ru-RU"/>
        </w:rPr>
        <w:t>к</w:t>
      </w:r>
      <w:proofErr w:type="gramEnd"/>
      <w:r w:rsidRPr="003F14FD">
        <w:rPr>
          <w:rFonts w:ascii="Courier New" w:eastAsia="Times New Roman" w:hAnsi="Courier New" w:cs="Courier New"/>
          <w:b/>
          <w:color w:val="1E1E1E"/>
          <w:sz w:val="32"/>
          <w:szCs w:val="32"/>
          <w:lang w:eastAsia="ru-RU"/>
        </w:rPr>
        <w:t xml:space="preserve"> бағдарламасын</w:t>
      </w:r>
      <w:r w:rsidR="003F14FD">
        <w:rPr>
          <w:rFonts w:ascii="Courier New" w:eastAsia="Times New Roman" w:hAnsi="Courier New" w:cs="Courier New"/>
          <w:b/>
          <w:color w:val="1E1E1E"/>
          <w:sz w:val="32"/>
          <w:szCs w:val="32"/>
          <w:lang w:eastAsia="ru-RU"/>
        </w:rPr>
        <w:t xml:space="preserve">  </w:t>
      </w:r>
      <w:r w:rsidRPr="003F14FD">
        <w:rPr>
          <w:rFonts w:ascii="Courier New" w:eastAsia="Times New Roman" w:hAnsi="Courier New" w:cs="Courier New"/>
          <w:b/>
          <w:color w:val="1E1E1E"/>
          <w:sz w:val="32"/>
          <w:szCs w:val="32"/>
          <w:lang w:eastAsia="ru-RU"/>
        </w:rPr>
        <w:t>бекіту туралы</w:t>
      </w:r>
    </w:p>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ҚАУЛЫ ЕТЕМІН:</w:t>
      </w:r>
      <w:r w:rsidRPr="00426905">
        <w:rPr>
          <w:rFonts w:ascii="Courier New" w:eastAsia="Times New Roman" w:hAnsi="Courier New" w:cs="Courier New"/>
          <w:color w:val="000000"/>
          <w:spacing w:val="2"/>
          <w:sz w:val="20"/>
          <w:szCs w:val="20"/>
          <w:lang w:eastAsia="ru-RU"/>
        </w:rPr>
        <w:br/>
        <w:t>      1. Қоса беріліп отырған Қазақстан Республикасында білім беруді және ғылымды дамытудың 2016 – 2019 жылдарға арналған мемлекеттік бағдарламасы (бұдан әрі – Бағдарлама) бекітілсін.</w:t>
      </w:r>
      <w:r w:rsidRPr="00426905">
        <w:rPr>
          <w:rFonts w:ascii="Courier New" w:eastAsia="Times New Roman" w:hAnsi="Courier New" w:cs="Courier New"/>
          <w:color w:val="000000"/>
          <w:spacing w:val="2"/>
          <w:sz w:val="20"/>
          <w:szCs w:val="20"/>
          <w:lang w:eastAsia="ru-RU"/>
        </w:rPr>
        <w:br/>
        <w:t>      2. Қазақстан Республикасының Үкіметі:</w:t>
      </w:r>
      <w:r w:rsidRPr="00426905">
        <w:rPr>
          <w:rFonts w:ascii="Courier New" w:eastAsia="Times New Roman" w:hAnsi="Courier New" w:cs="Courier New"/>
          <w:color w:val="000000"/>
          <w:spacing w:val="2"/>
          <w:sz w:val="20"/>
          <w:szCs w:val="20"/>
          <w:lang w:eastAsia="ru-RU"/>
        </w:rPr>
        <w:br/>
        <w:t>      1) бір ай мерзімде</w:t>
      </w:r>
      <w:proofErr w:type="gramStart"/>
      <w:r w:rsidRPr="00426905">
        <w:rPr>
          <w:rFonts w:ascii="Courier New" w:eastAsia="Times New Roman" w:hAnsi="Courier New" w:cs="Courier New"/>
          <w:color w:val="000000"/>
          <w:spacing w:val="2"/>
          <w:sz w:val="20"/>
          <w:szCs w:val="20"/>
          <w:lang w:eastAsia="ru-RU"/>
        </w:rPr>
        <w:t xml:space="preserve"> Б</w:t>
      </w:r>
      <w:proofErr w:type="gramEnd"/>
      <w:r w:rsidRPr="00426905">
        <w:rPr>
          <w:rFonts w:ascii="Courier New" w:eastAsia="Times New Roman" w:hAnsi="Courier New" w:cs="Courier New"/>
          <w:color w:val="000000"/>
          <w:spacing w:val="2"/>
          <w:sz w:val="20"/>
          <w:szCs w:val="20"/>
          <w:lang w:eastAsia="ru-RU"/>
        </w:rPr>
        <w:t>ағдарламаны іске асыру жөніндегі іс-шаралар жоспарын әзірлесін және Қазақстан Республикасы Президенті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ің Әкімшілігі</w:t>
      </w:r>
      <w:proofErr w:type="gramStart"/>
      <w:r w:rsidRPr="00426905">
        <w:rPr>
          <w:rFonts w:ascii="Courier New" w:eastAsia="Times New Roman" w:hAnsi="Courier New" w:cs="Courier New"/>
          <w:color w:val="000000"/>
          <w:spacing w:val="2"/>
          <w:sz w:val="20"/>
          <w:szCs w:val="20"/>
          <w:lang w:eastAsia="ru-RU"/>
        </w:rPr>
        <w:t>мен</w:t>
      </w:r>
      <w:proofErr w:type="gramEnd"/>
      <w:r w:rsidRPr="00426905">
        <w:rPr>
          <w:rFonts w:ascii="Courier New" w:eastAsia="Times New Roman" w:hAnsi="Courier New" w:cs="Courier New"/>
          <w:color w:val="000000"/>
          <w:spacing w:val="2"/>
          <w:sz w:val="20"/>
          <w:szCs w:val="20"/>
          <w:lang w:eastAsia="ru-RU"/>
        </w:rPr>
        <w:t xml:space="preserve"> келісу бойынша бекітсін;</w:t>
      </w:r>
      <w:r w:rsidRPr="00426905">
        <w:rPr>
          <w:rFonts w:ascii="Courier New" w:eastAsia="Times New Roman" w:hAnsi="Courier New" w:cs="Courier New"/>
          <w:color w:val="000000"/>
          <w:spacing w:val="2"/>
          <w:sz w:val="20"/>
          <w:szCs w:val="20"/>
          <w:lang w:eastAsia="ru-RU"/>
        </w:rPr>
        <w:b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hyperlink r:id="rId5" w:anchor="z0" w:history="1">
        <w:r w:rsidRPr="00426905">
          <w:rPr>
            <w:rFonts w:ascii="Courier New" w:eastAsia="Times New Roman" w:hAnsi="Courier New" w:cs="Courier New"/>
            <w:color w:val="9A1616"/>
            <w:spacing w:val="2"/>
            <w:sz w:val="20"/>
            <w:u w:val="single"/>
            <w:lang w:eastAsia="ru-RU"/>
          </w:rPr>
          <w:t>Жарлығында</w:t>
        </w:r>
      </w:hyperlink>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t>айқындалған мерзімде және тәртіппен</w:t>
      </w:r>
      <w:proofErr w:type="gramStart"/>
      <w:r w:rsidRPr="00426905">
        <w:rPr>
          <w:rFonts w:ascii="Courier New" w:eastAsia="Times New Roman" w:hAnsi="Courier New" w:cs="Courier New"/>
          <w:color w:val="000000"/>
          <w:spacing w:val="2"/>
          <w:sz w:val="20"/>
          <w:szCs w:val="20"/>
          <w:lang w:eastAsia="ru-RU"/>
        </w:rPr>
        <w:t xml:space="preserve"> Б</w:t>
      </w:r>
      <w:proofErr w:type="gramEnd"/>
      <w:r w:rsidRPr="00426905">
        <w:rPr>
          <w:rFonts w:ascii="Courier New" w:eastAsia="Times New Roman" w:hAnsi="Courier New" w:cs="Courier New"/>
          <w:color w:val="000000"/>
          <w:spacing w:val="2"/>
          <w:sz w:val="20"/>
          <w:szCs w:val="20"/>
          <w:lang w:eastAsia="ru-RU"/>
        </w:rPr>
        <w:t>ағдарламаны іске асыру мониторингінің нәтижелерін Қазақстан Республикасы Президентінің Әкімшілігіне ұсынсын.</w:t>
      </w:r>
      <w:r w:rsidRPr="00426905">
        <w:rPr>
          <w:rFonts w:ascii="Courier New" w:eastAsia="Times New Roman" w:hAnsi="Courier New" w:cs="Courier New"/>
          <w:color w:val="000000"/>
          <w:spacing w:val="2"/>
          <w:sz w:val="20"/>
          <w:szCs w:val="20"/>
          <w:lang w:eastAsia="ru-RU"/>
        </w:rPr>
        <w:b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w:t>
      </w:r>
      <w:proofErr w:type="gramStart"/>
      <w:r w:rsidRPr="00426905">
        <w:rPr>
          <w:rFonts w:ascii="Courier New" w:eastAsia="Times New Roman" w:hAnsi="Courier New" w:cs="Courier New"/>
          <w:color w:val="000000"/>
          <w:spacing w:val="2"/>
          <w:sz w:val="20"/>
          <w:szCs w:val="20"/>
          <w:lang w:eastAsia="ru-RU"/>
        </w:rPr>
        <w:t xml:space="preserve"> Б</w:t>
      </w:r>
      <w:proofErr w:type="gramEnd"/>
      <w:r w:rsidRPr="00426905">
        <w:rPr>
          <w:rFonts w:ascii="Courier New" w:eastAsia="Times New Roman" w:hAnsi="Courier New" w:cs="Courier New"/>
          <w:color w:val="000000"/>
          <w:spacing w:val="2"/>
          <w:sz w:val="20"/>
          <w:szCs w:val="20"/>
          <w:lang w:eastAsia="ru-RU"/>
        </w:rPr>
        <w:t>ағдарламаны іске асыру жөнінде шаралар қабылдасын.</w:t>
      </w:r>
      <w:r w:rsidRPr="00426905">
        <w:rPr>
          <w:rFonts w:ascii="Courier New" w:eastAsia="Times New Roman" w:hAnsi="Courier New" w:cs="Courier New"/>
          <w:color w:val="000000"/>
          <w:spacing w:val="2"/>
          <w:sz w:val="20"/>
          <w:szCs w:val="20"/>
          <w:lang w:eastAsia="ru-RU"/>
        </w:rPr>
        <w:br/>
        <w:t>      4. Осы Жарлыққа қосымшаға сәйкес Қазақстан Республикасы Президентінің кейбі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Жарлықтарының күші жойылды деп танылсын.</w:t>
      </w:r>
      <w:r w:rsidRPr="00426905">
        <w:rPr>
          <w:rFonts w:ascii="Courier New" w:eastAsia="Times New Roman" w:hAnsi="Courier New" w:cs="Courier New"/>
          <w:color w:val="000000"/>
          <w:spacing w:val="2"/>
          <w:sz w:val="20"/>
          <w:szCs w:val="20"/>
          <w:lang w:eastAsia="ru-RU"/>
        </w:rPr>
        <w:br/>
        <w:t>      5. Осы Жарлықтың орындалуын бақылау Қазақстан Республикасы Президенті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ің Әкімшілігіне жүктелсін.</w:t>
      </w:r>
      <w:r w:rsidRPr="00426905">
        <w:rPr>
          <w:rFonts w:ascii="Courier New" w:eastAsia="Times New Roman" w:hAnsi="Courier New" w:cs="Courier New"/>
          <w:color w:val="000000"/>
          <w:spacing w:val="2"/>
          <w:sz w:val="20"/>
          <w:szCs w:val="20"/>
          <w:lang w:eastAsia="ru-RU"/>
        </w:rPr>
        <w:br/>
        <w:t>      6. Осы Жарлық қол қойылған күнінен бастап қ</w:t>
      </w:r>
      <w:proofErr w:type="gramStart"/>
      <w:r w:rsidRPr="00426905">
        <w:rPr>
          <w:rFonts w:ascii="Courier New" w:eastAsia="Times New Roman" w:hAnsi="Courier New" w:cs="Courier New"/>
          <w:color w:val="000000"/>
          <w:spacing w:val="2"/>
          <w:sz w:val="20"/>
          <w:szCs w:val="20"/>
          <w:lang w:eastAsia="ru-RU"/>
        </w:rPr>
        <w:t>олданыс</w:t>
      </w:r>
      <w:proofErr w:type="gramEnd"/>
      <w:r w:rsidRPr="00426905">
        <w:rPr>
          <w:rFonts w:ascii="Courier New" w:eastAsia="Times New Roman" w:hAnsi="Courier New" w:cs="Courier New"/>
          <w:color w:val="000000"/>
          <w:spacing w:val="2"/>
          <w:sz w:val="20"/>
          <w:szCs w:val="20"/>
          <w:lang w:eastAsia="ru-RU"/>
        </w:rPr>
        <w:t>қа енгізіледі.</w:t>
      </w:r>
    </w:p>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i/>
          <w:iCs/>
          <w:color w:val="000000"/>
          <w:spacing w:val="2"/>
          <w:sz w:val="20"/>
          <w:szCs w:val="20"/>
          <w:bdr w:val="none" w:sz="0" w:space="0" w:color="auto" w:frame="1"/>
          <w:lang w:eastAsia="ru-RU"/>
        </w:rPr>
        <w:t>      Президенті                            Н.Назарбаев</w:t>
      </w:r>
    </w:p>
    <w:p w:rsidR="003F14FD" w:rsidRDefault="003F14FD" w:rsidP="00426905">
      <w:pPr>
        <w:spacing w:after="360" w:line="285" w:lineRule="atLeast"/>
        <w:jc w:val="right"/>
        <w:textAlignment w:val="baseline"/>
        <w:rPr>
          <w:rFonts w:ascii="Courier New" w:eastAsia="Times New Roman" w:hAnsi="Courier New" w:cs="Courier New"/>
          <w:color w:val="000000"/>
          <w:spacing w:val="2"/>
          <w:sz w:val="20"/>
          <w:szCs w:val="20"/>
          <w:lang w:eastAsia="ru-RU"/>
        </w:rPr>
      </w:pPr>
    </w:p>
    <w:p w:rsidR="003F14FD" w:rsidRDefault="003F14FD" w:rsidP="00426905">
      <w:pPr>
        <w:spacing w:after="360" w:line="285" w:lineRule="atLeast"/>
        <w:jc w:val="right"/>
        <w:textAlignment w:val="baseline"/>
        <w:rPr>
          <w:rFonts w:ascii="Courier New" w:eastAsia="Times New Roman" w:hAnsi="Courier New" w:cs="Courier New"/>
          <w:color w:val="000000"/>
          <w:spacing w:val="2"/>
          <w:sz w:val="20"/>
          <w:szCs w:val="20"/>
          <w:lang w:eastAsia="ru-RU"/>
        </w:rPr>
      </w:pPr>
    </w:p>
    <w:p w:rsidR="003F14FD" w:rsidRDefault="003F14FD" w:rsidP="00426905">
      <w:pPr>
        <w:spacing w:after="360" w:line="285" w:lineRule="atLeast"/>
        <w:jc w:val="right"/>
        <w:textAlignment w:val="baseline"/>
        <w:rPr>
          <w:rFonts w:ascii="Courier New" w:eastAsia="Times New Roman" w:hAnsi="Courier New" w:cs="Courier New"/>
          <w:color w:val="000000"/>
          <w:spacing w:val="2"/>
          <w:sz w:val="20"/>
          <w:szCs w:val="20"/>
          <w:lang w:eastAsia="ru-RU"/>
        </w:rPr>
      </w:pPr>
    </w:p>
    <w:p w:rsidR="00426905" w:rsidRPr="00426905" w:rsidRDefault="00426905" w:rsidP="00426905">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Қазақстан Республикасы</w:t>
      </w:r>
      <w:r w:rsidRPr="00426905">
        <w:rPr>
          <w:rFonts w:ascii="Courier New" w:eastAsia="Times New Roman" w:hAnsi="Courier New" w:cs="Courier New"/>
          <w:color w:val="000000"/>
          <w:spacing w:val="2"/>
          <w:sz w:val="20"/>
          <w:szCs w:val="20"/>
          <w:lang w:eastAsia="ru-RU"/>
        </w:rPr>
        <w:br/>
        <w:t>Президентінің    </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2016 жылғы     </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 Жарлығына    </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ҚОСЫМША      </w:t>
      </w:r>
    </w:p>
    <w:p w:rsidR="00426905" w:rsidRPr="003F14FD" w:rsidRDefault="00426905" w:rsidP="003F14FD">
      <w:pPr>
        <w:spacing w:before="225" w:after="135" w:line="390" w:lineRule="atLeast"/>
        <w:jc w:val="center"/>
        <w:textAlignment w:val="baseline"/>
        <w:outlineLvl w:val="2"/>
        <w:rPr>
          <w:rFonts w:ascii="Courier New" w:eastAsia="Times New Roman" w:hAnsi="Courier New" w:cs="Courier New"/>
          <w:b/>
          <w:color w:val="1E1E1E"/>
          <w:sz w:val="32"/>
          <w:szCs w:val="32"/>
          <w:lang w:eastAsia="ru-RU"/>
        </w:rPr>
      </w:pPr>
      <w:r w:rsidRPr="003F14FD">
        <w:rPr>
          <w:rFonts w:ascii="Courier New" w:eastAsia="Times New Roman" w:hAnsi="Courier New" w:cs="Courier New"/>
          <w:b/>
          <w:color w:val="1E1E1E"/>
          <w:sz w:val="32"/>
          <w:szCs w:val="32"/>
          <w:lang w:eastAsia="ru-RU"/>
        </w:rPr>
        <w:t>Қазақстан Республикасы Президентінің күші жойылған</w:t>
      </w:r>
      <w:r w:rsidR="003F14FD">
        <w:rPr>
          <w:rFonts w:ascii="Courier New" w:eastAsia="Times New Roman" w:hAnsi="Courier New" w:cs="Courier New"/>
          <w:b/>
          <w:color w:val="1E1E1E"/>
          <w:sz w:val="32"/>
          <w:szCs w:val="32"/>
          <w:lang w:eastAsia="ru-RU"/>
        </w:rPr>
        <w:t xml:space="preserve"> </w:t>
      </w:r>
      <w:r w:rsidRPr="003F14FD">
        <w:rPr>
          <w:rFonts w:ascii="Courier New" w:eastAsia="Times New Roman" w:hAnsi="Courier New" w:cs="Courier New"/>
          <w:b/>
          <w:color w:val="1E1E1E"/>
          <w:sz w:val="32"/>
          <w:szCs w:val="32"/>
          <w:lang w:eastAsia="ru-RU"/>
        </w:rPr>
        <w:t>кейбі</w:t>
      </w:r>
      <w:proofErr w:type="gramStart"/>
      <w:r w:rsidRPr="003F14FD">
        <w:rPr>
          <w:rFonts w:ascii="Courier New" w:eastAsia="Times New Roman" w:hAnsi="Courier New" w:cs="Courier New"/>
          <w:b/>
          <w:color w:val="1E1E1E"/>
          <w:sz w:val="32"/>
          <w:szCs w:val="32"/>
          <w:lang w:eastAsia="ru-RU"/>
        </w:rPr>
        <w:t>р</w:t>
      </w:r>
      <w:proofErr w:type="gramEnd"/>
      <w:r w:rsidRPr="003F14FD">
        <w:rPr>
          <w:rFonts w:ascii="Courier New" w:eastAsia="Times New Roman" w:hAnsi="Courier New" w:cs="Courier New"/>
          <w:b/>
          <w:color w:val="1E1E1E"/>
          <w:sz w:val="32"/>
          <w:szCs w:val="32"/>
          <w:lang w:eastAsia="ru-RU"/>
        </w:rPr>
        <w:t xml:space="preserve"> жарлықтарының тізбесі</w:t>
      </w:r>
    </w:p>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hyperlink r:id="rId6" w:anchor="z0" w:history="1">
        <w:r w:rsidRPr="00426905">
          <w:rPr>
            <w:rFonts w:ascii="Courier New" w:eastAsia="Times New Roman" w:hAnsi="Courier New" w:cs="Courier New"/>
            <w:color w:val="9A1616"/>
            <w:spacing w:val="2"/>
            <w:sz w:val="20"/>
            <w:u w:val="single"/>
            <w:lang w:eastAsia="ru-RU"/>
          </w:rPr>
          <w:t>Жарлығы</w:t>
        </w:r>
      </w:hyperlink>
      <w:r w:rsidRPr="00426905">
        <w:rPr>
          <w:rFonts w:ascii="Courier New" w:eastAsia="Times New Roman" w:hAnsi="Courier New" w:cs="Courier New"/>
          <w:color w:val="000000"/>
          <w:spacing w:val="2"/>
          <w:sz w:val="20"/>
          <w:szCs w:val="20"/>
          <w:lang w:eastAsia="ru-RU"/>
        </w:rPr>
        <w:t xml:space="preserve">(Қазақстан Республикасының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ҮАЖ-ы, 2011 ж., № 5, 49-құжат).</w:t>
      </w:r>
      <w:r w:rsidRPr="00426905">
        <w:rPr>
          <w:rFonts w:ascii="Courier New" w:eastAsia="Times New Roman" w:hAnsi="Courier New" w:cs="Courier New"/>
          <w:color w:val="000000"/>
          <w:spacing w:val="2"/>
          <w:sz w:val="20"/>
          <w:szCs w:val="20"/>
          <w:lang w:eastAsia="ru-RU"/>
        </w:rPr>
        <w:br/>
        <w:t>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жарлықтарына енгізілетін өзгерістер мен толықтырулардың </w:t>
      </w:r>
      <w:hyperlink r:id="rId7" w:anchor="z347" w:history="1">
        <w:r w:rsidRPr="00426905">
          <w:rPr>
            <w:rFonts w:ascii="Courier New" w:eastAsia="Times New Roman" w:hAnsi="Courier New" w:cs="Courier New"/>
            <w:color w:val="9A1616"/>
            <w:spacing w:val="2"/>
            <w:sz w:val="20"/>
            <w:u w:val="single"/>
            <w:lang w:eastAsia="ru-RU"/>
          </w:rPr>
          <w:t>8-тармағы</w:t>
        </w:r>
      </w:hyperlink>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t>(Қазақстан Республикасының ПҮАЖ-ы, 2012 ж., № 68, 976-құжат).</w:t>
      </w:r>
      <w:r w:rsidRPr="00426905">
        <w:rPr>
          <w:rFonts w:ascii="Courier New" w:eastAsia="Times New Roman" w:hAnsi="Courier New" w:cs="Courier New"/>
          <w:color w:val="000000"/>
          <w:spacing w:val="2"/>
          <w:sz w:val="20"/>
          <w:szCs w:val="20"/>
          <w:lang w:eastAsia="ru-RU"/>
        </w:rPr>
        <w:br/>
        <w:t>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w:t>
      </w:r>
      <w:hyperlink r:id="rId8" w:anchor="z0" w:history="1">
        <w:r w:rsidRPr="00426905">
          <w:rPr>
            <w:rFonts w:ascii="Courier New" w:eastAsia="Times New Roman" w:hAnsi="Courier New" w:cs="Courier New"/>
            <w:color w:val="9A1616"/>
            <w:spacing w:val="2"/>
            <w:sz w:val="20"/>
            <w:u w:val="single"/>
            <w:lang w:eastAsia="ru-RU"/>
          </w:rPr>
          <w:t>Жарлығы</w:t>
        </w:r>
      </w:hyperlink>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t xml:space="preserve">(Қазақстан Республикасының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ҮАЖ-ы, 2012 ж., № 77-78, 1130-құжат).</w:t>
      </w:r>
      <w:r w:rsidRPr="00426905">
        <w:rPr>
          <w:rFonts w:ascii="Courier New" w:eastAsia="Times New Roman" w:hAnsi="Courier New" w:cs="Courier New"/>
          <w:color w:val="000000"/>
          <w:spacing w:val="2"/>
          <w:sz w:val="20"/>
          <w:szCs w:val="20"/>
          <w:lang w:eastAsia="ru-RU"/>
        </w:rPr>
        <w:br/>
        <w:t xml:space="preserve">      4. «Қазақстан Республикасында білім беруді дамытудың 2011 – 2020 </w:t>
      </w:r>
      <w:proofErr w:type="gramStart"/>
      <w:r w:rsidRPr="00426905">
        <w:rPr>
          <w:rFonts w:ascii="Courier New" w:eastAsia="Times New Roman" w:hAnsi="Courier New" w:cs="Courier New"/>
          <w:color w:val="000000"/>
          <w:spacing w:val="2"/>
          <w:sz w:val="20"/>
          <w:szCs w:val="20"/>
          <w:lang w:eastAsia="ru-RU"/>
        </w:rPr>
        <w:t>жылдар</w:t>
      </w:r>
      <w:proofErr w:type="gramEnd"/>
      <w:r w:rsidRPr="00426905">
        <w:rPr>
          <w:rFonts w:ascii="Courier New" w:eastAsia="Times New Roman" w:hAnsi="Courier New" w:cs="Courier New"/>
          <w:color w:val="000000"/>
          <w:spacing w:val="2"/>
          <w:sz w:val="20"/>
          <w:szCs w:val="20"/>
          <w:lang w:eastAsia="ru-RU"/>
        </w:rPr>
        <w:t>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w:t>
      </w:r>
      <w:hyperlink r:id="rId9" w:anchor="z0" w:history="1">
        <w:r w:rsidRPr="00426905">
          <w:rPr>
            <w:rFonts w:ascii="Courier New" w:eastAsia="Times New Roman" w:hAnsi="Courier New" w:cs="Courier New"/>
            <w:color w:val="9A1616"/>
            <w:spacing w:val="2"/>
            <w:sz w:val="20"/>
            <w:u w:val="single"/>
            <w:lang w:eastAsia="ru-RU"/>
          </w:rPr>
          <w:t>Жарлығы</w:t>
        </w:r>
      </w:hyperlink>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t xml:space="preserve">(Қазақстан Республикасының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ҮАЖ-ы, 2014 ж., № 51, 511-құжат).</w:t>
      </w:r>
    </w:p>
    <w:p w:rsidR="00426905" w:rsidRPr="00426905" w:rsidRDefault="00426905" w:rsidP="00426905">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Қазақстан Республикасы</w:t>
      </w:r>
      <w:r w:rsidRPr="00426905">
        <w:rPr>
          <w:rFonts w:ascii="Courier New" w:eastAsia="Times New Roman" w:hAnsi="Courier New" w:cs="Courier New"/>
          <w:color w:val="000000"/>
          <w:spacing w:val="2"/>
          <w:sz w:val="20"/>
          <w:szCs w:val="20"/>
          <w:lang w:eastAsia="ru-RU"/>
        </w:rPr>
        <w:br/>
        <w:t>Президентінің    </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2016 жылғы     </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 Жарлығымен    </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БЕКІТІЛГЕН    </w:t>
      </w:r>
    </w:p>
    <w:p w:rsidR="00426905" w:rsidRPr="00DF7B09" w:rsidRDefault="00426905" w:rsidP="00DF7B09">
      <w:pPr>
        <w:spacing w:before="225" w:after="135" w:line="390" w:lineRule="atLeast"/>
        <w:jc w:val="center"/>
        <w:textAlignment w:val="baseline"/>
        <w:outlineLvl w:val="2"/>
        <w:rPr>
          <w:rFonts w:ascii="Courier New" w:eastAsia="Times New Roman" w:hAnsi="Courier New" w:cs="Courier New"/>
          <w:b/>
          <w:color w:val="1E1E1E"/>
          <w:sz w:val="32"/>
          <w:szCs w:val="32"/>
          <w:lang w:eastAsia="ru-RU"/>
        </w:rPr>
      </w:pPr>
      <w:r w:rsidRPr="00DF7B09">
        <w:rPr>
          <w:rFonts w:ascii="Courier New" w:eastAsia="Times New Roman" w:hAnsi="Courier New" w:cs="Courier New"/>
          <w:b/>
          <w:color w:val="1E1E1E"/>
          <w:sz w:val="32"/>
          <w:szCs w:val="32"/>
          <w:lang w:eastAsia="ru-RU"/>
        </w:rPr>
        <w:t>Қазақстан Республикасында білім беруді және ғылымды дамытудың</w:t>
      </w:r>
      <w:r w:rsidRPr="00DF7B09">
        <w:rPr>
          <w:rFonts w:ascii="Courier New" w:eastAsia="Times New Roman" w:hAnsi="Courier New" w:cs="Courier New"/>
          <w:b/>
          <w:color w:val="1E1E1E"/>
          <w:sz w:val="32"/>
          <w:szCs w:val="32"/>
          <w:lang w:eastAsia="ru-RU"/>
        </w:rPr>
        <w:br/>
        <w:t xml:space="preserve">2016 – 2019 </w:t>
      </w:r>
      <w:proofErr w:type="gramStart"/>
      <w:r w:rsidRPr="00DF7B09">
        <w:rPr>
          <w:rFonts w:ascii="Courier New" w:eastAsia="Times New Roman" w:hAnsi="Courier New" w:cs="Courier New"/>
          <w:b/>
          <w:color w:val="1E1E1E"/>
          <w:sz w:val="32"/>
          <w:szCs w:val="32"/>
          <w:lang w:eastAsia="ru-RU"/>
        </w:rPr>
        <w:t>жылдар</w:t>
      </w:r>
      <w:proofErr w:type="gramEnd"/>
      <w:r w:rsidRPr="00DF7B09">
        <w:rPr>
          <w:rFonts w:ascii="Courier New" w:eastAsia="Times New Roman" w:hAnsi="Courier New" w:cs="Courier New"/>
          <w:b/>
          <w:color w:val="1E1E1E"/>
          <w:sz w:val="32"/>
          <w:szCs w:val="32"/>
          <w:lang w:eastAsia="ru-RU"/>
        </w:rPr>
        <w:t>ға арналған</w:t>
      </w:r>
      <w:r w:rsidRPr="00DF7B09">
        <w:rPr>
          <w:rFonts w:ascii="Courier New" w:eastAsia="Times New Roman" w:hAnsi="Courier New" w:cs="Courier New"/>
          <w:b/>
          <w:color w:val="1E1E1E"/>
          <w:sz w:val="32"/>
          <w:szCs w:val="32"/>
          <w:lang w:eastAsia="ru-RU"/>
        </w:rPr>
        <w:br/>
        <w:t>МЕМЛЕКЕТТІК БАҒДАРЛАМАСЫ 1. Бағдарламаның паспорты</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78"/>
        <w:gridCol w:w="3574"/>
        <w:gridCol w:w="1997"/>
        <w:gridCol w:w="2082"/>
      </w:tblGrid>
      <w:tr w:rsidR="00426905" w:rsidRPr="00426905" w:rsidTr="001A228D">
        <w:trPr>
          <w:trHeight w:val="750"/>
        </w:trPr>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Бағдарламаның атауы</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Қазақстан Республикасында білім беруді және ғылымды дамытудың 2016 – 2019 жылдарға арналған мемлекеттік бағдарламасы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Бағдарлама)</w:t>
            </w:r>
          </w:p>
        </w:tc>
      </w:tr>
      <w:tr w:rsidR="00426905" w:rsidRPr="00426905" w:rsidTr="001A228D">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Әзірлеу үшін </w:t>
            </w:r>
            <w:r w:rsidRPr="00426905">
              <w:rPr>
                <w:rFonts w:ascii="Courier New" w:eastAsia="Times New Roman" w:hAnsi="Courier New" w:cs="Courier New"/>
                <w:color w:val="000000"/>
                <w:spacing w:val="2"/>
                <w:sz w:val="20"/>
                <w:szCs w:val="20"/>
                <w:lang w:eastAsia="ru-RU"/>
              </w:rPr>
              <w:lastRenderedPageBreak/>
              <w:t>негіздеме</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xml:space="preserve">«Қазақстан Республикасының 2020 </w:t>
            </w:r>
            <w:proofErr w:type="gramStart"/>
            <w:r w:rsidRPr="00426905">
              <w:rPr>
                <w:rFonts w:ascii="Courier New" w:eastAsia="Times New Roman" w:hAnsi="Courier New" w:cs="Courier New"/>
                <w:color w:val="000000"/>
                <w:spacing w:val="2"/>
                <w:sz w:val="20"/>
                <w:szCs w:val="20"/>
                <w:lang w:eastAsia="ru-RU"/>
              </w:rPr>
              <w:t>жыл</w:t>
            </w:r>
            <w:proofErr w:type="gramEnd"/>
            <w:r w:rsidRPr="00426905">
              <w:rPr>
                <w:rFonts w:ascii="Courier New" w:eastAsia="Times New Roman" w:hAnsi="Courier New" w:cs="Courier New"/>
                <w:color w:val="000000"/>
                <w:spacing w:val="2"/>
                <w:sz w:val="20"/>
                <w:szCs w:val="20"/>
                <w:lang w:eastAsia="ru-RU"/>
              </w:rPr>
              <w:t xml:space="preserve">ға дейінгі Стратегиялық </w:t>
            </w:r>
            <w:r w:rsidRPr="00426905">
              <w:rPr>
                <w:rFonts w:ascii="Courier New" w:eastAsia="Times New Roman" w:hAnsi="Courier New" w:cs="Courier New"/>
                <w:color w:val="000000"/>
                <w:spacing w:val="2"/>
                <w:sz w:val="20"/>
                <w:szCs w:val="20"/>
                <w:lang w:eastAsia="ru-RU"/>
              </w:rPr>
              <w:lastRenderedPageBreak/>
              <w:t>даму жоспары туралы» Қазақстан Республикасы Президентінің 2010 жылғы 1 ақпандағы № 922 </w:t>
            </w:r>
            <w:r w:rsidRPr="00426905">
              <w:rPr>
                <w:rFonts w:ascii="Courier New" w:eastAsia="Times New Roman" w:hAnsi="Courier New" w:cs="Courier New"/>
                <w:color w:val="000000"/>
                <w:spacing w:val="2"/>
                <w:sz w:val="20"/>
                <w:szCs w:val="20"/>
                <w:u w:val="single"/>
                <w:lang w:eastAsia="ru-RU"/>
              </w:rPr>
              <w:t>Жарлығы</w:t>
            </w:r>
            <w:r w:rsidRPr="00426905">
              <w:rPr>
                <w:rFonts w:ascii="Courier New" w:eastAsia="Times New Roman" w:hAnsi="Courier New" w:cs="Courier New"/>
                <w:color w:val="000000"/>
                <w:spacing w:val="2"/>
                <w:sz w:val="20"/>
                <w:szCs w:val="20"/>
                <w:lang w:eastAsia="ru-RU"/>
              </w:rPr>
              <w:t>;</w:t>
            </w:r>
            <w:r w:rsidRPr="00426905">
              <w:rPr>
                <w:rFonts w:ascii="Courier New" w:eastAsia="Times New Roman" w:hAnsi="Courier New" w:cs="Courier New"/>
                <w:color w:val="000000"/>
                <w:spacing w:val="2"/>
                <w:sz w:val="20"/>
                <w:szCs w:val="20"/>
                <w:lang w:eastAsia="ru-RU"/>
              </w:rPr>
              <w:br/>
              <w:t>Қазақстан Республикасының Президенті Н.Назарбаевтың 2014 жылғы 11 қарашадағы «Нұрлы жол – болашаққа бастар жол» атты Қазақстан халқына </w:t>
            </w:r>
            <w:r w:rsidRPr="00426905">
              <w:rPr>
                <w:rFonts w:ascii="Courier New" w:eastAsia="Times New Roman" w:hAnsi="Courier New" w:cs="Courier New"/>
                <w:color w:val="000000"/>
                <w:spacing w:val="2"/>
                <w:sz w:val="20"/>
                <w:szCs w:val="20"/>
                <w:u w:val="single"/>
                <w:lang w:eastAsia="ru-RU"/>
              </w:rPr>
              <w:t>Жолдауы</w:t>
            </w:r>
            <w:r w:rsidRPr="00426905">
              <w:rPr>
                <w:rFonts w:ascii="Courier New" w:eastAsia="Times New Roman" w:hAnsi="Courier New" w:cs="Courier New"/>
                <w:color w:val="000000"/>
                <w:spacing w:val="2"/>
                <w:sz w:val="20"/>
                <w:szCs w:val="20"/>
                <w:lang w:eastAsia="ru-RU"/>
              </w:rPr>
              <w:t xml:space="preserve">; Қазақстан Республикасының Президенті Н.Назарбаевтың 2015 жылғы 30 қарашадағы «Қазақстан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жаһандық нақты ахуалда: өсім, реформалар, даму» атты Қазақстан халқына </w:t>
            </w:r>
            <w:r w:rsidRPr="00426905">
              <w:rPr>
                <w:rFonts w:ascii="Courier New" w:eastAsia="Times New Roman" w:hAnsi="Courier New" w:cs="Courier New"/>
                <w:color w:val="000000"/>
                <w:spacing w:val="2"/>
                <w:sz w:val="20"/>
                <w:szCs w:val="20"/>
                <w:u w:val="single"/>
                <w:lang w:eastAsia="ru-RU"/>
              </w:rPr>
              <w:t>Жолдауы</w:t>
            </w:r>
            <w:r w:rsidRPr="00426905">
              <w:rPr>
                <w:rFonts w:ascii="Courier New" w:eastAsia="Times New Roman" w:hAnsi="Courier New" w:cs="Courier New"/>
                <w:color w:val="000000"/>
                <w:spacing w:val="2"/>
                <w:sz w:val="20"/>
                <w:szCs w:val="20"/>
                <w:lang w:eastAsia="ru-RU"/>
              </w:rPr>
              <w:t>;</w:t>
            </w:r>
            <w:r w:rsidRPr="00426905">
              <w:rPr>
                <w:rFonts w:ascii="Courier New" w:eastAsia="Times New Roman" w:hAnsi="Courier New" w:cs="Courier New"/>
                <w:color w:val="000000"/>
                <w:spacing w:val="2"/>
                <w:sz w:val="20"/>
                <w:szCs w:val="20"/>
                <w:lang w:eastAsia="ru-RU"/>
              </w:rPr>
              <w:br/>
              <w:t>«100 нақты қадам: баршаға арналған қазіргі заманғы мемлекет» </w:t>
            </w:r>
            <w:r w:rsidRPr="00426905">
              <w:rPr>
                <w:rFonts w:ascii="Courier New" w:eastAsia="Times New Roman" w:hAnsi="Courier New" w:cs="Courier New"/>
                <w:color w:val="000000"/>
                <w:spacing w:val="2"/>
                <w:sz w:val="20"/>
                <w:szCs w:val="20"/>
                <w:u w:val="single"/>
                <w:lang w:eastAsia="ru-RU"/>
              </w:rPr>
              <w:t>Ұлт жоспары</w:t>
            </w:r>
          </w:p>
        </w:tc>
      </w:tr>
      <w:tr w:rsidR="00426905" w:rsidRPr="00426905" w:rsidTr="001A228D">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Бағдарламаны әзірлеуге жауапты мемлекетті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орган</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Қазақстан Республикасының Білім және ғылым министрлігі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ҚР БҒМ)</w:t>
            </w:r>
          </w:p>
        </w:tc>
      </w:tr>
      <w:tr w:rsidR="00426905" w:rsidRPr="00426905" w:rsidTr="001A228D">
        <w:trPr>
          <w:trHeight w:val="1905"/>
        </w:trPr>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Бағдарламаны іске </w:t>
            </w:r>
            <w:proofErr w:type="gramStart"/>
            <w:r w:rsidRPr="00426905">
              <w:rPr>
                <w:rFonts w:ascii="Courier New" w:eastAsia="Times New Roman" w:hAnsi="Courier New" w:cs="Courier New"/>
                <w:color w:val="000000"/>
                <w:spacing w:val="2"/>
                <w:sz w:val="20"/>
                <w:szCs w:val="20"/>
                <w:lang w:eastAsia="ru-RU"/>
              </w:rPr>
              <w:t>асыру</w:t>
            </w:r>
            <w:proofErr w:type="gramEnd"/>
            <w:r w:rsidRPr="00426905">
              <w:rPr>
                <w:rFonts w:ascii="Courier New" w:eastAsia="Times New Roman" w:hAnsi="Courier New" w:cs="Courier New"/>
                <w:color w:val="000000"/>
                <w:spacing w:val="2"/>
                <w:sz w:val="20"/>
                <w:szCs w:val="20"/>
                <w:lang w:eastAsia="ru-RU"/>
              </w:rPr>
              <w:t>ға жауапты мемлекеттік органдар</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Қазақстан Республикасыны</w:t>
            </w:r>
            <w:proofErr w:type="gramStart"/>
            <w:r w:rsidRPr="00426905">
              <w:rPr>
                <w:rFonts w:ascii="Courier New" w:eastAsia="Times New Roman" w:hAnsi="Courier New" w:cs="Courier New"/>
                <w:color w:val="000000"/>
                <w:spacing w:val="2"/>
                <w:sz w:val="20"/>
                <w:szCs w:val="20"/>
                <w:lang w:eastAsia="ru-RU"/>
              </w:rPr>
              <w:t>ң Б</w:t>
            </w:r>
            <w:proofErr w:type="gramEnd"/>
            <w:r w:rsidRPr="00426905">
              <w:rPr>
                <w:rFonts w:ascii="Courier New" w:eastAsia="Times New Roman" w:hAnsi="Courier New" w:cs="Courier New"/>
                <w:color w:val="000000"/>
                <w:spacing w:val="2"/>
                <w:sz w:val="20"/>
                <w:szCs w:val="20"/>
                <w:lang w:eastAsia="ru-RU"/>
              </w:rPr>
              <w:t>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p>
        </w:tc>
      </w:tr>
      <w:tr w:rsidR="00426905" w:rsidRPr="00426905" w:rsidTr="001A228D">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Бағдарламаның мақсаты</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Экономиканың орнықты дамуы үшін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берудің және ғылымның бәсекеге қабілеттілігін арттыру, адами капиталды дамыту</w:t>
            </w:r>
          </w:p>
        </w:tc>
      </w:tr>
      <w:tr w:rsidR="00426905" w:rsidRPr="00426905" w:rsidTr="001A228D">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Бағдарламаның мақсаттары</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сапалы тәрбие мен оқ</w:t>
            </w:r>
            <w:proofErr w:type="gramStart"/>
            <w:r w:rsidRPr="00426905">
              <w:rPr>
                <w:rFonts w:ascii="Courier New" w:eastAsia="Times New Roman" w:hAnsi="Courier New" w:cs="Courier New"/>
                <w:color w:val="000000"/>
                <w:spacing w:val="2"/>
                <w:sz w:val="20"/>
                <w:szCs w:val="20"/>
                <w:lang w:eastAsia="ru-RU"/>
              </w:rPr>
              <w:t>ыту</w:t>
            </w:r>
            <w:proofErr w:type="gramEnd"/>
            <w:r w:rsidRPr="00426905">
              <w:rPr>
                <w:rFonts w:ascii="Courier New" w:eastAsia="Times New Roman" w:hAnsi="Courier New" w:cs="Courier New"/>
                <w:color w:val="000000"/>
                <w:spacing w:val="2"/>
                <w:sz w:val="20"/>
                <w:szCs w:val="20"/>
                <w:lang w:eastAsia="ru-RU"/>
              </w:rPr>
              <w:t>ға тең қол жеткізуді қамтамасыз ету;</w:t>
            </w:r>
            <w:r w:rsidRPr="00426905">
              <w:rPr>
                <w:rFonts w:ascii="Courier New" w:eastAsia="Times New Roman" w:hAnsi="Courier New" w:cs="Courier New"/>
                <w:color w:val="000000"/>
                <w:spacing w:val="2"/>
                <w:sz w:val="20"/>
                <w:szCs w:val="20"/>
                <w:lang w:eastAsia="ru-RU"/>
              </w:rPr>
              <w:br/>
              <w:t>сапалы орта білім беруге тең қол жеткізуді қамтамасыз ету, зияткер, дене бітімі және рухани жағынан дамыған, табысты азаматты қалыптастыру;</w:t>
            </w:r>
            <w:r w:rsidRPr="00426905">
              <w:rPr>
                <w:rFonts w:ascii="Courier New" w:eastAsia="Times New Roman" w:hAnsi="Courier New" w:cs="Courier New"/>
                <w:color w:val="000000"/>
                <w:spacing w:val="2"/>
                <w:sz w:val="20"/>
                <w:szCs w:val="20"/>
                <w:lang w:eastAsia="ru-RU"/>
              </w:rPr>
              <w:br/>
              <w:t>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алу үшін жағдайлар жасау арқылы жастарды әлеуметтік-экономикалық интеграциялау;</w:t>
            </w:r>
            <w:r w:rsidRPr="00426905">
              <w:rPr>
                <w:rFonts w:ascii="Courier New" w:eastAsia="Times New Roman" w:hAnsi="Courier New" w:cs="Courier New"/>
                <w:color w:val="000000"/>
                <w:spacing w:val="2"/>
                <w:sz w:val="20"/>
                <w:szCs w:val="20"/>
                <w:lang w:eastAsia="ru-RU"/>
              </w:rPr>
              <w:br/>
              <w:t>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rsidRPr="00426905">
              <w:rPr>
                <w:rFonts w:ascii="Courier New" w:eastAsia="Times New Roman" w:hAnsi="Courier New" w:cs="Courier New"/>
                <w:color w:val="000000"/>
                <w:spacing w:val="2"/>
                <w:sz w:val="20"/>
                <w:szCs w:val="20"/>
                <w:lang w:eastAsia="ru-RU"/>
              </w:rPr>
              <w:br/>
              <w:t xml:space="preserve">ел экономикасының қарқынды әртараптануы және тұрақты дамуы үшін ғылымның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ты</w:t>
            </w:r>
            <w:proofErr w:type="gramEnd"/>
            <w:r w:rsidRPr="00426905">
              <w:rPr>
                <w:rFonts w:ascii="Courier New" w:eastAsia="Times New Roman" w:hAnsi="Courier New" w:cs="Courier New"/>
                <w:color w:val="000000"/>
                <w:spacing w:val="2"/>
                <w:sz w:val="20"/>
                <w:szCs w:val="20"/>
                <w:lang w:eastAsia="ru-RU"/>
              </w:rPr>
              <w:t xml:space="preserve"> үлесін қамтамасыз ету.</w:t>
            </w:r>
          </w:p>
        </w:tc>
      </w:tr>
      <w:tr w:rsidR="00426905" w:rsidRPr="00426905" w:rsidTr="001A228D">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Міндеттер</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ұйымдардың педагог кадрларының сапалық құрамын жақсарту және педагог кәсібінің беделін арттыру;</w:t>
            </w:r>
            <w:r w:rsidRPr="00426905">
              <w:rPr>
                <w:rFonts w:ascii="Courier New" w:eastAsia="Times New Roman" w:hAnsi="Courier New" w:cs="Courier New"/>
                <w:color w:val="000000"/>
                <w:spacing w:val="2"/>
                <w:sz w:val="20"/>
                <w:szCs w:val="20"/>
                <w:lang w:eastAsia="ru-RU"/>
              </w:rPr>
              <w:br/>
              <w:t xml:space="preserve">демографиялық жағдайды ескере отырып, мектепке дейінгі </w:t>
            </w:r>
            <w:r w:rsidRPr="00426905">
              <w:rPr>
                <w:rFonts w:ascii="Courier New" w:eastAsia="Times New Roman" w:hAnsi="Courier New" w:cs="Courier New"/>
                <w:color w:val="000000"/>
                <w:spacing w:val="2"/>
                <w:sz w:val="20"/>
                <w:szCs w:val="20"/>
                <w:lang w:eastAsia="ru-RU"/>
              </w:rPr>
              <w:lastRenderedPageBreak/>
              <w:t>ұйымдардың желісін ұлғайту;</w:t>
            </w:r>
            <w:r w:rsidRPr="00426905">
              <w:rPr>
                <w:rFonts w:ascii="Courier New" w:eastAsia="Times New Roman" w:hAnsi="Courier New" w:cs="Courier New"/>
                <w:color w:val="000000"/>
                <w:spacing w:val="2"/>
                <w:sz w:val="20"/>
                <w:szCs w:val="20"/>
                <w:lang w:eastAsia="ru-RU"/>
              </w:rPr>
              <w:br/>
              <w:t xml:space="preserve">балаларды мектепке сапалы </w:t>
            </w:r>
            <w:proofErr w:type="gramStart"/>
            <w:r w:rsidRPr="00426905">
              <w:rPr>
                <w:rFonts w:ascii="Courier New" w:eastAsia="Times New Roman" w:hAnsi="Courier New" w:cs="Courier New"/>
                <w:color w:val="000000"/>
                <w:spacing w:val="2"/>
                <w:sz w:val="20"/>
                <w:szCs w:val="20"/>
                <w:lang w:eastAsia="ru-RU"/>
              </w:rPr>
              <w:t>дайындау</w:t>
            </w:r>
            <w:proofErr w:type="gramEnd"/>
            <w:r w:rsidRPr="00426905">
              <w:rPr>
                <w:rFonts w:ascii="Courier New" w:eastAsia="Times New Roman" w:hAnsi="Courier New" w:cs="Courier New"/>
                <w:color w:val="000000"/>
                <w:spacing w:val="2"/>
                <w:sz w:val="20"/>
                <w:szCs w:val="20"/>
                <w:lang w:eastAsia="ru-RU"/>
              </w:rPr>
              <w:t>ға бағдарланған мектепке дейінгі тәрбиелеу мен оқыту мазмұнын жаңарту;</w:t>
            </w:r>
            <w:r w:rsidRPr="00426905">
              <w:rPr>
                <w:rFonts w:ascii="Courier New" w:eastAsia="Times New Roman" w:hAnsi="Courier New" w:cs="Courier New"/>
                <w:color w:val="000000"/>
                <w:spacing w:val="2"/>
                <w:sz w:val="20"/>
                <w:szCs w:val="20"/>
                <w:lang w:eastAsia="ru-RU"/>
              </w:rPr>
              <w:br/>
              <w:t>мектепке дейінгі тәрбиелеу мен оқыту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 xml:space="preserve">педагогтер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әсібінің беделін және олардың сапалық құрамын арттыру;</w:t>
            </w:r>
            <w:r w:rsidRPr="00426905">
              <w:rPr>
                <w:rFonts w:ascii="Courier New" w:eastAsia="Times New Roman" w:hAnsi="Courier New" w:cs="Courier New"/>
                <w:color w:val="000000"/>
                <w:spacing w:val="2"/>
                <w:sz w:val="20"/>
                <w:szCs w:val="20"/>
                <w:lang w:eastAsia="ru-RU"/>
              </w:rPr>
              <w:br/>
              <w:t>орта білім берудің инфрақұрылымдық дамуын қамтамасыз ету;</w:t>
            </w:r>
            <w:r w:rsidRPr="00426905">
              <w:rPr>
                <w:rFonts w:ascii="Courier New" w:eastAsia="Times New Roman" w:hAnsi="Courier New" w:cs="Courier New"/>
                <w:color w:val="000000"/>
                <w:spacing w:val="2"/>
                <w:sz w:val="20"/>
                <w:szCs w:val="20"/>
                <w:lang w:eastAsia="ru-RU"/>
              </w:rPr>
              <w:br/>
              <w:t>орта білім берудің мазмұнын жаңарту;</w:t>
            </w:r>
            <w:r w:rsidRPr="00426905">
              <w:rPr>
                <w:rFonts w:ascii="Courier New" w:eastAsia="Times New Roman" w:hAnsi="Courier New" w:cs="Courier New"/>
                <w:color w:val="000000"/>
                <w:spacing w:val="2"/>
                <w:sz w:val="20"/>
                <w:szCs w:val="20"/>
                <w:lang w:eastAsia="ru-RU"/>
              </w:rPr>
              <w:br/>
              <w:t>мектеп оқушыларының бойында «Мәңгілік Ел» жалпыұлттық патриоттық идеясының рухани-адамгершілік құндылықтарын және салауатты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қалыптастыру;</w:t>
            </w:r>
            <w:r w:rsidRPr="00426905">
              <w:rPr>
                <w:rFonts w:ascii="Courier New" w:eastAsia="Times New Roman" w:hAnsi="Courier New" w:cs="Courier New"/>
                <w:color w:val="000000"/>
                <w:spacing w:val="2"/>
                <w:sz w:val="20"/>
                <w:szCs w:val="20"/>
                <w:lang w:eastAsia="ru-RU"/>
              </w:rPr>
              <w:br/>
              <w:t>орта білім беру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беру (бұдан әрі – ТжКБ) жүйесінің беделін арттыру;</w:t>
            </w:r>
            <w:r w:rsidRPr="00426905">
              <w:rPr>
                <w:rFonts w:ascii="Courier New" w:eastAsia="Times New Roman" w:hAnsi="Courier New" w:cs="Courier New"/>
                <w:color w:val="000000"/>
                <w:spacing w:val="2"/>
                <w:sz w:val="20"/>
                <w:szCs w:val="20"/>
                <w:lang w:eastAsia="ru-RU"/>
              </w:rPr>
              <w:br/>
              <w:t>ТжКБ қолжетімділігін және кадрларды даярлау сапасын қамтамасыз ету;</w:t>
            </w:r>
            <w:r w:rsidRPr="00426905">
              <w:rPr>
                <w:rFonts w:ascii="Courier New" w:eastAsia="Times New Roman" w:hAnsi="Courier New" w:cs="Courier New"/>
                <w:color w:val="000000"/>
                <w:spacing w:val="2"/>
                <w:sz w:val="20"/>
                <w:szCs w:val="20"/>
                <w:lang w:eastAsia="ru-RU"/>
              </w:rPr>
              <w:br/>
              <w:t>елдің индустриялық-инновациялық даму сұраныстарын ескере отырып, ТжКБ мазмұнын жаңарту;</w:t>
            </w:r>
            <w:r w:rsidRPr="00426905">
              <w:rPr>
                <w:rFonts w:ascii="Courier New" w:eastAsia="Times New Roman" w:hAnsi="Courier New" w:cs="Courier New"/>
                <w:color w:val="000000"/>
                <w:spacing w:val="2"/>
                <w:sz w:val="20"/>
                <w:szCs w:val="20"/>
                <w:lang w:eastAsia="ru-RU"/>
              </w:rPr>
              <w:br/>
              <w:t>«Мәңгілік Ел» жалпыұлттық патриоттық идеясының рухани-адамгершілік құндылықтарын және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нығайту;</w:t>
            </w:r>
            <w:r w:rsidRPr="00426905">
              <w:rPr>
                <w:rFonts w:ascii="Courier New" w:eastAsia="Times New Roman" w:hAnsi="Courier New" w:cs="Courier New"/>
                <w:color w:val="000000"/>
                <w:spacing w:val="2"/>
                <w:sz w:val="20"/>
                <w:szCs w:val="20"/>
                <w:lang w:eastAsia="ru-RU"/>
              </w:rPr>
              <w:br/>
              <w:t>ТжКБ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бәсекеге қабілетті кадрларды сапалы даярлауды қамтамасыз ету;</w:t>
            </w:r>
            <w:r w:rsidRPr="00426905">
              <w:rPr>
                <w:rFonts w:ascii="Courier New" w:eastAsia="Times New Roman" w:hAnsi="Courier New" w:cs="Courier New"/>
                <w:color w:val="000000"/>
                <w:spacing w:val="2"/>
                <w:sz w:val="20"/>
                <w:szCs w:val="20"/>
                <w:lang w:eastAsia="ru-RU"/>
              </w:rPr>
              <w:br/>
              <w:t xml:space="preserve">әлемдік үрдістер аясында жоғары және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орнынан кейінгі білім беру мазмұнын жаңғырту;</w:t>
            </w:r>
            <w:r w:rsidRPr="00426905">
              <w:rPr>
                <w:rFonts w:ascii="Courier New" w:eastAsia="Times New Roman" w:hAnsi="Courier New" w:cs="Courier New"/>
                <w:color w:val="000000"/>
                <w:spacing w:val="2"/>
                <w:sz w:val="20"/>
                <w:szCs w:val="20"/>
                <w:lang w:eastAsia="ru-RU"/>
              </w:rPr>
              <w:br/>
              <w:t>ғылыми зерттеулер нәтижелерін және технологияларды коммерцияландыру үшін жағдайлар жасау;</w:t>
            </w:r>
            <w:r w:rsidRPr="00426905">
              <w:rPr>
                <w:rFonts w:ascii="Courier New" w:eastAsia="Times New Roman" w:hAnsi="Courier New" w:cs="Courier New"/>
                <w:color w:val="000000"/>
                <w:spacing w:val="2"/>
                <w:sz w:val="20"/>
                <w:szCs w:val="20"/>
                <w:lang w:eastAsia="ru-RU"/>
              </w:rPr>
              <w:br/>
              <w:t>жоғары оқу орындарының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ЖОО) жастарын «Мәңгілік Ел» жалпыұлттық патриоттық идеясының рухани-адамгершілік құндылықтарын және салауатты өмір салты мәдениетін нығайтуға қатыстыру;</w:t>
            </w:r>
            <w:r w:rsidRPr="00426905">
              <w:rPr>
                <w:rFonts w:ascii="Courier New" w:eastAsia="Times New Roman" w:hAnsi="Courier New" w:cs="Courier New"/>
                <w:color w:val="000000"/>
                <w:spacing w:val="2"/>
                <w:sz w:val="20"/>
                <w:szCs w:val="20"/>
                <w:lang w:eastAsia="ru-RU"/>
              </w:rPr>
              <w:br/>
              <w:t>жоғары және жоғары оқу орнынан кейінгі білім беру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 xml:space="preserve">ғылымның ел экономикасын </w:t>
            </w:r>
            <w:proofErr w:type="gramStart"/>
            <w:r w:rsidRPr="00426905">
              <w:rPr>
                <w:rFonts w:ascii="Courier New" w:eastAsia="Times New Roman" w:hAnsi="Courier New" w:cs="Courier New"/>
                <w:color w:val="000000"/>
                <w:spacing w:val="2"/>
                <w:sz w:val="20"/>
                <w:szCs w:val="20"/>
                <w:lang w:eastAsia="ru-RU"/>
              </w:rPr>
              <w:t>дамыту</w:t>
            </w:r>
            <w:proofErr w:type="gramEnd"/>
            <w:r w:rsidRPr="00426905">
              <w:rPr>
                <w:rFonts w:ascii="Courier New" w:eastAsia="Times New Roman" w:hAnsi="Courier New" w:cs="Courier New"/>
                <w:color w:val="000000"/>
                <w:spacing w:val="2"/>
                <w:sz w:val="20"/>
                <w:szCs w:val="20"/>
                <w:lang w:eastAsia="ru-RU"/>
              </w:rPr>
              <w:t>ға қосатын үлесін ұлғайту;</w:t>
            </w:r>
            <w:r w:rsidRPr="00426905">
              <w:rPr>
                <w:rFonts w:ascii="Courier New" w:eastAsia="Times New Roman" w:hAnsi="Courier New" w:cs="Courier New"/>
                <w:color w:val="000000"/>
                <w:spacing w:val="2"/>
                <w:sz w:val="20"/>
                <w:szCs w:val="20"/>
                <w:lang w:eastAsia="ru-RU"/>
              </w:rPr>
              <w:br/>
              <w:t>ғалымның ғылыми әлеуетін және мәртебесін нығайту;</w:t>
            </w:r>
            <w:r w:rsidRPr="00426905">
              <w:rPr>
                <w:rFonts w:ascii="Courier New" w:eastAsia="Times New Roman" w:hAnsi="Courier New" w:cs="Courier New"/>
                <w:color w:val="000000"/>
                <w:spacing w:val="2"/>
                <w:sz w:val="20"/>
                <w:szCs w:val="20"/>
                <w:lang w:eastAsia="ru-RU"/>
              </w:rPr>
              <w:br/>
              <w:t>ғылымның инфрақұрылымын жаңғырту;</w:t>
            </w:r>
            <w:r w:rsidRPr="00426905">
              <w:rPr>
                <w:rFonts w:ascii="Courier New" w:eastAsia="Times New Roman" w:hAnsi="Courier New" w:cs="Courier New"/>
                <w:color w:val="000000"/>
                <w:spacing w:val="2"/>
                <w:sz w:val="20"/>
                <w:szCs w:val="20"/>
                <w:lang w:eastAsia="ru-RU"/>
              </w:rPr>
              <w:br/>
              <w:t>ғылым менеджментін және даму мониторингін жетілдіру.</w:t>
            </w:r>
          </w:p>
        </w:tc>
      </w:tr>
      <w:tr w:rsidR="00426905" w:rsidRPr="00426905" w:rsidTr="001A228D">
        <w:tc>
          <w:tcPr>
            <w:tcW w:w="942"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Іске асыру мерзімдері</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2016 – 2019 жылдар</w:t>
            </w:r>
          </w:p>
        </w:tc>
      </w:tr>
      <w:tr w:rsidR="00426905" w:rsidRPr="00426905" w:rsidTr="001A228D">
        <w:tc>
          <w:tcPr>
            <w:tcW w:w="942" w:type="pct"/>
            <w:vMerge w:val="restar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Нысаналы индикаторлар</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Қаржыландыру көздері және көлемі</w:t>
            </w: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жаңартылған мазмұн бойынша мектепке дейінгі тәрбиемен және оқытумен қамтылған 3-6 жастағы балалардың үлесі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2017 жылы – 87,5 %, 2019 жылы – 100 %;</w:t>
            </w:r>
            <w:r w:rsidRPr="00426905">
              <w:rPr>
                <w:rFonts w:ascii="Courier New" w:eastAsia="Times New Roman" w:hAnsi="Courier New" w:cs="Courier New"/>
                <w:color w:val="000000"/>
                <w:spacing w:val="2"/>
                <w:sz w:val="20"/>
                <w:szCs w:val="20"/>
                <w:lang w:eastAsia="ru-RU"/>
              </w:rPr>
              <w:br/>
              <w:t>«Назарбаев Зияткерлік мектептері» дербес білім беру ұйымының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 – НЗМ) тәжірибесі бойынша білім берудің жаңартылған мазмұнына өткен мектептердің үлесі 2017 жылы – </w:t>
            </w:r>
            <w:r w:rsidRPr="00426905">
              <w:rPr>
                <w:rFonts w:ascii="Courier New" w:eastAsia="Times New Roman" w:hAnsi="Courier New" w:cs="Courier New"/>
                <w:color w:val="000000"/>
                <w:spacing w:val="2"/>
                <w:sz w:val="20"/>
                <w:szCs w:val="20"/>
                <w:lang w:eastAsia="ru-RU"/>
              </w:rPr>
              <w:lastRenderedPageBreak/>
              <w:t>100 %, 2019 жылы – 100 %;</w:t>
            </w:r>
            <w:r w:rsidRPr="00426905">
              <w:rPr>
                <w:rFonts w:ascii="Courier New" w:eastAsia="Times New Roman" w:hAnsi="Courier New" w:cs="Courier New"/>
                <w:color w:val="000000"/>
                <w:spacing w:val="2"/>
                <w:sz w:val="20"/>
                <w:szCs w:val="20"/>
                <w:lang w:eastAsia="ru-RU"/>
              </w:rPr>
              <w:br/>
              <w:t>үлгерімі «жақсы» және «үздік» оқушылардың үлесі (оқытудың сапасы) 2017 жылы – 62 %, 2019 жылы – 70 %;</w:t>
            </w:r>
            <w:r w:rsidRPr="00426905">
              <w:rPr>
                <w:rFonts w:ascii="Courier New" w:eastAsia="Times New Roman" w:hAnsi="Courier New" w:cs="Courier New"/>
                <w:color w:val="000000"/>
                <w:spacing w:val="2"/>
                <w:sz w:val="20"/>
                <w:szCs w:val="20"/>
                <w:lang w:eastAsia="ru-RU"/>
              </w:rPr>
              <w:br/>
              <w:t>мемлекеттік тапсырыс бойынша білім алған, оқуды бітіргеннен кейінгі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жылы жұмысқа орналасқан және еңбекпен қамтылған техникалық және кәсіптік білім беретін оқу орындары бітірушілерінің үлесі 2017 жылы – 92 %, 2019 жылы – 95 %;</w:t>
            </w:r>
            <w:r w:rsidRPr="00426905">
              <w:rPr>
                <w:rFonts w:ascii="Courier New" w:eastAsia="Times New Roman" w:hAnsi="Courier New" w:cs="Courier New"/>
                <w:color w:val="000000"/>
                <w:spacing w:val="2"/>
                <w:sz w:val="20"/>
                <w:szCs w:val="20"/>
                <w:lang w:eastAsia="ru-RU"/>
              </w:rPr>
              <w:br/>
              <w:t>мемлекеттік тапсырыс бойынша білім алған, ЖОО-ны бітіргеннен кейін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жылы мамандығы бойынша жұмысқа орналасқан ЖОО бітірушілерінің үлесі 2017 жылы – 85 %, 2019 жылы – 90 %;</w:t>
            </w:r>
            <w:r w:rsidRPr="00426905">
              <w:rPr>
                <w:rFonts w:ascii="Courier New" w:eastAsia="Times New Roman" w:hAnsi="Courier New" w:cs="Courier New"/>
                <w:color w:val="000000"/>
                <w:spacing w:val="2"/>
                <w:sz w:val="20"/>
                <w:szCs w:val="20"/>
                <w:lang w:eastAsia="ru-RU"/>
              </w:rPr>
              <w:br/>
              <w:t>QS-WUR рейтингінде белгіленген Қазақстан ЖОО-ларының саны:</w:t>
            </w:r>
          </w:p>
        </w:tc>
      </w:tr>
      <w:tr w:rsidR="00426905" w:rsidRPr="00426905" w:rsidTr="001A228D">
        <w:tc>
          <w:tcPr>
            <w:tcW w:w="942" w:type="pct"/>
            <w:vMerge/>
            <w:shd w:val="clear" w:color="auto" w:fill="auto"/>
            <w:vAlign w:val="center"/>
            <w:hideMark/>
          </w:tcPr>
          <w:p w:rsidR="00426905" w:rsidRPr="00426905" w:rsidRDefault="00426905" w:rsidP="00426905">
            <w:pPr>
              <w:spacing w:after="0" w:line="240" w:lineRule="auto"/>
              <w:rPr>
                <w:rFonts w:ascii="Courier New" w:eastAsia="Times New Roman" w:hAnsi="Courier New" w:cs="Courier New"/>
                <w:color w:val="000000"/>
                <w:spacing w:val="2"/>
                <w:sz w:val="20"/>
                <w:szCs w:val="20"/>
                <w:lang w:eastAsia="ru-RU"/>
              </w:rPr>
            </w:pPr>
          </w:p>
        </w:tc>
        <w:tc>
          <w:tcPr>
            <w:tcW w:w="1895" w:type="pct"/>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r w:rsidRPr="00426905">
              <w:rPr>
                <w:rFonts w:ascii="Times New Roman" w:eastAsia="Times New Roman" w:hAnsi="Times New Roman" w:cs="Times New Roman"/>
                <w:sz w:val="20"/>
                <w:szCs w:val="20"/>
                <w:lang w:eastAsia="ru-RU"/>
              </w:rPr>
              <w:br/>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топ-200</w:t>
            </w:r>
            <w:r w:rsidRPr="00426905">
              <w:rPr>
                <w:rFonts w:ascii="Courier New" w:eastAsia="Times New Roman" w:hAnsi="Courier New" w:cs="Courier New"/>
                <w:color w:val="000000"/>
                <w:spacing w:val="2"/>
                <w:sz w:val="20"/>
                <w:szCs w:val="20"/>
                <w:lang w:eastAsia="ru-RU"/>
              </w:rPr>
              <w:br/>
              <w:t>топ-300</w:t>
            </w:r>
            <w:r w:rsidRPr="00426905">
              <w:rPr>
                <w:rFonts w:ascii="Courier New" w:eastAsia="Times New Roman" w:hAnsi="Courier New" w:cs="Courier New"/>
                <w:color w:val="000000"/>
                <w:spacing w:val="2"/>
                <w:sz w:val="20"/>
                <w:szCs w:val="20"/>
                <w:lang w:eastAsia="ru-RU"/>
              </w:rPr>
              <w:br/>
              <w:t>топ-500</w:t>
            </w:r>
            <w:r w:rsidRPr="00426905">
              <w:rPr>
                <w:rFonts w:ascii="Courier New" w:eastAsia="Times New Roman" w:hAnsi="Courier New" w:cs="Courier New"/>
                <w:color w:val="000000"/>
                <w:spacing w:val="2"/>
                <w:sz w:val="20"/>
                <w:szCs w:val="20"/>
                <w:lang w:eastAsia="ru-RU"/>
              </w:rPr>
              <w:br/>
              <w:t>топ-701+</w:t>
            </w:r>
          </w:p>
        </w:tc>
        <w:tc>
          <w:tcPr>
            <w:tcW w:w="1059"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 ж.</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7</w:t>
            </w:r>
          </w:p>
        </w:tc>
        <w:tc>
          <w:tcPr>
            <w:tcW w:w="1104" w:type="pct"/>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 ж.</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3</w:t>
            </w:r>
            <w:r w:rsidRPr="00426905">
              <w:rPr>
                <w:rFonts w:ascii="Courier New" w:eastAsia="Times New Roman" w:hAnsi="Courier New" w:cs="Courier New"/>
                <w:color w:val="000000"/>
                <w:spacing w:val="2"/>
                <w:sz w:val="20"/>
                <w:szCs w:val="20"/>
                <w:lang w:eastAsia="ru-RU"/>
              </w:rPr>
              <w:br/>
              <w:t>9</w:t>
            </w:r>
          </w:p>
        </w:tc>
      </w:tr>
      <w:tr w:rsidR="00426905" w:rsidRPr="00426905" w:rsidTr="001A228D">
        <w:trPr>
          <w:trHeight w:val="4680"/>
        </w:trPr>
        <w:tc>
          <w:tcPr>
            <w:tcW w:w="942" w:type="pct"/>
            <w:vMerge/>
            <w:shd w:val="clear" w:color="auto" w:fill="auto"/>
            <w:vAlign w:val="center"/>
            <w:hideMark/>
          </w:tcPr>
          <w:p w:rsidR="00426905" w:rsidRPr="00426905" w:rsidRDefault="00426905" w:rsidP="00426905">
            <w:pPr>
              <w:spacing w:after="0" w:line="240" w:lineRule="auto"/>
              <w:rPr>
                <w:rFonts w:ascii="Courier New" w:eastAsia="Times New Roman" w:hAnsi="Courier New" w:cs="Courier New"/>
                <w:color w:val="000000"/>
                <w:spacing w:val="2"/>
                <w:sz w:val="20"/>
                <w:szCs w:val="20"/>
                <w:lang w:eastAsia="ru-RU"/>
              </w:rPr>
            </w:pPr>
          </w:p>
        </w:tc>
        <w:tc>
          <w:tcPr>
            <w:tcW w:w="4058" w:type="pct"/>
            <w:gridSpan w:val="3"/>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ғылыми-зерттеу және </w:t>
            </w:r>
            <w:proofErr w:type="gramStart"/>
            <w:r w:rsidRPr="00426905">
              <w:rPr>
                <w:rFonts w:ascii="Courier New" w:eastAsia="Times New Roman" w:hAnsi="Courier New" w:cs="Courier New"/>
                <w:color w:val="000000"/>
                <w:spacing w:val="2"/>
                <w:sz w:val="20"/>
                <w:szCs w:val="20"/>
                <w:lang w:eastAsia="ru-RU"/>
              </w:rPr>
              <w:t>тәж</w:t>
            </w:r>
            <w:proofErr w:type="gramEnd"/>
            <w:r w:rsidRPr="00426905">
              <w:rPr>
                <w:rFonts w:ascii="Courier New" w:eastAsia="Times New Roman" w:hAnsi="Courier New" w:cs="Courier New"/>
                <w:color w:val="000000"/>
                <w:spacing w:val="2"/>
                <w:sz w:val="20"/>
                <w:szCs w:val="20"/>
                <w:lang w:eastAsia="ru-RU"/>
              </w:rPr>
              <w:t>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r w:rsidRPr="00426905">
              <w:rPr>
                <w:rFonts w:ascii="Courier New" w:eastAsia="Times New Roman" w:hAnsi="Courier New" w:cs="Courier New"/>
                <w:color w:val="000000"/>
                <w:spacing w:val="2"/>
                <w:sz w:val="20"/>
                <w:szCs w:val="20"/>
                <w:lang w:eastAsia="ru-RU"/>
              </w:rPr>
              <w:br/>
              <w:t>қолданбалы ғылыми-зерттеу жұмыстарының жалпы санындағы коммерцияландырылған жобалардың үлесі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2017 жылы – 17,5 %, 2019 жылы – 20 %.</w:t>
            </w:r>
            <w:r w:rsidRPr="00426905">
              <w:rPr>
                <w:rFonts w:ascii="Courier New" w:eastAsia="Times New Roman" w:hAnsi="Courier New" w:cs="Courier New"/>
                <w:color w:val="000000"/>
                <w:spacing w:val="2"/>
                <w:sz w:val="20"/>
                <w:szCs w:val="20"/>
                <w:lang w:eastAsia="ru-RU"/>
              </w:rPr>
              <w:br/>
              <w:t xml:space="preserve">Бағдарламаны іске асыру үшін 2016 – 2019 жылдары бюджет қаражаты, сондай-ақ Қазақстан Республикасының заңнамасында тыйым салынбаған </w:t>
            </w:r>
            <w:proofErr w:type="gramStart"/>
            <w:r w:rsidRPr="00426905">
              <w:rPr>
                <w:rFonts w:ascii="Courier New" w:eastAsia="Times New Roman" w:hAnsi="Courier New" w:cs="Courier New"/>
                <w:color w:val="000000"/>
                <w:spacing w:val="2"/>
                <w:sz w:val="20"/>
                <w:szCs w:val="20"/>
                <w:lang w:eastAsia="ru-RU"/>
              </w:rPr>
              <w:t>бас</w:t>
            </w:r>
            <w:proofErr w:type="gramEnd"/>
            <w:r w:rsidRPr="00426905">
              <w:rPr>
                <w:rFonts w:ascii="Courier New" w:eastAsia="Times New Roman" w:hAnsi="Courier New" w:cs="Courier New"/>
                <w:color w:val="000000"/>
                <w:spacing w:val="2"/>
                <w:sz w:val="20"/>
                <w:szCs w:val="20"/>
                <w:lang w:eastAsia="ru-RU"/>
              </w:rPr>
              <w:t>қа да қаражат жұмсалады.</w:t>
            </w:r>
            <w:r w:rsidRPr="00426905">
              <w:rPr>
                <w:rFonts w:ascii="Courier New" w:eastAsia="Times New Roman" w:hAnsi="Courier New" w:cs="Courier New"/>
                <w:color w:val="000000"/>
                <w:spacing w:val="2"/>
                <w:sz w:val="20"/>
                <w:szCs w:val="20"/>
                <w:lang w:eastAsia="ru-RU"/>
              </w:rPr>
              <w:br/>
              <w:t xml:space="preserve">Бағдарламаны іске </w:t>
            </w:r>
            <w:proofErr w:type="gramStart"/>
            <w:r w:rsidRPr="00426905">
              <w:rPr>
                <w:rFonts w:ascii="Courier New" w:eastAsia="Times New Roman" w:hAnsi="Courier New" w:cs="Courier New"/>
                <w:color w:val="000000"/>
                <w:spacing w:val="2"/>
                <w:sz w:val="20"/>
                <w:szCs w:val="20"/>
                <w:lang w:eastAsia="ru-RU"/>
              </w:rPr>
              <w:t>асыру</w:t>
            </w:r>
            <w:proofErr w:type="gramEnd"/>
            <w:r w:rsidRPr="00426905">
              <w:rPr>
                <w:rFonts w:ascii="Courier New" w:eastAsia="Times New Roman" w:hAnsi="Courier New" w:cs="Courier New"/>
                <w:color w:val="000000"/>
                <w:spacing w:val="2"/>
                <w:sz w:val="20"/>
                <w:szCs w:val="20"/>
                <w:lang w:eastAsia="ru-RU"/>
              </w:rPr>
              <w:t>ға бюджеттен жұмсалатын жалпы шығындар 1 423,4 млрд. теңгені (РБ – 1153,0 млрд. теңге, ЖБ – 252,4 млрд. теңге) құрайды.</w:t>
            </w:r>
          </w:p>
        </w:tc>
      </w:tr>
    </w:tbl>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2. Кі</w:t>
      </w:r>
      <w:proofErr w:type="gramStart"/>
      <w:r w:rsidRPr="00426905">
        <w:rPr>
          <w:rFonts w:ascii="Courier New" w:eastAsia="Times New Roman" w:hAnsi="Courier New" w:cs="Courier New"/>
          <w:color w:val="1E1E1E"/>
          <w:sz w:val="32"/>
          <w:szCs w:val="32"/>
          <w:lang w:eastAsia="ru-RU"/>
        </w:rPr>
        <w:t>р</w:t>
      </w:r>
      <w:proofErr w:type="gramEnd"/>
      <w:r w:rsidRPr="00426905">
        <w:rPr>
          <w:rFonts w:ascii="Courier New" w:eastAsia="Times New Roman" w:hAnsi="Courier New" w:cs="Courier New"/>
          <w:color w:val="1E1E1E"/>
          <w:sz w:val="32"/>
          <w:szCs w:val="32"/>
          <w:lang w:eastAsia="ru-RU"/>
        </w:rPr>
        <w:t>іспе</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Әлем жаһандық сын-тегеуріндер кезеңінде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сүруде. Бұл жаңа технологиялық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 мен инновацияларды енгізу, IT-технологиялардың қарқынды дамуы және адам ресурстарының ұтқырлығы.</w:t>
      </w:r>
      <w:r w:rsidRPr="00426905">
        <w:rPr>
          <w:rFonts w:ascii="Courier New" w:eastAsia="Times New Roman" w:hAnsi="Courier New" w:cs="Courier New"/>
          <w:color w:val="000000"/>
          <w:spacing w:val="2"/>
          <w:sz w:val="20"/>
          <w:szCs w:val="20"/>
          <w:lang w:eastAsia="ru-RU"/>
        </w:rPr>
        <w:br/>
        <w:t xml:space="preserve">      Осы жағдайда білім және ғылым өзгерістердің алдыңғы қатарында тұруы </w:t>
      </w:r>
      <w:proofErr w:type="gramStart"/>
      <w:r w:rsidRPr="00426905">
        <w:rPr>
          <w:rFonts w:ascii="Courier New" w:eastAsia="Times New Roman" w:hAnsi="Courier New" w:cs="Courier New"/>
          <w:color w:val="000000"/>
          <w:spacing w:val="2"/>
          <w:sz w:val="20"/>
          <w:szCs w:val="20"/>
          <w:lang w:eastAsia="ru-RU"/>
        </w:rPr>
        <w:t>тиіс</w:t>
      </w:r>
      <w:proofErr w:type="gramEnd"/>
      <w:r w:rsidRPr="00426905">
        <w:rPr>
          <w:rFonts w:ascii="Courier New" w:eastAsia="Times New Roman" w:hAnsi="Courier New" w:cs="Courier New"/>
          <w:color w:val="000000"/>
          <w:spacing w:val="2"/>
          <w:sz w:val="20"/>
          <w:szCs w:val="20"/>
          <w:lang w:eastAsia="ru-RU"/>
        </w:rPr>
        <w:t>.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r w:rsidRPr="00426905">
        <w:rPr>
          <w:rFonts w:ascii="Courier New" w:eastAsia="Times New Roman" w:hAnsi="Courier New" w:cs="Courier New"/>
          <w:color w:val="000000"/>
          <w:spacing w:val="2"/>
          <w:sz w:val="20"/>
          <w:szCs w:val="20"/>
          <w:lang w:eastAsia="ru-RU"/>
        </w:rPr>
        <w:br/>
        <w:t>      Қазақстандық білім беру мен ғылым жүйесін жаңғыртудың қазіргі заманғы кезеңі әрбі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адамның сапалы мектепке дейінгі тәрбие мен мектептегі білімге </w:t>
      </w:r>
      <w:r w:rsidRPr="00426905">
        <w:rPr>
          <w:rFonts w:ascii="Courier New" w:eastAsia="Times New Roman" w:hAnsi="Courier New" w:cs="Courier New"/>
          <w:color w:val="000000"/>
          <w:spacing w:val="2"/>
          <w:sz w:val="20"/>
          <w:szCs w:val="20"/>
          <w:lang w:eastAsia="ru-RU"/>
        </w:rPr>
        <w:lastRenderedPageBreak/>
        <w:t>қолжетімділігін, колледж бен университетте жаңа кәсіби дағдыларды алу, зерттеу және шығармашылық құзыреттерін дамыту мүмкіндіктерін көздейді.</w:t>
      </w:r>
      <w:r w:rsidRPr="00426905">
        <w:rPr>
          <w:rFonts w:ascii="Courier New" w:eastAsia="Times New Roman" w:hAnsi="Courier New" w:cs="Courier New"/>
          <w:color w:val="000000"/>
          <w:spacing w:val="2"/>
          <w:sz w:val="20"/>
          <w:szCs w:val="20"/>
          <w:lang w:eastAsia="ru-RU"/>
        </w:rPr>
        <w:br/>
        <w:t>      2011 жылы қабылданған «Ғылым туралы» Қазақстан Республикасының Заңы алдыңғы қатарлы ғылыми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 үшін жаңа мүмкіндіктер ашты.</w:t>
      </w:r>
      <w:r w:rsidRPr="00426905">
        <w:rPr>
          <w:rFonts w:ascii="Courier New" w:eastAsia="Times New Roman" w:hAnsi="Courier New" w:cs="Courier New"/>
          <w:color w:val="000000"/>
          <w:spacing w:val="2"/>
          <w:sz w:val="20"/>
          <w:szCs w:val="20"/>
          <w:lang w:eastAsia="ru-RU"/>
        </w:rPr>
        <w:b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Заңында көрсетілген.</w:t>
      </w:r>
      <w:r w:rsidRPr="00426905">
        <w:rPr>
          <w:rFonts w:ascii="Courier New" w:eastAsia="Times New Roman" w:hAnsi="Courier New" w:cs="Courier New"/>
          <w:color w:val="000000"/>
          <w:spacing w:val="2"/>
          <w:sz w:val="20"/>
          <w:szCs w:val="20"/>
          <w:lang w:eastAsia="ru-RU"/>
        </w:rPr>
        <w:br/>
        <w:t>      2015 жылы «Білім туралы» Қазақстан Республикасының Заңына өзгерістер мен толықтырулар енгізілді. Мектептегі білімнің жаңартылған мазмұнына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r w:rsidRPr="00426905">
        <w:rPr>
          <w:rFonts w:ascii="Courier New" w:eastAsia="Times New Roman" w:hAnsi="Courier New" w:cs="Courier New"/>
          <w:color w:val="000000"/>
          <w:spacing w:val="2"/>
          <w:sz w:val="20"/>
          <w:szCs w:val="20"/>
          <w:lang w:eastAsia="ru-RU"/>
        </w:rPr>
        <w:br/>
        <w:t>      Жастардың ерекше мәртебесі және оларды мемлекеттік қолдау жаңа «Мемлекеттік жастар саясаты туралы» Қазақстан Республикасыны</w:t>
      </w:r>
      <w:proofErr w:type="gramStart"/>
      <w:r w:rsidRPr="00426905">
        <w:rPr>
          <w:rFonts w:ascii="Courier New" w:eastAsia="Times New Roman" w:hAnsi="Courier New" w:cs="Courier New"/>
          <w:color w:val="000000"/>
          <w:spacing w:val="2"/>
          <w:sz w:val="20"/>
          <w:szCs w:val="20"/>
          <w:lang w:eastAsia="ru-RU"/>
        </w:rPr>
        <w:t>ң З</w:t>
      </w:r>
      <w:proofErr w:type="gramEnd"/>
      <w:r w:rsidRPr="00426905">
        <w:rPr>
          <w:rFonts w:ascii="Courier New" w:eastAsia="Times New Roman" w:hAnsi="Courier New" w:cs="Courier New"/>
          <w:color w:val="000000"/>
          <w:spacing w:val="2"/>
          <w:sz w:val="20"/>
          <w:szCs w:val="20"/>
          <w:lang w:eastAsia="ru-RU"/>
        </w:rPr>
        <w:t>аңында көрсетілген.</w:t>
      </w:r>
      <w:r w:rsidRPr="00426905">
        <w:rPr>
          <w:rFonts w:ascii="Courier New" w:eastAsia="Times New Roman" w:hAnsi="Courier New" w:cs="Courier New"/>
          <w:color w:val="000000"/>
          <w:spacing w:val="2"/>
          <w:sz w:val="20"/>
          <w:szCs w:val="20"/>
          <w:lang w:eastAsia="ru-RU"/>
        </w:rPr>
        <w:br/>
        <w:t>      Сол арқылы жаңа білім беру стратегиялары мен ғылыми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іктерді іске асыру үшін негіз жасалды.</w:t>
      </w:r>
      <w:r w:rsidRPr="00426905">
        <w:rPr>
          <w:rFonts w:ascii="Courier New" w:eastAsia="Times New Roman" w:hAnsi="Courier New" w:cs="Courier New"/>
          <w:color w:val="000000"/>
          <w:spacing w:val="2"/>
          <w:sz w:val="20"/>
          <w:szCs w:val="20"/>
          <w:lang w:eastAsia="ru-RU"/>
        </w:rPr>
        <w:br/>
        <w:t xml:space="preserve">      Бағдарлама әлемдік жетекші трендтерді ескере отырып, «100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ты</w:t>
      </w:r>
      <w:proofErr w:type="gramEnd"/>
      <w:r w:rsidRPr="00426905">
        <w:rPr>
          <w:rFonts w:ascii="Courier New" w:eastAsia="Times New Roman" w:hAnsi="Courier New" w:cs="Courier New"/>
          <w:color w:val="000000"/>
          <w:spacing w:val="2"/>
          <w:sz w:val="20"/>
          <w:szCs w:val="20"/>
          <w:lang w:eastAsia="ru-RU"/>
        </w:rPr>
        <w:t xml:space="preserve"> қадам» Ұлт жоспары негізінде әзірленді.</w:t>
      </w:r>
      <w:r w:rsidRPr="00426905">
        <w:rPr>
          <w:rFonts w:ascii="Courier New" w:eastAsia="Times New Roman" w:hAnsi="Courier New" w:cs="Courier New"/>
          <w:color w:val="000000"/>
          <w:spacing w:val="2"/>
          <w:sz w:val="20"/>
          <w:szCs w:val="20"/>
          <w:lang w:eastAsia="ru-RU"/>
        </w:rPr>
        <w:br/>
        <w:t>      Бағдарлама педагогикалық және ғылыми қауымдастықта кеңінен талқыланды. Жұмыс берушілердің, бизне</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қауымдастықтардың және халықаралық сарапшылардың ұсыныстары ескерілді.</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3. Ағымдағы жағдайды талдау</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Дүниежүзілік экономикалық форумның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 зерттеу және білім беру қызметтеріне қолжетімділік бойынша 8 индикатордың мәні жоғарылады.</w:t>
      </w:r>
      <w:r w:rsidRPr="00426905">
        <w:rPr>
          <w:rFonts w:ascii="Courier New" w:eastAsia="Times New Roman" w:hAnsi="Courier New" w:cs="Courier New"/>
          <w:color w:val="000000"/>
          <w:spacing w:val="2"/>
          <w:sz w:val="20"/>
          <w:szCs w:val="20"/>
          <w:lang w:eastAsia="ru-RU"/>
        </w:rPr>
        <w:b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r w:rsidRPr="00426905">
        <w:rPr>
          <w:rFonts w:ascii="Courier New" w:eastAsia="Times New Roman" w:hAnsi="Courier New" w:cs="Courier New"/>
          <w:color w:val="000000"/>
          <w:spacing w:val="2"/>
          <w:sz w:val="20"/>
          <w:szCs w:val="20"/>
          <w:lang w:eastAsia="ru-RU"/>
        </w:rPr>
        <w:br/>
        <w:t>      Білім –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іккен Ұлттар Ұйымының Даму Бағдарламасының (бұдан әрі – БҰҰДБ) адами даму рейтингінің негізгі үш субфакторының бірі. Қазақстан 2015 жылы даму деңгейі жоғары елдердің тобына кі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 әлемнің 188 елінің арасында 56-орынды иеленді.</w:t>
      </w:r>
      <w:r w:rsidRPr="00426905">
        <w:rPr>
          <w:rFonts w:ascii="Courier New" w:eastAsia="Times New Roman" w:hAnsi="Courier New" w:cs="Courier New"/>
          <w:color w:val="000000"/>
          <w:spacing w:val="2"/>
          <w:sz w:val="20"/>
          <w:szCs w:val="20"/>
          <w:lang w:eastAsia="ru-RU"/>
        </w:rPr>
        <w:b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 мен сын-тегеуріндер» баяндамасында атап өтті.</w:t>
      </w:r>
      <w:r w:rsidRPr="00426905">
        <w:rPr>
          <w:rFonts w:ascii="Courier New" w:eastAsia="Times New Roman" w:hAnsi="Courier New" w:cs="Courier New"/>
          <w:color w:val="000000"/>
          <w:spacing w:val="2"/>
          <w:sz w:val="20"/>
          <w:szCs w:val="20"/>
          <w:lang w:eastAsia="ru-RU"/>
        </w:rPr>
        <w:br/>
        <w:t>      15 жастағы қазақстандық білім алушылардың математика және жаратылыстану-ғылыми сауаттылығы бойынша PISA-2012 нәтижелері біршама жақсарды.</w:t>
      </w:r>
      <w:r w:rsidRPr="00426905">
        <w:rPr>
          <w:rFonts w:ascii="Courier New" w:eastAsia="Times New Roman" w:hAnsi="Courier New" w:cs="Courier New"/>
          <w:color w:val="000000"/>
          <w:spacing w:val="2"/>
          <w:sz w:val="20"/>
          <w:szCs w:val="20"/>
          <w:lang w:eastAsia="ru-RU"/>
        </w:rPr>
        <w:b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қанжығасына 252 алтын, 336 кү</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іс және 579 қола медаль байланды.</w:t>
      </w:r>
      <w:r w:rsidRPr="00426905">
        <w:rPr>
          <w:rFonts w:ascii="Courier New" w:eastAsia="Times New Roman" w:hAnsi="Courier New" w:cs="Courier New"/>
          <w:color w:val="000000"/>
          <w:spacing w:val="2"/>
          <w:sz w:val="20"/>
          <w:szCs w:val="20"/>
          <w:lang w:eastAsia="ru-RU"/>
        </w:rPr>
        <w:br/>
        <w:t>      Елі</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 xml:space="preserve">іздегі колледж студенттері алғаш рет Бразилиядағы WorldSkills Competition халықаралық чемпионатына қатысты. Жалпы командалық есепте </w:t>
      </w:r>
      <w:r w:rsidRPr="00426905">
        <w:rPr>
          <w:rFonts w:ascii="Courier New" w:eastAsia="Times New Roman" w:hAnsi="Courier New" w:cs="Courier New"/>
          <w:color w:val="000000"/>
          <w:spacing w:val="2"/>
          <w:sz w:val="20"/>
          <w:szCs w:val="20"/>
          <w:lang w:eastAsia="ru-RU"/>
        </w:rPr>
        <w:lastRenderedPageBreak/>
        <w:t>Қазақстан әлемнің 55 елінің арасынан 50-орынды иеленді.</w:t>
      </w:r>
      <w:r w:rsidRPr="00426905">
        <w:rPr>
          <w:rFonts w:ascii="Courier New" w:eastAsia="Times New Roman" w:hAnsi="Courier New" w:cs="Courier New"/>
          <w:color w:val="000000"/>
          <w:spacing w:val="2"/>
          <w:sz w:val="20"/>
          <w:szCs w:val="20"/>
          <w:lang w:eastAsia="ru-RU"/>
        </w:rPr>
        <w:br/>
        <w:t xml:space="preserve">      2015 жылы еліміздегі жоғары мектептің білім беру қызметінің халықаралық </w:t>
      </w:r>
      <w:proofErr w:type="gramStart"/>
      <w:r w:rsidRPr="00426905">
        <w:rPr>
          <w:rFonts w:ascii="Courier New" w:eastAsia="Times New Roman" w:hAnsi="Courier New" w:cs="Courier New"/>
          <w:color w:val="000000"/>
          <w:spacing w:val="2"/>
          <w:sz w:val="20"/>
          <w:szCs w:val="20"/>
          <w:lang w:eastAsia="ru-RU"/>
        </w:rPr>
        <w:t>стандарттар</w:t>
      </w:r>
      <w:proofErr w:type="gramEnd"/>
      <w:r w:rsidRPr="00426905">
        <w:rPr>
          <w:rFonts w:ascii="Courier New" w:eastAsia="Times New Roman" w:hAnsi="Courier New" w:cs="Courier New"/>
          <w:color w:val="000000"/>
          <w:spacing w:val="2"/>
          <w:sz w:val="20"/>
          <w:szCs w:val="20"/>
          <w:lang w:eastAsia="ru-RU"/>
        </w:rPr>
        <w:t>ға сәйкестігі танылды. Тоғыз университет QS-2015 рейтингінде атап өтілді.</w:t>
      </w:r>
      <w:r w:rsidRPr="00426905">
        <w:rPr>
          <w:rFonts w:ascii="Courier New" w:eastAsia="Times New Roman" w:hAnsi="Courier New" w:cs="Courier New"/>
          <w:color w:val="000000"/>
          <w:spacing w:val="2"/>
          <w:sz w:val="20"/>
          <w:szCs w:val="20"/>
          <w:lang w:eastAsia="ru-RU"/>
        </w:rPr>
        <w:br/>
        <w:t>      Қазақстан 2013 жылы Жаһандық жастарды дамыту индексінде</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170 елдің ішінде 27-орынды иеленді. Халықаралық сарапшылар жастардың жұмысқа орналасуы мен елдің саяси өміріне қатысуының оң үрдісін атап өтуде.</w:t>
      </w:r>
      <w:r w:rsidRPr="00426905">
        <w:rPr>
          <w:rFonts w:ascii="Courier New" w:eastAsia="Times New Roman" w:hAnsi="Courier New" w:cs="Courier New"/>
          <w:color w:val="000000"/>
          <w:spacing w:val="2"/>
          <w:sz w:val="20"/>
          <w:szCs w:val="20"/>
          <w:lang w:eastAsia="ru-RU"/>
        </w:rPr>
        <w:br/>
        <w:t>      Қазақстан 2016 жылы</w:t>
      </w:r>
      <w:proofErr w:type="gramStart"/>
      <w:r w:rsidRPr="00426905">
        <w:rPr>
          <w:rFonts w:ascii="Courier New" w:eastAsia="Times New Roman" w:hAnsi="Courier New" w:cs="Courier New"/>
          <w:color w:val="000000"/>
          <w:spacing w:val="2"/>
          <w:sz w:val="20"/>
          <w:szCs w:val="20"/>
          <w:lang w:eastAsia="ru-RU"/>
        </w:rPr>
        <w:t xml:space="preserve"> Б</w:t>
      </w:r>
      <w:proofErr w:type="gramEnd"/>
      <w:r w:rsidRPr="00426905">
        <w:rPr>
          <w:rFonts w:ascii="Courier New" w:eastAsia="Times New Roman" w:hAnsi="Courier New" w:cs="Courier New"/>
          <w:color w:val="000000"/>
          <w:spacing w:val="2"/>
          <w:sz w:val="20"/>
          <w:szCs w:val="20"/>
          <w:lang w:eastAsia="ru-RU"/>
        </w:rPr>
        <w:t>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w:t>
      </w:r>
      <w:proofErr w:type="gramStart"/>
      <w:r w:rsidRPr="00426905">
        <w:rPr>
          <w:rFonts w:ascii="Courier New" w:eastAsia="Times New Roman" w:hAnsi="Courier New" w:cs="Courier New"/>
          <w:color w:val="000000"/>
          <w:spacing w:val="2"/>
          <w:sz w:val="20"/>
          <w:szCs w:val="20"/>
          <w:lang w:eastAsia="ru-RU"/>
        </w:rPr>
        <w:t>ң З</w:t>
      </w:r>
      <w:proofErr w:type="gramEnd"/>
      <w:r w:rsidRPr="00426905">
        <w:rPr>
          <w:rFonts w:ascii="Courier New" w:eastAsia="Times New Roman" w:hAnsi="Courier New" w:cs="Courier New"/>
          <w:color w:val="000000"/>
          <w:spacing w:val="2"/>
          <w:sz w:val="20"/>
          <w:szCs w:val="20"/>
          <w:lang w:eastAsia="ru-RU"/>
        </w:rPr>
        <w:t>аңында белгіленген. Толық теңдік негізінде әрбі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r w:rsidRPr="00426905">
        <w:rPr>
          <w:rFonts w:ascii="Courier New" w:eastAsia="Times New Roman" w:hAnsi="Courier New" w:cs="Courier New"/>
          <w:color w:val="000000"/>
          <w:spacing w:val="2"/>
          <w:sz w:val="20"/>
          <w:szCs w:val="20"/>
          <w:lang w:eastAsia="ru-RU"/>
        </w:rPr>
        <w:br/>
        <w:t>      Бұл білім мен ғылымның барлық бастамаларын мемлекетті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деңгейде, жеке сектордың және елдегі азаматтық қоғамдастықтардың мақсатты қолдауының арқасында мүмкін болды.</w:t>
      </w:r>
      <w:r w:rsidRPr="00426905">
        <w:rPr>
          <w:rFonts w:ascii="Courier New" w:eastAsia="Times New Roman" w:hAnsi="Courier New" w:cs="Courier New"/>
          <w:color w:val="000000"/>
          <w:spacing w:val="2"/>
          <w:sz w:val="20"/>
          <w:szCs w:val="20"/>
          <w:lang w:eastAsia="ru-RU"/>
        </w:rPr>
        <w:b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r w:rsidRPr="00426905">
        <w:rPr>
          <w:rFonts w:ascii="Courier New" w:eastAsia="Times New Roman" w:hAnsi="Courier New" w:cs="Courier New"/>
          <w:color w:val="000000"/>
          <w:spacing w:val="2"/>
          <w:sz w:val="20"/>
          <w:szCs w:val="20"/>
          <w:lang w:eastAsia="ru-RU"/>
        </w:rPr>
        <w:br/>
        <w:t>      2011 – 2015 жылдар кезеңіндегі басым бағыттар заңнамалық базаны дайындау, білім мен ғылымның инфрақұрылымды дамыту және ресурстық әлеуетін ө</w:t>
      </w:r>
      <w:proofErr w:type="gramStart"/>
      <w:r w:rsidRPr="00426905">
        <w:rPr>
          <w:rFonts w:ascii="Courier New" w:eastAsia="Times New Roman" w:hAnsi="Courier New" w:cs="Courier New"/>
          <w:color w:val="000000"/>
          <w:spacing w:val="2"/>
          <w:sz w:val="20"/>
          <w:szCs w:val="20"/>
          <w:lang w:eastAsia="ru-RU"/>
        </w:rPr>
        <w:t>сіру</w:t>
      </w:r>
      <w:proofErr w:type="gramEnd"/>
      <w:r w:rsidRPr="00426905">
        <w:rPr>
          <w:rFonts w:ascii="Courier New" w:eastAsia="Times New Roman" w:hAnsi="Courier New" w:cs="Courier New"/>
          <w:color w:val="000000"/>
          <w:spacing w:val="2"/>
          <w:sz w:val="20"/>
          <w:szCs w:val="20"/>
          <w:lang w:eastAsia="ru-RU"/>
        </w:rPr>
        <w:t xml:space="preserve"> болды.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Мектепке дейінгі тәрбие мен оқыту</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Баланың дамуындағы осы кезеңнің маңыздылығы білім беру қызметіне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табысты дайындықтың негізі ретінде жылдан-жылға артып келеді. Мектепке дейінгі балалық шаққа қызығушылықтың өсуі жалпы әлемдік әлеуметтік трендтер қатарына жатады.</w:t>
      </w:r>
      <w:r w:rsidRPr="00426905">
        <w:rPr>
          <w:rFonts w:ascii="Courier New" w:eastAsia="Times New Roman" w:hAnsi="Courier New" w:cs="Courier New"/>
          <w:color w:val="000000"/>
          <w:spacing w:val="2"/>
          <w:sz w:val="20"/>
          <w:szCs w:val="20"/>
          <w:lang w:eastAsia="ru-RU"/>
        </w:rPr>
        <w:br/>
        <w:t>      Әлемдегі 40 елдің білім беру жүйесінде мектепке дейінгі білім беру деңгейі міндетті болып табылады.</w:t>
      </w:r>
      <w:r w:rsidRPr="00426905">
        <w:rPr>
          <w:rFonts w:ascii="Courier New" w:eastAsia="Times New Roman" w:hAnsi="Courier New" w:cs="Courier New"/>
          <w:color w:val="000000"/>
          <w:spacing w:val="2"/>
          <w:sz w:val="20"/>
          <w:szCs w:val="20"/>
          <w:lang w:eastAsia="ru-RU"/>
        </w:rPr>
        <w:br/>
        <w:t>      2014 жылы</w:t>
      </w:r>
      <w:proofErr w:type="gramStart"/>
      <w:r w:rsidRPr="00426905">
        <w:rPr>
          <w:rFonts w:ascii="Courier New" w:eastAsia="Times New Roman" w:hAnsi="Courier New" w:cs="Courier New"/>
          <w:color w:val="000000"/>
          <w:spacing w:val="2"/>
          <w:sz w:val="20"/>
          <w:szCs w:val="20"/>
          <w:lang w:eastAsia="ru-RU"/>
        </w:rPr>
        <w:t xml:space="preserve"> Б</w:t>
      </w:r>
      <w:proofErr w:type="gramEnd"/>
      <w:r w:rsidRPr="00426905">
        <w:rPr>
          <w:rFonts w:ascii="Courier New" w:eastAsia="Times New Roman" w:hAnsi="Courier New" w:cs="Courier New"/>
          <w:color w:val="000000"/>
          <w:spacing w:val="2"/>
          <w:sz w:val="20"/>
          <w:szCs w:val="20"/>
          <w:lang w:eastAsia="ru-RU"/>
        </w:rPr>
        <w:t xml:space="preserve">ҰҰДБ Адами даму индексінің «Білім беру» субфакторын «Жалпы мектепке дейінгі біліммен қамту» коэффициентімен толықтырды. Бұл мектепке дейінгі білім берудің саяси маңыздылығын </w:t>
      </w:r>
      <w:proofErr w:type="gramStart"/>
      <w:r w:rsidRPr="00426905">
        <w:rPr>
          <w:rFonts w:ascii="Courier New" w:eastAsia="Times New Roman" w:hAnsi="Courier New" w:cs="Courier New"/>
          <w:color w:val="000000"/>
          <w:spacing w:val="2"/>
          <w:sz w:val="20"/>
          <w:szCs w:val="20"/>
          <w:lang w:eastAsia="ru-RU"/>
        </w:rPr>
        <w:t>ай</w:t>
      </w:r>
      <w:proofErr w:type="gramEnd"/>
      <w:r w:rsidRPr="00426905">
        <w:rPr>
          <w:rFonts w:ascii="Courier New" w:eastAsia="Times New Roman" w:hAnsi="Courier New" w:cs="Courier New"/>
          <w:color w:val="000000"/>
          <w:spacing w:val="2"/>
          <w:sz w:val="20"/>
          <w:szCs w:val="20"/>
          <w:lang w:eastAsia="ru-RU"/>
        </w:rPr>
        <w:t>ғақтайды.</w:t>
      </w:r>
      <w:r w:rsidRPr="00426905">
        <w:rPr>
          <w:rFonts w:ascii="Courier New" w:eastAsia="Times New Roman" w:hAnsi="Courier New" w:cs="Courier New"/>
          <w:color w:val="000000"/>
          <w:spacing w:val="2"/>
          <w:sz w:val="20"/>
          <w:szCs w:val="20"/>
          <w:lang w:eastAsia="ru-RU"/>
        </w:rPr>
        <w:br/>
        <w:t>      ЮНЕСКО елдерге мемлекеттік-жекешелік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іптестікті (бұдан әрі – МЖӘ) дамытуды ұсынады. Бұл ретте, мемлекеттік қаржыландыруды халық аз қоныстанған және шалғайдағы елді мекендерге жіберу қажет.</w:t>
      </w:r>
      <w:r w:rsidRPr="00426905">
        <w:rPr>
          <w:rFonts w:ascii="Courier New" w:eastAsia="Times New Roman" w:hAnsi="Courier New" w:cs="Courier New"/>
          <w:color w:val="000000"/>
          <w:spacing w:val="2"/>
          <w:sz w:val="20"/>
          <w:szCs w:val="20"/>
          <w:lang w:eastAsia="ru-RU"/>
        </w:rPr>
        <w:br/>
        <w:t>      Қазақстанда соңғы бес жыл ішінде мектепке дейінгі тәрбие мен оқытудың дамуы білім беру жүйесін жаңғыртудың басым бағыттарының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іне айналды.</w:t>
      </w:r>
      <w:r w:rsidRPr="00426905">
        <w:rPr>
          <w:rFonts w:ascii="Courier New" w:eastAsia="Times New Roman" w:hAnsi="Courier New" w:cs="Courier New"/>
          <w:color w:val="000000"/>
          <w:spacing w:val="2"/>
          <w:sz w:val="20"/>
          <w:szCs w:val="20"/>
          <w:lang w:eastAsia="ru-RU"/>
        </w:rPr>
        <w:br/>
        <w:t xml:space="preserve">      2010 – 2014 жылдарға арналған «Балапан» </w:t>
      </w:r>
      <w:proofErr w:type="gramStart"/>
      <w:r w:rsidRPr="00426905">
        <w:rPr>
          <w:rFonts w:ascii="Courier New" w:eastAsia="Times New Roman" w:hAnsi="Courier New" w:cs="Courier New"/>
          <w:color w:val="000000"/>
          <w:spacing w:val="2"/>
          <w:sz w:val="20"/>
          <w:szCs w:val="20"/>
          <w:lang w:eastAsia="ru-RU"/>
        </w:rPr>
        <w:t>бағдарламасын табысты іске асыру мектепке дейінгі ұйымдардың өсуіне ықпал етті.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2013 жылмен салыстырғанда 2015 жылы мектепке дейінгі ұйымдар желісі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965 бірлікке көбейді. 2015 жылғы 1 қазандағы жағдай бойынша 8 834 мектепке дейінгі ұйым жұмыс істейді (2013 жылы – 7869, 2014 жылы – 8467).</w:t>
      </w:r>
      <w:proofErr w:type="gramEnd"/>
      <w:r w:rsidRPr="00426905">
        <w:rPr>
          <w:rFonts w:ascii="Courier New" w:eastAsia="Times New Roman" w:hAnsi="Courier New" w:cs="Courier New"/>
          <w:color w:val="000000"/>
          <w:spacing w:val="2"/>
          <w:sz w:val="20"/>
          <w:szCs w:val="20"/>
          <w:lang w:eastAsia="ru-RU"/>
        </w:rPr>
        <w:br/>
        <w:t>      Бұ</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 xml:space="preserve">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r w:rsidRPr="00426905">
        <w:rPr>
          <w:rFonts w:ascii="Courier New" w:eastAsia="Times New Roman" w:hAnsi="Courier New" w:cs="Courier New"/>
          <w:color w:val="000000"/>
          <w:spacing w:val="2"/>
          <w:sz w:val="20"/>
          <w:szCs w:val="20"/>
          <w:lang w:eastAsia="ru-RU"/>
        </w:rPr>
        <w:br/>
        <w:t>      3 жастан бастап 6 жасқа дейінгі балаларды мектепке дейінгі тәрбиемен және оқытумен қамту 73,4 %-дан (2013 жылы) 81,6 %-ға (2015 жылы) ө</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 (2014 жылы – 78,6 %).</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80,8 мың адамды құрады (2013 жылы – 66,9 мың адам, 2014 жылы – 74,5 мың адам).</w:t>
      </w:r>
      <w:r w:rsidRPr="00426905">
        <w:rPr>
          <w:rFonts w:ascii="Courier New" w:eastAsia="Times New Roman" w:hAnsi="Courier New" w:cs="Courier New"/>
          <w:color w:val="000000"/>
          <w:spacing w:val="2"/>
          <w:sz w:val="20"/>
          <w:szCs w:val="20"/>
          <w:lang w:eastAsia="ru-RU"/>
        </w:rPr>
        <w:br/>
        <w:t xml:space="preserve">      Мектепке дейінгі білім берудің мазмұндық аспектілерін </w:t>
      </w:r>
      <w:proofErr w:type="gramStart"/>
      <w:r w:rsidRPr="00426905">
        <w:rPr>
          <w:rFonts w:ascii="Courier New" w:eastAsia="Times New Roman" w:hAnsi="Courier New" w:cs="Courier New"/>
          <w:color w:val="000000"/>
          <w:spacing w:val="2"/>
          <w:sz w:val="20"/>
          <w:szCs w:val="20"/>
          <w:lang w:eastAsia="ru-RU"/>
        </w:rPr>
        <w:t>дамыту</w:t>
      </w:r>
      <w:proofErr w:type="gramEnd"/>
      <w:r w:rsidRPr="00426905">
        <w:rPr>
          <w:rFonts w:ascii="Courier New" w:eastAsia="Times New Roman" w:hAnsi="Courier New" w:cs="Courier New"/>
          <w:color w:val="000000"/>
          <w:spacing w:val="2"/>
          <w:sz w:val="20"/>
          <w:szCs w:val="20"/>
          <w:lang w:eastAsia="ru-RU"/>
        </w:rPr>
        <w:t xml:space="preserve">ға айтарлықтай көңіл бөлінді. Мектепке дейінгі тәрбиелеу мен оқытудың мемлекеттік жалпыға міндетті стандарты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w:t>
      </w:r>
      <w:proofErr w:type="gramStart"/>
      <w:r w:rsidRPr="00426905">
        <w:rPr>
          <w:rFonts w:ascii="Courier New" w:eastAsia="Times New Roman" w:hAnsi="Courier New" w:cs="Courier New"/>
          <w:color w:val="000000"/>
          <w:spacing w:val="2"/>
          <w:sz w:val="20"/>
          <w:szCs w:val="20"/>
          <w:lang w:eastAsia="ru-RU"/>
        </w:rPr>
        <w:t>дамыту</w:t>
      </w:r>
      <w:proofErr w:type="gramEnd"/>
      <w:r w:rsidRPr="00426905">
        <w:rPr>
          <w:rFonts w:ascii="Courier New" w:eastAsia="Times New Roman" w:hAnsi="Courier New" w:cs="Courier New"/>
          <w:color w:val="000000"/>
          <w:spacing w:val="2"/>
          <w:sz w:val="20"/>
          <w:szCs w:val="20"/>
          <w:lang w:eastAsia="ru-RU"/>
        </w:rPr>
        <w:t xml:space="preserve">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ға қарай елеулі қадам жасалды. Сонымен қатар, ерекше назар аударуды және тиі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 шаралар қабылдауды талап ететін салалар мен міндеттер бар.</w:t>
      </w:r>
      <w:r w:rsidRPr="00426905">
        <w:rPr>
          <w:rFonts w:ascii="Courier New" w:eastAsia="Times New Roman" w:hAnsi="Courier New" w:cs="Courier New"/>
          <w:color w:val="000000"/>
          <w:spacing w:val="2"/>
          <w:sz w:val="20"/>
          <w:szCs w:val="20"/>
          <w:lang w:eastAsia="ru-RU"/>
        </w:rPr>
        <w:br/>
        <w:t>      Проблемалар:</w:t>
      </w:r>
      <w:r w:rsidRPr="00426905">
        <w:rPr>
          <w:rFonts w:ascii="Courier New" w:eastAsia="Times New Roman" w:hAnsi="Courier New" w:cs="Courier New"/>
          <w:color w:val="000000"/>
          <w:spacing w:val="2"/>
          <w:sz w:val="20"/>
          <w:szCs w:val="20"/>
          <w:lang w:eastAsia="ru-RU"/>
        </w:rPr>
        <w:b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w:t>
      </w:r>
      <w:proofErr w:type="gramStart"/>
      <w:r w:rsidRPr="00426905">
        <w:rPr>
          <w:rFonts w:ascii="Courier New" w:eastAsia="Times New Roman" w:hAnsi="Courier New" w:cs="Courier New"/>
          <w:color w:val="000000"/>
          <w:spacing w:val="2"/>
          <w:sz w:val="20"/>
          <w:szCs w:val="20"/>
          <w:lang w:eastAsia="ru-RU"/>
        </w:rPr>
        <w:t>шалар</w:t>
      </w:r>
      <w:proofErr w:type="gramEnd"/>
      <w:r w:rsidRPr="00426905">
        <w:rPr>
          <w:rFonts w:ascii="Courier New" w:eastAsia="Times New Roman" w:hAnsi="Courier New" w:cs="Courier New"/>
          <w:color w:val="000000"/>
          <w:spacing w:val="2"/>
          <w:sz w:val="20"/>
          <w:szCs w:val="20"/>
          <w:lang w:eastAsia="ru-RU"/>
        </w:rPr>
        <w:t>ға кезек 545,4 мың баланы құрады, оның ішінде 3-6 жастағы балалар – 185,6 мың;</w:t>
      </w:r>
      <w:r w:rsidRPr="00426905">
        <w:rPr>
          <w:rFonts w:ascii="Courier New" w:eastAsia="Times New Roman" w:hAnsi="Courier New" w:cs="Courier New"/>
          <w:color w:val="000000"/>
          <w:spacing w:val="2"/>
          <w:sz w:val="20"/>
          <w:szCs w:val="20"/>
          <w:lang w:eastAsia="ru-RU"/>
        </w:rPr>
        <w:br/>
        <w:t>      2) Қазақстандағы 1 жастан 3 жасқа дейінгі балаларды мектепке дейінгі тәрбиемен және оқытумен қамту Экономикалық ынтымақтастық және даму ұйымы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ЭЫДҰ) елдерінің орташа көрсеткіштерінен төмен (ҚР – 16 %, ЭЫДҰ – 32 %);</w:t>
      </w:r>
      <w:r w:rsidRPr="00426905">
        <w:rPr>
          <w:rFonts w:ascii="Courier New" w:eastAsia="Times New Roman" w:hAnsi="Courier New" w:cs="Courier New"/>
          <w:color w:val="000000"/>
          <w:spacing w:val="2"/>
          <w:sz w:val="20"/>
          <w:szCs w:val="20"/>
          <w:lang w:eastAsia="ru-RU"/>
        </w:rPr>
        <w:br/>
        <w:t>      3) мемлекет мектепке дейінгі дамудың барлық кезең</w:t>
      </w:r>
      <w:proofErr w:type="gramStart"/>
      <w:r w:rsidRPr="00426905">
        <w:rPr>
          <w:rFonts w:ascii="Courier New" w:eastAsia="Times New Roman" w:hAnsi="Courier New" w:cs="Courier New"/>
          <w:color w:val="000000"/>
          <w:spacing w:val="2"/>
          <w:sz w:val="20"/>
          <w:szCs w:val="20"/>
          <w:lang w:eastAsia="ru-RU"/>
        </w:rPr>
        <w:t>дер</w:t>
      </w:r>
      <w:proofErr w:type="gramEnd"/>
      <w:r w:rsidRPr="00426905">
        <w:rPr>
          <w:rFonts w:ascii="Courier New" w:eastAsia="Times New Roman" w:hAnsi="Courier New" w:cs="Courier New"/>
          <w:color w:val="000000"/>
          <w:spacing w:val="2"/>
          <w:sz w:val="20"/>
          <w:szCs w:val="20"/>
          <w:lang w:eastAsia="ru-RU"/>
        </w:rPr>
        <w:t xml:space="preserve">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w:t>
      </w:r>
      <w:proofErr w:type="gramStart"/>
      <w:r w:rsidRPr="00426905">
        <w:rPr>
          <w:rFonts w:ascii="Courier New" w:eastAsia="Times New Roman" w:hAnsi="Courier New" w:cs="Courier New"/>
          <w:color w:val="000000"/>
          <w:spacing w:val="2"/>
          <w:sz w:val="20"/>
          <w:szCs w:val="20"/>
          <w:lang w:eastAsia="ru-RU"/>
        </w:rPr>
        <w:t>меңгеру</w:t>
      </w:r>
      <w:proofErr w:type="gramEnd"/>
      <w:r w:rsidRPr="00426905">
        <w:rPr>
          <w:rFonts w:ascii="Courier New" w:eastAsia="Times New Roman" w:hAnsi="Courier New" w:cs="Courier New"/>
          <w:color w:val="000000"/>
          <w:spacing w:val="2"/>
          <w:sz w:val="20"/>
          <w:szCs w:val="20"/>
          <w:lang w:eastAsia="ru-RU"/>
        </w:rPr>
        <w:t>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әрекетін, сондай-ақ ата-аналар қауымдастығын кеңінен қатыстыруды қажет етеді;</w:t>
      </w:r>
      <w:r w:rsidRPr="00426905">
        <w:rPr>
          <w:rFonts w:ascii="Courier New" w:eastAsia="Times New Roman" w:hAnsi="Courier New" w:cs="Courier New"/>
          <w:color w:val="000000"/>
          <w:spacing w:val="2"/>
          <w:sz w:val="20"/>
          <w:szCs w:val="20"/>
          <w:lang w:eastAsia="ru-RU"/>
        </w:rPr>
        <w:br/>
        <w:t>      4) дамуында ерекше білім беру қажеттілігі бар мектеп жасына дейінгі балаларды білім беру ортасына қосу өзекті мә</w:t>
      </w:r>
      <w:proofErr w:type="gramStart"/>
      <w:r w:rsidRPr="00426905">
        <w:rPr>
          <w:rFonts w:ascii="Courier New" w:eastAsia="Times New Roman" w:hAnsi="Courier New" w:cs="Courier New"/>
          <w:color w:val="000000"/>
          <w:spacing w:val="2"/>
          <w:sz w:val="20"/>
          <w:szCs w:val="20"/>
          <w:lang w:eastAsia="ru-RU"/>
        </w:rPr>
        <w:t>селе</w:t>
      </w:r>
      <w:proofErr w:type="gramEnd"/>
      <w:r w:rsidRPr="00426905">
        <w:rPr>
          <w:rFonts w:ascii="Courier New" w:eastAsia="Times New Roman" w:hAnsi="Courier New" w:cs="Courier New"/>
          <w:color w:val="000000"/>
          <w:spacing w:val="2"/>
          <w:sz w:val="20"/>
          <w:szCs w:val="20"/>
          <w:lang w:eastAsia="ru-RU"/>
        </w:rPr>
        <w:t xml:space="preserve"> болып отыр. Оларды тәрбиелеу және оқыту үшін жағдай жасаған ұйымдардың үлесі бар болғаны 9,1%-ды құрайды. Дефектолог, логопед және психолог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 мамандарының тапшылығы байқалуда;</w:t>
      </w:r>
      <w:r w:rsidRPr="00426905">
        <w:rPr>
          <w:rFonts w:ascii="Courier New" w:eastAsia="Times New Roman" w:hAnsi="Courier New" w:cs="Courier New"/>
          <w:color w:val="000000"/>
          <w:spacing w:val="2"/>
          <w:sz w:val="20"/>
          <w:szCs w:val="20"/>
          <w:lang w:eastAsia="ru-RU"/>
        </w:rPr>
        <w:br/>
        <w:t xml:space="preserve">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әсібінің әлеуметтік мәртебесінің айтарлықтай беделсіздігінің салдары;</w:t>
      </w:r>
      <w:r w:rsidRPr="00426905">
        <w:rPr>
          <w:rFonts w:ascii="Courier New" w:eastAsia="Times New Roman" w:hAnsi="Courier New" w:cs="Courier New"/>
          <w:color w:val="000000"/>
          <w:spacing w:val="2"/>
          <w:sz w:val="20"/>
          <w:szCs w:val="20"/>
          <w:lang w:eastAsia="ru-RU"/>
        </w:rPr>
        <w:br/>
        <w:t>      6) тәрбиешінің ай сайынғы еңбекақысы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педагогке 30-35 баладан, ЭЫДҰ елдерінде – 14 баладан келеді;</w:t>
      </w:r>
      <w:r w:rsidRPr="00426905">
        <w:rPr>
          <w:rFonts w:ascii="Courier New" w:eastAsia="Times New Roman" w:hAnsi="Courier New" w:cs="Courier New"/>
          <w:color w:val="000000"/>
          <w:spacing w:val="2"/>
          <w:sz w:val="20"/>
          <w:szCs w:val="20"/>
          <w:lang w:eastAsia="ru-RU"/>
        </w:rPr>
        <w:br/>
        <w:t>      7) мектепке дейінгі ұйымдардағы балалардың жетістігіне мониторинг жүргізудің бірыңғай тәсілі әзірленбеген.</w:t>
      </w:r>
      <w:r w:rsidRPr="00426905">
        <w:rPr>
          <w:rFonts w:ascii="Courier New" w:eastAsia="Times New Roman" w:hAnsi="Courier New" w:cs="Courier New"/>
          <w:color w:val="000000"/>
          <w:spacing w:val="2"/>
          <w:sz w:val="20"/>
          <w:szCs w:val="20"/>
          <w:lang w:eastAsia="ru-RU"/>
        </w:rPr>
        <w:br/>
        <w:t>      Аталған проблемалардың өзектілігі әлемдік трендтерді ескере отырып, сәби жастағы барлық балалар үшін тең мүмкіндіктерді қамтамасыз етуде үдемелі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қимылдың қажеттілігін негіздейді.</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lastRenderedPageBreak/>
        <w:t>Жалпы орта бі</w:t>
      </w:r>
      <w:proofErr w:type="gramStart"/>
      <w:r w:rsidRPr="00426905">
        <w:rPr>
          <w:rFonts w:ascii="Courier New" w:eastAsia="Times New Roman" w:hAnsi="Courier New" w:cs="Courier New"/>
          <w:color w:val="1E1E1E"/>
          <w:sz w:val="32"/>
          <w:szCs w:val="32"/>
          <w:lang w:eastAsia="ru-RU"/>
        </w:rPr>
        <w:t>л</w:t>
      </w:r>
      <w:proofErr w:type="gramEnd"/>
      <w:r w:rsidRPr="00426905">
        <w:rPr>
          <w:rFonts w:ascii="Courier New" w:eastAsia="Times New Roman" w:hAnsi="Courier New" w:cs="Courier New"/>
          <w:color w:val="1E1E1E"/>
          <w:sz w:val="32"/>
          <w:szCs w:val="32"/>
          <w:lang w:eastAsia="ru-RU"/>
        </w:rPr>
        <w:t>ім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Қазақстанда мектептегі білім беру жаңа кезеңнің алдында тұр. ДЭФ 21 ғасырдағы табысты адамның білімі мен іскерлігінің 16 тү</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ін атап көрсетті. Бұл – командадағы жұмыс, көшбасшылық қасиет, бастамашылық, IT-біліктілік, қаржылық және азаматтық сауаттылық және т.б. дағдылар. Қазақстан ДЭФ-тің «21 ғасыр дағдыларындағы ауытқуларды зерттеу» рейтингінде мектеп оқушыларының танымдық және эмоциялық интеллектілерінің деңгейі төмен елдер тобында тұр. Құзыреттілік және жеке мінездемелер деңгейі базалық дағдылардан </w:t>
      </w:r>
      <w:proofErr w:type="gramStart"/>
      <w:r w:rsidRPr="00426905">
        <w:rPr>
          <w:rFonts w:ascii="Courier New" w:eastAsia="Times New Roman" w:hAnsi="Courier New" w:cs="Courier New"/>
          <w:color w:val="000000"/>
          <w:spacing w:val="2"/>
          <w:sz w:val="20"/>
          <w:szCs w:val="20"/>
          <w:lang w:eastAsia="ru-RU"/>
        </w:rPr>
        <w:t>ед</w:t>
      </w:r>
      <w:proofErr w:type="gramEnd"/>
      <w:r w:rsidRPr="00426905">
        <w:rPr>
          <w:rFonts w:ascii="Courier New" w:eastAsia="Times New Roman" w:hAnsi="Courier New" w:cs="Courier New"/>
          <w:color w:val="000000"/>
          <w:spacing w:val="2"/>
          <w:sz w:val="20"/>
          <w:szCs w:val="20"/>
          <w:lang w:eastAsia="ru-RU"/>
        </w:rPr>
        <w:t>әуір төмен.</w:t>
      </w:r>
      <w:r w:rsidRPr="00426905">
        <w:rPr>
          <w:rFonts w:ascii="Courier New" w:eastAsia="Times New Roman" w:hAnsi="Courier New" w:cs="Courier New"/>
          <w:color w:val="000000"/>
          <w:spacing w:val="2"/>
          <w:sz w:val="20"/>
          <w:szCs w:val="20"/>
          <w:lang w:eastAsia="ru-RU"/>
        </w:rPr>
        <w:br/>
        <w:t xml:space="preserve">      Мұғалімнің кәсіби құзыреттілігі саласы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 xml:space="preserve">ңа тәсілдер аясында кеңеюде. Ол –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әнаралық және жобалық қызмет, оқыту мен басқаруда АКТ-ны пайдалану, дамуында ерекше қажеттіліктері бар балаларды интеграциялау және ата-аналарды консультациялық сүйемелдеу.</w:t>
      </w:r>
      <w:r w:rsidRPr="00426905">
        <w:rPr>
          <w:rFonts w:ascii="Courier New" w:eastAsia="Times New Roman" w:hAnsi="Courier New" w:cs="Courier New"/>
          <w:color w:val="000000"/>
          <w:spacing w:val="2"/>
          <w:sz w:val="20"/>
          <w:szCs w:val="20"/>
          <w:lang w:eastAsia="ru-RU"/>
        </w:rPr>
        <w:br/>
        <w:t>      ЭЫДҰ және оның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тестілеуді қарастырады.</w:t>
      </w:r>
      <w:r w:rsidRPr="00426905">
        <w:rPr>
          <w:rFonts w:ascii="Courier New" w:eastAsia="Times New Roman" w:hAnsi="Courier New" w:cs="Courier New"/>
          <w:color w:val="000000"/>
          <w:spacing w:val="2"/>
          <w:sz w:val="20"/>
          <w:szCs w:val="20"/>
          <w:lang w:eastAsia="ru-RU"/>
        </w:rPr>
        <w:br/>
        <w:t>      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32 елінде педагогикалық практика міндетті болып табылады. Практиканың ұ</w:t>
      </w:r>
      <w:proofErr w:type="gramStart"/>
      <w:r w:rsidRPr="00426905">
        <w:rPr>
          <w:rFonts w:ascii="Courier New" w:eastAsia="Times New Roman" w:hAnsi="Courier New" w:cs="Courier New"/>
          <w:color w:val="000000"/>
          <w:spacing w:val="2"/>
          <w:sz w:val="20"/>
          <w:szCs w:val="20"/>
          <w:lang w:eastAsia="ru-RU"/>
        </w:rPr>
        <w:t>за</w:t>
      </w:r>
      <w:proofErr w:type="gramEnd"/>
      <w:r w:rsidRPr="00426905">
        <w:rPr>
          <w:rFonts w:ascii="Courier New" w:eastAsia="Times New Roman" w:hAnsi="Courier New" w:cs="Courier New"/>
          <w:color w:val="000000"/>
          <w:spacing w:val="2"/>
          <w:sz w:val="20"/>
          <w:szCs w:val="20"/>
          <w:lang w:eastAsia="ru-RU"/>
        </w:rPr>
        <w:t>қтығы 70 – 120 күнді құрайды. ЖОО оқытушылары студенттердің педагогикалық практикасына қатысады. Мектеп менеджменті жас мұғалімдерге қолдау көрсетуге жауапты. 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17 елінде негізгі және жоғары мектепте жұмыс істеу үшін магистр дәрежесі талап етіледі.</w:t>
      </w:r>
      <w:r w:rsidRPr="00426905">
        <w:rPr>
          <w:rFonts w:ascii="Courier New" w:eastAsia="Times New Roman" w:hAnsi="Courier New" w:cs="Courier New"/>
          <w:color w:val="000000"/>
          <w:spacing w:val="2"/>
          <w:sz w:val="20"/>
          <w:szCs w:val="20"/>
          <w:lang w:eastAsia="ru-RU"/>
        </w:rPr>
        <w:b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r w:rsidRPr="00426905">
        <w:rPr>
          <w:rFonts w:ascii="Courier New" w:eastAsia="Times New Roman" w:hAnsi="Courier New" w:cs="Courier New"/>
          <w:color w:val="000000"/>
          <w:spacing w:val="2"/>
          <w:sz w:val="20"/>
          <w:szCs w:val="20"/>
          <w:lang w:eastAsia="ru-RU"/>
        </w:rPr>
        <w:br/>
        <w:t xml:space="preserve">      Мұғалім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әсібінің мәртебесі мен беделінің жаһандық индексі өсуде. Аустрияда үздік </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ұғалімдер үшін «Білім берудегі Оскар» бағдарламасы кең таралуда. Германияның Бранденбург жерінде жас мұғалімдердің жұ</w:t>
      </w:r>
      <w:proofErr w:type="gramStart"/>
      <w:r w:rsidRPr="00426905">
        <w:rPr>
          <w:rFonts w:ascii="Courier New" w:eastAsia="Times New Roman" w:hAnsi="Courier New" w:cs="Courier New"/>
          <w:color w:val="000000"/>
          <w:spacing w:val="2"/>
          <w:sz w:val="20"/>
          <w:szCs w:val="20"/>
          <w:lang w:eastAsia="ru-RU"/>
        </w:rPr>
        <w:t>мыс</w:t>
      </w:r>
      <w:proofErr w:type="gramEnd"/>
      <w:r w:rsidRPr="00426905">
        <w:rPr>
          <w:rFonts w:ascii="Courier New" w:eastAsia="Times New Roman" w:hAnsi="Courier New" w:cs="Courier New"/>
          <w:color w:val="000000"/>
          <w:spacing w:val="2"/>
          <w:sz w:val="20"/>
          <w:szCs w:val="20"/>
          <w:lang w:eastAsia="ru-RU"/>
        </w:rPr>
        <w:t>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r w:rsidRPr="00426905">
        <w:rPr>
          <w:rFonts w:ascii="Courier New" w:eastAsia="Times New Roman" w:hAnsi="Courier New" w:cs="Courier New"/>
          <w:color w:val="000000"/>
          <w:spacing w:val="2"/>
          <w:sz w:val="20"/>
          <w:szCs w:val="20"/>
          <w:lang w:eastAsia="ru-RU"/>
        </w:rPr>
        <w:b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r w:rsidRPr="00426905">
        <w:rPr>
          <w:rFonts w:ascii="Courier New" w:eastAsia="Times New Roman" w:hAnsi="Courier New" w:cs="Courier New"/>
          <w:color w:val="000000"/>
          <w:spacing w:val="2"/>
          <w:sz w:val="20"/>
          <w:szCs w:val="20"/>
          <w:lang w:eastAsia="ru-RU"/>
        </w:rPr>
        <w:br/>
        <w:t>      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14 елінде біліктілікті арттыруға жұмсалатын шығындарды мемлекет толық, 8 елінде ішінара өтейді.</w:t>
      </w:r>
      <w:r w:rsidRPr="00426905">
        <w:rPr>
          <w:rFonts w:ascii="Courier New" w:eastAsia="Times New Roman" w:hAnsi="Courier New" w:cs="Courier New"/>
          <w:color w:val="000000"/>
          <w:spacing w:val="2"/>
          <w:sz w:val="20"/>
          <w:szCs w:val="20"/>
          <w:lang w:eastAsia="ru-RU"/>
        </w:rPr>
        <w:br/>
        <w:t>      Финляндия мен Сингапур педагогтері жыл сайын біліктіліктерін арттырады. Оңтү</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 Кореяда мұғалімдерге қашықтықтан оқытудың және мектепішілік семинарлар мен курстардың әртүрлі нысандары ұсынылады.</w:t>
      </w:r>
      <w:r w:rsidRPr="00426905">
        <w:rPr>
          <w:rFonts w:ascii="Courier New" w:eastAsia="Times New Roman" w:hAnsi="Courier New" w:cs="Courier New"/>
          <w:color w:val="000000"/>
          <w:spacing w:val="2"/>
          <w:sz w:val="20"/>
          <w:szCs w:val="20"/>
          <w:lang w:eastAsia="ru-RU"/>
        </w:rPr>
        <w:br/>
        <w:t xml:space="preserve">      Жапонияда мұғалімдерді қайта даярлау саласы мемлекеттің бақылауына алынған. Финляндияда педагог кадрлардың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әсіби дамуына жұмыс берушілер жауапты болады, Швецияда – нарықтық қатынастар негізінде, мемлекеттің қатысуынсыз жүзеге асырылады.</w:t>
      </w:r>
      <w:r w:rsidRPr="00426905">
        <w:rPr>
          <w:rFonts w:ascii="Courier New" w:eastAsia="Times New Roman" w:hAnsi="Courier New" w:cs="Courier New"/>
          <w:color w:val="000000"/>
          <w:spacing w:val="2"/>
          <w:sz w:val="20"/>
          <w:szCs w:val="20"/>
          <w:lang w:eastAsia="ru-RU"/>
        </w:rPr>
        <w:br/>
        <w:t xml:space="preserve">      Мұғалімнің кәсіби даму форматы әлдеқайда кең. Ол курстарға, семинарлар </w:t>
      </w:r>
      <w:r w:rsidRPr="00426905">
        <w:rPr>
          <w:rFonts w:ascii="Courier New" w:eastAsia="Times New Roman" w:hAnsi="Courier New" w:cs="Courier New"/>
          <w:color w:val="000000"/>
          <w:spacing w:val="2"/>
          <w:sz w:val="20"/>
          <w:szCs w:val="20"/>
          <w:lang w:eastAsia="ru-RU"/>
        </w:rPr>
        <w:lastRenderedPageBreak/>
        <w:t xml:space="preserve">мен </w:t>
      </w:r>
      <w:proofErr w:type="gramStart"/>
      <w:r w:rsidRPr="00426905">
        <w:rPr>
          <w:rFonts w:ascii="Courier New" w:eastAsia="Times New Roman" w:hAnsi="Courier New" w:cs="Courier New"/>
          <w:color w:val="000000"/>
          <w:spacing w:val="2"/>
          <w:sz w:val="20"/>
          <w:szCs w:val="20"/>
          <w:lang w:eastAsia="ru-RU"/>
        </w:rPr>
        <w:t>конференциялар</w:t>
      </w:r>
      <w:proofErr w:type="gramEnd"/>
      <w:r w:rsidRPr="00426905">
        <w:rPr>
          <w:rFonts w:ascii="Courier New" w:eastAsia="Times New Roman" w:hAnsi="Courier New" w:cs="Courier New"/>
          <w:color w:val="000000"/>
          <w:spacing w:val="2"/>
          <w:sz w:val="20"/>
          <w:szCs w:val="20"/>
          <w:lang w:eastAsia="ru-RU"/>
        </w:rPr>
        <w:t>ға барумен ғана шектелмейді. Тиімді кәсіби даму оқыту мен практиканы қамтиды. Кейінгі қолдау қарастырылған. Қашықтықтан оқыту курстары 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21 елінде ұсынылады. Мектеп базасында жұмыстан қол үзбей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іктілікті арттыру қолданылады. Мұғалімдердің ЖОО мен жекеменшік компаниялар базасында курстық қайта даярлаудан өту мүмкіндіктері бар.</w:t>
      </w:r>
      <w:r w:rsidRPr="00426905">
        <w:rPr>
          <w:rFonts w:ascii="Courier New" w:eastAsia="Times New Roman" w:hAnsi="Courier New" w:cs="Courier New"/>
          <w:color w:val="000000"/>
          <w:spacing w:val="2"/>
          <w:sz w:val="20"/>
          <w:szCs w:val="20"/>
          <w:lang w:eastAsia="ru-RU"/>
        </w:rPr>
        <w:br/>
        <w:t xml:space="preserve">      Мұғалімдер мен мектеп басшыларының стандарттарында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әсіби құзыреттілік сапасының өлшемшарттары бар. Оқыту және мектепті басқару практикасының индикаторлары педагогикалық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бағдарламаларында, жұмыстың жеке нәтижелерін бағалауда қарастырылған.</w:t>
      </w:r>
      <w:r w:rsidRPr="00426905">
        <w:rPr>
          <w:rFonts w:ascii="Courier New" w:eastAsia="Times New Roman" w:hAnsi="Courier New" w:cs="Courier New"/>
          <w:color w:val="000000"/>
          <w:spacing w:val="2"/>
          <w:sz w:val="20"/>
          <w:szCs w:val="20"/>
          <w:lang w:eastAsia="ru-RU"/>
        </w:rPr>
        <w:br/>
        <w:t>      Экономикалық дамудың жоғары деңгейіне мектептерді «үзді</w:t>
      </w:r>
      <w:proofErr w:type="gramStart"/>
      <w:r w:rsidRPr="00426905">
        <w:rPr>
          <w:rFonts w:ascii="Courier New" w:eastAsia="Times New Roman" w:hAnsi="Courier New" w:cs="Courier New"/>
          <w:color w:val="000000"/>
          <w:spacing w:val="2"/>
          <w:sz w:val="20"/>
          <w:szCs w:val="20"/>
          <w:lang w:eastAsia="ru-RU"/>
        </w:rPr>
        <w:t>к» ж</w:t>
      </w:r>
      <w:proofErr w:type="gramEnd"/>
      <w:r w:rsidRPr="00426905">
        <w:rPr>
          <w:rFonts w:ascii="Courier New" w:eastAsia="Times New Roman" w:hAnsi="Courier New" w:cs="Courier New"/>
          <w:color w:val="000000"/>
          <w:spacing w:val="2"/>
          <w:sz w:val="20"/>
          <w:szCs w:val="20"/>
          <w:lang w:eastAsia="ru-RU"/>
        </w:rPr>
        <w:t>әне «нашар» деп бөлмейтін елдер қол жеткізуде. Алдыңғы қатарлы әлемдік білім беру жүйелерінің назары мектеп оқушыларының білім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теңестіруге бағытталған. Сингапурда қабілеттерді ерте жастан диагностикалаудың қорытындысы бойынша мектеп оқушылары аптасына</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4 – 8 рет математикалық сауаттылық бойынша қосымша сабақ</w:t>
      </w:r>
      <w:proofErr w:type="gramStart"/>
      <w:r w:rsidRPr="00426905">
        <w:rPr>
          <w:rFonts w:ascii="Courier New" w:eastAsia="Times New Roman" w:hAnsi="Courier New" w:cs="Courier New"/>
          <w:color w:val="000000"/>
          <w:spacing w:val="2"/>
          <w:sz w:val="20"/>
          <w:szCs w:val="20"/>
          <w:lang w:eastAsia="ru-RU"/>
        </w:rPr>
        <w:t>тар</w:t>
      </w:r>
      <w:proofErr w:type="gramEnd"/>
      <w:r w:rsidRPr="00426905">
        <w:rPr>
          <w:rFonts w:ascii="Courier New" w:eastAsia="Times New Roman" w:hAnsi="Courier New" w:cs="Courier New"/>
          <w:color w:val="000000"/>
          <w:spacing w:val="2"/>
          <w:sz w:val="20"/>
          <w:szCs w:val="20"/>
          <w:lang w:eastAsia="ru-RU"/>
        </w:rPr>
        <w:t>ға қатысады.</w:t>
      </w:r>
      <w:r w:rsidRPr="00426905">
        <w:rPr>
          <w:rFonts w:ascii="Courier New" w:eastAsia="Times New Roman" w:hAnsi="Courier New" w:cs="Courier New"/>
          <w:color w:val="000000"/>
          <w:spacing w:val="2"/>
          <w:sz w:val="20"/>
          <w:szCs w:val="20"/>
          <w:lang w:eastAsia="ru-RU"/>
        </w:rPr>
        <w:br/>
        <w:t xml:space="preserve">      Жапонияда ауыл мектептерінің одағы құрылған, сол арқылы мұғалімдер тәжірибе </w:t>
      </w:r>
      <w:proofErr w:type="gramStart"/>
      <w:r w:rsidRPr="00426905">
        <w:rPr>
          <w:rFonts w:ascii="Courier New" w:eastAsia="Times New Roman" w:hAnsi="Courier New" w:cs="Courier New"/>
          <w:color w:val="000000"/>
          <w:spacing w:val="2"/>
          <w:sz w:val="20"/>
          <w:szCs w:val="20"/>
          <w:lang w:eastAsia="ru-RU"/>
        </w:rPr>
        <w:t>алмасу</w:t>
      </w:r>
      <w:proofErr w:type="gramEnd"/>
      <w:r w:rsidRPr="00426905">
        <w:rPr>
          <w:rFonts w:ascii="Courier New" w:eastAsia="Times New Roman" w:hAnsi="Courier New" w:cs="Courier New"/>
          <w:color w:val="000000"/>
          <w:spacing w:val="2"/>
          <w:sz w:val="20"/>
          <w:szCs w:val="20"/>
          <w:lang w:eastAsia="ru-RU"/>
        </w:rPr>
        <w:t>ға және әртүрлі зерттеулер жүргізуге мүмкіндік алады. Сабақ үлгерімі нашар балаларғ</w:t>
      </w:r>
      <w:proofErr w:type="gramStart"/>
      <w:r w:rsidRPr="00426905">
        <w:rPr>
          <w:rFonts w:ascii="Courier New" w:eastAsia="Times New Roman" w:hAnsi="Courier New" w:cs="Courier New"/>
          <w:color w:val="000000"/>
          <w:spacing w:val="2"/>
          <w:sz w:val="20"/>
          <w:szCs w:val="20"/>
          <w:lang w:eastAsia="ru-RU"/>
        </w:rPr>
        <w:t>а үй</w:t>
      </w:r>
      <w:proofErr w:type="gramEnd"/>
      <w:r w:rsidRPr="00426905">
        <w:rPr>
          <w:rFonts w:ascii="Courier New" w:eastAsia="Times New Roman" w:hAnsi="Courier New" w:cs="Courier New"/>
          <w:color w:val="000000"/>
          <w:spacing w:val="2"/>
          <w:sz w:val="20"/>
          <w:szCs w:val="20"/>
          <w:lang w:eastAsia="ru-RU"/>
        </w:rPr>
        <w:t xml:space="preserve"> тапсырмасын орындауда қолдау көрсету бойынша студенттердің волонтерлік қызметі кең тараған.</w:t>
      </w:r>
      <w:r w:rsidRPr="00426905">
        <w:rPr>
          <w:rFonts w:ascii="Courier New" w:eastAsia="Times New Roman" w:hAnsi="Courier New" w:cs="Courier New"/>
          <w:color w:val="000000"/>
          <w:spacing w:val="2"/>
          <w:sz w:val="20"/>
          <w:szCs w:val="20"/>
          <w:lang w:eastAsia="ru-RU"/>
        </w:rPr>
        <w:b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w:t>
      </w:r>
      <w:proofErr w:type="gramStart"/>
      <w:r w:rsidRPr="00426905">
        <w:rPr>
          <w:rFonts w:ascii="Courier New" w:eastAsia="Times New Roman" w:hAnsi="Courier New" w:cs="Courier New"/>
          <w:color w:val="000000"/>
          <w:spacing w:val="2"/>
          <w:sz w:val="20"/>
          <w:szCs w:val="20"/>
          <w:lang w:eastAsia="ru-RU"/>
        </w:rPr>
        <w:t>ан</w:t>
      </w:r>
      <w:proofErr w:type="gramEnd"/>
      <w:r w:rsidRPr="00426905">
        <w:rPr>
          <w:rFonts w:ascii="Courier New" w:eastAsia="Times New Roman" w:hAnsi="Courier New" w:cs="Courier New"/>
          <w:color w:val="000000"/>
          <w:spacing w:val="2"/>
          <w:sz w:val="20"/>
          <w:szCs w:val="20"/>
          <w:lang w:eastAsia="ru-RU"/>
        </w:rPr>
        <w:t>ға дейін арнайы 6 айлық бағдарлама ұйымдастырылады.</w:t>
      </w:r>
      <w:r w:rsidRPr="00426905">
        <w:rPr>
          <w:rFonts w:ascii="Courier New" w:eastAsia="Times New Roman" w:hAnsi="Courier New" w:cs="Courier New"/>
          <w:color w:val="000000"/>
          <w:spacing w:val="2"/>
          <w:sz w:val="20"/>
          <w:szCs w:val="20"/>
          <w:lang w:eastAsia="ru-RU"/>
        </w:rPr>
        <w:br/>
        <w:t>      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15 елінде үлгерімі нашар оқушыларға қолдау көрсету бағдарламалары бар.</w:t>
      </w:r>
      <w:r w:rsidRPr="00426905">
        <w:rPr>
          <w:rFonts w:ascii="Courier New" w:eastAsia="Times New Roman" w:hAnsi="Courier New" w:cs="Courier New"/>
          <w:color w:val="000000"/>
          <w:spacing w:val="2"/>
          <w:sz w:val="20"/>
          <w:szCs w:val="20"/>
          <w:lang w:eastAsia="ru-RU"/>
        </w:rPr>
        <w:br/>
        <w:t>      Жаңа талаптарға сай білім беру ортасын құ</w:t>
      </w:r>
      <w:proofErr w:type="gramStart"/>
      <w:r w:rsidRPr="00426905">
        <w:rPr>
          <w:rFonts w:ascii="Courier New" w:eastAsia="Times New Roman" w:hAnsi="Courier New" w:cs="Courier New"/>
          <w:color w:val="000000"/>
          <w:spacing w:val="2"/>
          <w:sz w:val="20"/>
          <w:szCs w:val="20"/>
          <w:lang w:eastAsia="ru-RU"/>
        </w:rPr>
        <w:t>ру т</w:t>
      </w:r>
      <w:proofErr w:type="gramEnd"/>
      <w:r w:rsidRPr="00426905">
        <w:rPr>
          <w:rFonts w:ascii="Courier New" w:eastAsia="Times New Roman" w:hAnsi="Courier New" w:cs="Courier New"/>
          <w:color w:val="000000"/>
          <w:spacing w:val="2"/>
          <w:sz w:val="20"/>
          <w:szCs w:val="20"/>
          <w:lang w:eastAsia="ru-RU"/>
        </w:rPr>
        <w:t>үйінді мәселе болып табылады. Мектеп инфрақұрылымының мүмкіндіктері барынша пайдаланылады. Ашық ішкі кеңі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әсерлердің ауысуына жағдай жасайды.</w:t>
      </w:r>
      <w:r w:rsidRPr="00426905">
        <w:rPr>
          <w:rFonts w:ascii="Courier New" w:eastAsia="Times New Roman" w:hAnsi="Courier New" w:cs="Courier New"/>
          <w:color w:val="000000"/>
          <w:spacing w:val="2"/>
          <w:sz w:val="20"/>
          <w:szCs w:val="20"/>
          <w:lang w:eastAsia="ru-RU"/>
        </w:rPr>
        <w:br/>
        <w:t>      2011 – 2015 жылдары Қазақстанда мектепте білім берудегі басымдық инфрақұрылымдық дамуға жә</w:t>
      </w:r>
      <w:proofErr w:type="gramStart"/>
      <w:r w:rsidRPr="00426905">
        <w:rPr>
          <w:rFonts w:ascii="Courier New" w:eastAsia="Times New Roman" w:hAnsi="Courier New" w:cs="Courier New"/>
          <w:color w:val="000000"/>
          <w:spacing w:val="2"/>
          <w:sz w:val="20"/>
          <w:szCs w:val="20"/>
          <w:lang w:eastAsia="ru-RU"/>
        </w:rPr>
        <w:t>не жа</w:t>
      </w:r>
      <w:proofErr w:type="gramEnd"/>
      <w:r w:rsidRPr="00426905">
        <w:rPr>
          <w:rFonts w:ascii="Courier New" w:eastAsia="Times New Roman" w:hAnsi="Courier New" w:cs="Courier New"/>
          <w:color w:val="000000"/>
          <w:spacing w:val="2"/>
          <w:sz w:val="20"/>
          <w:szCs w:val="20"/>
          <w:lang w:eastAsia="ru-RU"/>
        </w:rPr>
        <w:t>ңартылған білім беруге көшу болды.</w:t>
      </w:r>
      <w:r w:rsidRPr="00426905">
        <w:rPr>
          <w:rFonts w:ascii="Courier New" w:eastAsia="Times New Roman" w:hAnsi="Courier New" w:cs="Courier New"/>
          <w:color w:val="000000"/>
          <w:spacing w:val="2"/>
          <w:sz w:val="20"/>
          <w:szCs w:val="20"/>
          <w:lang w:eastAsia="ru-RU"/>
        </w:rPr>
        <w:br/>
        <w:t xml:space="preserve">      Бес жыл ішінде 521 мектепті </w:t>
      </w:r>
      <w:proofErr w:type="gramStart"/>
      <w:r w:rsidRPr="00426905">
        <w:rPr>
          <w:rFonts w:ascii="Courier New" w:eastAsia="Times New Roman" w:hAnsi="Courier New" w:cs="Courier New"/>
          <w:color w:val="000000"/>
          <w:spacing w:val="2"/>
          <w:sz w:val="20"/>
          <w:szCs w:val="20"/>
          <w:lang w:eastAsia="ru-RU"/>
        </w:rPr>
        <w:t>пайдалану</w:t>
      </w:r>
      <w:proofErr w:type="gramEnd"/>
      <w:r w:rsidRPr="00426905">
        <w:rPr>
          <w:rFonts w:ascii="Courier New" w:eastAsia="Times New Roman" w:hAnsi="Courier New" w:cs="Courier New"/>
          <w:color w:val="000000"/>
          <w:spacing w:val="2"/>
          <w:sz w:val="20"/>
          <w:szCs w:val="20"/>
          <w:lang w:eastAsia="ru-RU"/>
        </w:rPr>
        <w:t>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r w:rsidRPr="00426905">
        <w:rPr>
          <w:rFonts w:ascii="Courier New" w:eastAsia="Times New Roman" w:hAnsi="Courier New" w:cs="Courier New"/>
          <w:color w:val="000000"/>
          <w:spacing w:val="2"/>
          <w:sz w:val="20"/>
          <w:szCs w:val="20"/>
          <w:lang w:eastAsia="ru-RU"/>
        </w:rPr>
        <w:br/>
        <w:t xml:space="preserve">      НЗМ </w:t>
      </w:r>
      <w:proofErr w:type="gramStart"/>
      <w:r w:rsidRPr="00426905">
        <w:rPr>
          <w:rFonts w:ascii="Courier New" w:eastAsia="Times New Roman" w:hAnsi="Courier New" w:cs="Courier New"/>
          <w:color w:val="000000"/>
          <w:spacing w:val="2"/>
          <w:sz w:val="20"/>
          <w:szCs w:val="20"/>
          <w:lang w:eastAsia="ru-RU"/>
        </w:rPr>
        <w:t>тәж</w:t>
      </w:r>
      <w:proofErr w:type="gramEnd"/>
      <w:r w:rsidRPr="00426905">
        <w:rPr>
          <w:rFonts w:ascii="Courier New" w:eastAsia="Times New Roman" w:hAnsi="Courier New" w:cs="Courier New"/>
          <w:color w:val="000000"/>
          <w:spacing w:val="2"/>
          <w:sz w:val="20"/>
          <w:szCs w:val="20"/>
          <w:lang w:eastAsia="ru-RU"/>
        </w:rPr>
        <w:t>ірибесін толық көлемде тарату жүзеге асырылуда. Мектепте білім берудің жаңартылған мазмұнына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көшу үшін база дайындалды. Бастауыш білім берудің мемлекетті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стандарты қабылданды.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r w:rsidRPr="00426905">
        <w:rPr>
          <w:rFonts w:ascii="Courier New" w:eastAsia="Times New Roman" w:hAnsi="Courier New" w:cs="Courier New"/>
          <w:color w:val="000000"/>
          <w:spacing w:val="2"/>
          <w:sz w:val="20"/>
          <w:szCs w:val="20"/>
          <w:lang w:eastAsia="ru-RU"/>
        </w:rPr>
        <w:br/>
        <w:t xml:space="preserve">      Еліміздегі педагог кадрларды кәсіби дамытудың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тетіктері енгізілді. Негізгі аспект мұғалімнің зерттеу қызметі болуда.</w:t>
      </w:r>
      <w:r w:rsidRPr="00426905">
        <w:rPr>
          <w:rFonts w:ascii="Courier New" w:eastAsia="Times New Roman" w:hAnsi="Courier New" w:cs="Courier New"/>
          <w:color w:val="000000"/>
          <w:spacing w:val="2"/>
          <w:sz w:val="20"/>
          <w:szCs w:val="20"/>
          <w:lang w:eastAsia="ru-RU"/>
        </w:rPr>
        <w:br/>
        <w:t xml:space="preserve">      НЗМ-нің Педагогикалық шеберлік орталығы әзірлеген біліктілікті арттырудың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r w:rsidRPr="00426905">
        <w:rPr>
          <w:rFonts w:ascii="Courier New" w:eastAsia="Times New Roman" w:hAnsi="Courier New" w:cs="Courier New"/>
          <w:color w:val="000000"/>
          <w:spacing w:val="2"/>
          <w:sz w:val="20"/>
          <w:szCs w:val="20"/>
          <w:lang w:eastAsia="ru-RU"/>
        </w:rPr>
        <w:br/>
        <w:t>      Үш тілде білім беруді дамыту бойынша кең ауқымды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қимыл жүргізу үшін 2015 – 2020 жылдарға арналған жол картасы әзірленді.</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xml:space="preserve">      Қосымша білім беру және балалардың сабақтан тыс уақыттағы әрекетін ұйымдастыру үшін жағдайлар жасалуда. Мектептен </w:t>
      </w:r>
      <w:proofErr w:type="gramStart"/>
      <w:r w:rsidRPr="00426905">
        <w:rPr>
          <w:rFonts w:ascii="Courier New" w:eastAsia="Times New Roman" w:hAnsi="Courier New" w:cs="Courier New"/>
          <w:color w:val="000000"/>
          <w:spacing w:val="2"/>
          <w:sz w:val="20"/>
          <w:szCs w:val="20"/>
          <w:lang w:eastAsia="ru-RU"/>
        </w:rPr>
        <w:t>тыс</w:t>
      </w:r>
      <w:proofErr w:type="gramEnd"/>
      <w:r w:rsidRPr="00426905">
        <w:rPr>
          <w:rFonts w:ascii="Courier New" w:eastAsia="Times New Roman" w:hAnsi="Courier New" w:cs="Courier New"/>
          <w:color w:val="000000"/>
          <w:spacing w:val="2"/>
          <w:sz w:val="20"/>
          <w:szCs w:val="20"/>
          <w:lang w:eastAsia="ru-RU"/>
        </w:rPr>
        <w:t xml:space="preserve"> ұйымдарда және мектеп үйірмелерінде балаларды қамту үлесі 60,8 %-ды құрайды.</w:t>
      </w:r>
      <w:r w:rsidRPr="00426905">
        <w:rPr>
          <w:rFonts w:ascii="Courier New" w:eastAsia="Times New Roman" w:hAnsi="Courier New" w:cs="Courier New"/>
          <w:color w:val="000000"/>
          <w:spacing w:val="2"/>
          <w:sz w:val="20"/>
          <w:szCs w:val="20"/>
          <w:lang w:eastAsia="ru-RU"/>
        </w:rPr>
        <w:b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тәрбиенің 2020 жылға дейінгі тұжырымдамалық негіздеріне енгізілген.</w:t>
      </w:r>
      <w:r w:rsidRPr="00426905">
        <w:rPr>
          <w:rFonts w:ascii="Courier New" w:eastAsia="Times New Roman" w:hAnsi="Courier New" w:cs="Courier New"/>
          <w:color w:val="000000"/>
          <w:spacing w:val="2"/>
          <w:sz w:val="20"/>
          <w:szCs w:val="20"/>
          <w:lang w:eastAsia="ru-RU"/>
        </w:rPr>
        <w:br/>
        <w:t>      Мектептегі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імді табысты аяқтағанын растайтын мектеп бітірушілер үлесінің өскендігі байқалуда.</w:t>
      </w:r>
      <w:r w:rsidRPr="00426905">
        <w:rPr>
          <w:rFonts w:ascii="Courier New" w:eastAsia="Times New Roman" w:hAnsi="Courier New" w:cs="Courier New"/>
          <w:color w:val="000000"/>
          <w:spacing w:val="2"/>
          <w:sz w:val="20"/>
          <w:szCs w:val="20"/>
          <w:lang w:eastAsia="ru-RU"/>
        </w:rPr>
        <w:br/>
        <w:t>      Сонымен бірге 21 ғасырдың жаңа жаһандық талаптарын ескере отырып, барлық балалар үшін сапалы білім беру мәселесі өзектенді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ілуде.</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r w:rsidRPr="00426905">
        <w:rPr>
          <w:rFonts w:ascii="Courier New" w:eastAsia="Times New Roman" w:hAnsi="Courier New" w:cs="Courier New"/>
          <w:color w:val="000000"/>
          <w:spacing w:val="2"/>
          <w:sz w:val="20"/>
          <w:szCs w:val="20"/>
          <w:lang w:eastAsia="ru-RU"/>
        </w:rPr>
        <w:b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w:t>
      </w:r>
      <w:proofErr w:type="gramEnd"/>
      <w:r w:rsidRPr="00426905">
        <w:rPr>
          <w:rFonts w:ascii="Courier New" w:eastAsia="Times New Roman" w:hAnsi="Courier New" w:cs="Courier New"/>
          <w:color w:val="000000"/>
          <w:spacing w:val="2"/>
          <w:sz w:val="20"/>
          <w:szCs w:val="20"/>
          <w:lang w:eastAsia="ru-RU"/>
        </w:rPr>
        <w:t>ұл ретте, қалалық мектептердің оқушылары ауылдық оқушылармен салыстырғанда кө</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(қала – 1 412 503, ауыл – 1 311 624). Тұтастай алғанда, күндізгі жалпы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беретін мектептердің контингенті 2,7 млн. адамды құрайды.</w:t>
      </w:r>
      <w:r w:rsidRPr="00426905">
        <w:rPr>
          <w:rFonts w:ascii="Courier New" w:eastAsia="Times New Roman" w:hAnsi="Courier New" w:cs="Courier New"/>
          <w:color w:val="000000"/>
          <w:spacing w:val="2"/>
          <w:sz w:val="20"/>
          <w:szCs w:val="20"/>
          <w:lang w:eastAsia="ru-RU"/>
        </w:rPr>
        <w:br/>
        <w:t>      Шағын жинақты мектептер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ШЖМ) жалпы орта білім беру ұйымдарының жалпы санының 44 %-ын құрайды.</w:t>
      </w:r>
      <w:r w:rsidRPr="00426905">
        <w:rPr>
          <w:rFonts w:ascii="Courier New" w:eastAsia="Times New Roman" w:hAnsi="Courier New" w:cs="Courier New"/>
          <w:color w:val="000000"/>
          <w:spacing w:val="2"/>
          <w:sz w:val="20"/>
          <w:szCs w:val="20"/>
          <w:lang w:eastAsia="ru-RU"/>
        </w:rPr>
        <w:br/>
        <w:t>      ШЖМ-ның материалды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ҰБТ) қорытындысы бойынша ШЖМ бітірушілерінің көрсеткіштері республикалық көрсеткіштен 4,45 балға (74,97 балл) төмен.</w:t>
      </w:r>
      <w:r w:rsidRPr="00426905">
        <w:rPr>
          <w:rFonts w:ascii="Courier New" w:eastAsia="Times New Roman" w:hAnsi="Courier New" w:cs="Courier New"/>
          <w:color w:val="000000"/>
          <w:spacing w:val="2"/>
          <w:sz w:val="20"/>
          <w:szCs w:val="20"/>
          <w:lang w:eastAsia="ru-RU"/>
        </w:rPr>
        <w:br/>
        <w:t>      Проблемалар:</w:t>
      </w:r>
      <w:r w:rsidRPr="00426905">
        <w:rPr>
          <w:rFonts w:ascii="Courier New" w:eastAsia="Times New Roman" w:hAnsi="Courier New" w:cs="Courier New"/>
          <w:color w:val="000000"/>
          <w:spacing w:val="2"/>
          <w:sz w:val="20"/>
          <w:szCs w:val="20"/>
          <w:lang w:eastAsia="ru-RU"/>
        </w:rPr>
        <w:br/>
        <w:t>      1) мектеп инфрақұрылымын дамыту бар қажеттіліктерді толық көлемде қанағаттандырмайды. Пайдалану мерзі</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r w:rsidRPr="00426905">
        <w:rPr>
          <w:rFonts w:ascii="Courier New" w:eastAsia="Times New Roman" w:hAnsi="Courier New" w:cs="Courier New"/>
          <w:color w:val="000000"/>
          <w:spacing w:val="2"/>
          <w:sz w:val="20"/>
          <w:szCs w:val="20"/>
          <w:lang w:eastAsia="ru-RU"/>
        </w:rPr>
        <w:br/>
        <w:t>      2) елді мекендерде мектептердің жоқтығынан 3825 оқушының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ғылықты жері бойынша оқуға мүмкіндігі жоқ. Ол тасымалдауды қажет ететін балалардың 12,2 %-ын (31420 адам) құрайды;</w:t>
      </w:r>
      <w:r w:rsidRPr="00426905">
        <w:rPr>
          <w:rFonts w:ascii="Courier New" w:eastAsia="Times New Roman" w:hAnsi="Courier New" w:cs="Courier New"/>
          <w:color w:val="000000"/>
          <w:spacing w:val="2"/>
          <w:sz w:val="20"/>
          <w:szCs w:val="20"/>
          <w:lang w:eastAsia="ru-RU"/>
        </w:rPr>
        <w:br/>
        <w:t>      3) дамуында ерекше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қажеттілігі бар мектеп оқушыларын жалпы білім беретін мектептердің білім беру процесіне қосудың маңыздылығы сақталып отыр. Мектептердің 30,7 %-ында ғана тиі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 жағдайлар жасалған. Мұндай мүмкіндікке дамуында ерекше білім беру қажеттілігі бар балалардың 27 %-ы ғана ие болды. Арнайы білімі бар педагогтер мен әдістемелік сүйемелдеуге қажеттілік бар;</w:t>
      </w:r>
      <w:r w:rsidRPr="00426905">
        <w:rPr>
          <w:rFonts w:ascii="Courier New" w:eastAsia="Times New Roman" w:hAnsi="Courier New" w:cs="Courier New"/>
          <w:color w:val="000000"/>
          <w:spacing w:val="2"/>
          <w:sz w:val="20"/>
          <w:szCs w:val="20"/>
          <w:lang w:eastAsia="ru-RU"/>
        </w:rPr>
        <w:br/>
        <w:t xml:space="preserve">      4) оқу әдебиеттерін сараптау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әсімінің тиімділігі жеткіліксіз деңгейде. Баспалардан келі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түскен оқулықтардың 88 %-ы қайта өңдеуге жіберіледі. Ғылыми-педагогикалық сараптамадан бірінші реттен оқулықтардың тек 7 %-ы ғана өтеді;</w:t>
      </w:r>
      <w:r w:rsidRPr="00426905">
        <w:rPr>
          <w:rFonts w:ascii="Courier New" w:eastAsia="Times New Roman" w:hAnsi="Courier New" w:cs="Courier New"/>
          <w:color w:val="000000"/>
          <w:spacing w:val="2"/>
          <w:sz w:val="20"/>
          <w:szCs w:val="20"/>
          <w:lang w:eastAsia="ru-RU"/>
        </w:rPr>
        <w:br/>
        <w:t>      5) оқытудың инновациялық технологиялары толық көлемде қолданылмайды. Оқ</w:t>
      </w:r>
      <w:proofErr w:type="gramStart"/>
      <w:r w:rsidRPr="00426905">
        <w:rPr>
          <w:rFonts w:ascii="Courier New" w:eastAsia="Times New Roman" w:hAnsi="Courier New" w:cs="Courier New"/>
          <w:color w:val="000000"/>
          <w:spacing w:val="2"/>
          <w:sz w:val="20"/>
          <w:szCs w:val="20"/>
          <w:lang w:eastAsia="ru-RU"/>
        </w:rPr>
        <w:t>ушыларды</w:t>
      </w:r>
      <w:proofErr w:type="gramEnd"/>
      <w:r w:rsidRPr="00426905">
        <w:rPr>
          <w:rFonts w:ascii="Courier New" w:eastAsia="Times New Roman" w:hAnsi="Courier New" w:cs="Courier New"/>
          <w:color w:val="000000"/>
          <w:spacing w:val="2"/>
          <w:sz w:val="20"/>
          <w:szCs w:val="20"/>
          <w:lang w:eastAsia="ru-RU"/>
        </w:rPr>
        <w:t>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xml:space="preserve">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әнаралық және жобалық тәсіл мектеп оқушыларын тану мен дамудың белсенді процесіне ынталандыруға мүмкіндік береді;</w:t>
      </w:r>
      <w:r w:rsidRPr="00426905">
        <w:rPr>
          <w:rFonts w:ascii="Courier New" w:eastAsia="Times New Roman" w:hAnsi="Courier New" w:cs="Courier New"/>
          <w:color w:val="000000"/>
          <w:spacing w:val="2"/>
          <w:sz w:val="20"/>
          <w:szCs w:val="20"/>
          <w:lang w:eastAsia="ru-RU"/>
        </w:rPr>
        <w:br/>
        <w:t xml:space="preserve">      7) ағылшын тілін білетін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 мұғалімдеріне қажеттілік жоғары болып қалуда. Жоғары және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біліктілік санаты бар мектеп педагогтерінің сапалық құрамы 49,8 %-ды ғана құрайды. Мұғалімдердің 0,6 %-ның ғана магистр дәрежесі бар;</w:t>
      </w:r>
      <w:r w:rsidRPr="00426905">
        <w:rPr>
          <w:rFonts w:ascii="Courier New" w:eastAsia="Times New Roman" w:hAnsi="Courier New" w:cs="Courier New"/>
          <w:color w:val="000000"/>
          <w:spacing w:val="2"/>
          <w:sz w:val="20"/>
          <w:szCs w:val="20"/>
          <w:lang w:eastAsia="ru-RU"/>
        </w:rPr>
        <w:br/>
        <w:t xml:space="preserve">      8) біліктілікті арттыру жүйесінің алдына да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міндеттер қойылуда. Мұғ</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r w:rsidRPr="00426905">
        <w:rPr>
          <w:rFonts w:ascii="Courier New" w:eastAsia="Times New Roman" w:hAnsi="Courier New" w:cs="Courier New"/>
          <w:color w:val="000000"/>
          <w:spacing w:val="2"/>
          <w:sz w:val="20"/>
          <w:szCs w:val="20"/>
          <w:lang w:eastAsia="ru-RU"/>
        </w:rPr>
        <w:br/>
        <w:t xml:space="preserve">      9) ауыл мұғалімдерінің курстармен қамтылуы төмен деңгейде қалып отыр. Ұсынылған курстық дайындықтың форматы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тәсілдемелер әзірлеуді және енгізуді талап етеді;</w:t>
      </w:r>
      <w:r w:rsidRPr="00426905">
        <w:rPr>
          <w:rFonts w:ascii="Courier New" w:eastAsia="Times New Roman" w:hAnsi="Courier New" w:cs="Courier New"/>
          <w:color w:val="000000"/>
          <w:spacing w:val="2"/>
          <w:sz w:val="20"/>
          <w:szCs w:val="20"/>
          <w:lang w:eastAsia="ru-RU"/>
        </w:rPr>
        <w:br/>
        <w:t>      10) мектептегі білім сапасы көрсеткіштерінің тежеуші факторы әлі де мұғ</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 xml:space="preserve">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тәсілдемелері жасалмаған;</w:t>
      </w:r>
      <w:r w:rsidRPr="00426905">
        <w:rPr>
          <w:rFonts w:ascii="Courier New" w:eastAsia="Times New Roman" w:hAnsi="Courier New" w:cs="Courier New"/>
          <w:color w:val="000000"/>
          <w:spacing w:val="2"/>
          <w:sz w:val="20"/>
          <w:szCs w:val="20"/>
          <w:lang w:eastAsia="ru-RU"/>
        </w:rPr>
        <w:br/>
        <w:t>      11) мұғалімнің мансаптық және кәсіби өсуінің тетіктері әзірленбеген. Педагогтің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стандарты немесе оның кәсіби құзыреттілігін дамытудың тұжырымдамалық моделі енгізілмеген;</w:t>
      </w:r>
      <w:r w:rsidRPr="00426905">
        <w:rPr>
          <w:rFonts w:ascii="Courier New" w:eastAsia="Times New Roman" w:hAnsi="Courier New" w:cs="Courier New"/>
          <w:color w:val="000000"/>
          <w:spacing w:val="2"/>
          <w:sz w:val="20"/>
          <w:szCs w:val="20"/>
          <w:lang w:eastAsia="ru-RU"/>
        </w:rPr>
        <w:br/>
        <w:t>      12) азаматтық қызметшілерге, оның ішінде білім беру қызметкерлеріне еңбекақы төлеудің жаңа моделі 2016 жылғы 1 қаңтардан бастап қана іске қосылды. Педагогтерге қосымша ақы және еңбекте жоғары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 үшін үстемеақы қарастырылған. Бұл мұғалімдердің кәсіби шеберлігін жақсартуға,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ің тартымдылығын арттыруға және тым жоғары педагогтік жүктемені азайтуға мүмкіндік береді;</w:t>
      </w:r>
      <w:r w:rsidRPr="00426905">
        <w:rPr>
          <w:rFonts w:ascii="Courier New" w:eastAsia="Times New Roman" w:hAnsi="Courier New" w:cs="Courier New"/>
          <w:color w:val="000000"/>
          <w:spacing w:val="2"/>
          <w:sz w:val="20"/>
          <w:szCs w:val="20"/>
          <w:lang w:eastAsia="ru-RU"/>
        </w:rPr>
        <w:br/>
        <w:t xml:space="preserve">      13) мектеп жасындағы балаларға бейресми білім беруді дамытудың жеделдетілген қарқыны талап етіледі. Мектептен </w:t>
      </w:r>
      <w:proofErr w:type="gramStart"/>
      <w:r w:rsidRPr="00426905">
        <w:rPr>
          <w:rFonts w:ascii="Courier New" w:eastAsia="Times New Roman" w:hAnsi="Courier New" w:cs="Courier New"/>
          <w:color w:val="000000"/>
          <w:spacing w:val="2"/>
          <w:sz w:val="20"/>
          <w:szCs w:val="20"/>
          <w:lang w:eastAsia="ru-RU"/>
        </w:rPr>
        <w:t>тыс</w:t>
      </w:r>
      <w:proofErr w:type="gramEnd"/>
      <w:r w:rsidRPr="00426905">
        <w:rPr>
          <w:rFonts w:ascii="Courier New" w:eastAsia="Times New Roman" w:hAnsi="Courier New" w:cs="Courier New"/>
          <w:color w:val="000000"/>
          <w:spacing w:val="2"/>
          <w:sz w:val="20"/>
          <w:szCs w:val="20"/>
          <w:lang w:eastAsia="ru-RU"/>
        </w:rPr>
        <w:t xml:space="preserve">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r w:rsidRPr="00426905">
        <w:rPr>
          <w:rFonts w:ascii="Courier New" w:eastAsia="Times New Roman" w:hAnsi="Courier New" w:cs="Courier New"/>
          <w:color w:val="000000"/>
          <w:spacing w:val="2"/>
          <w:sz w:val="20"/>
          <w:szCs w:val="20"/>
          <w:lang w:eastAsia="ru-RU"/>
        </w:rPr>
        <w:br/>
        <w:t>      14) бастауыш мектеп бітірушілері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 xml:space="preserve"> оқытудың табыстылығын мониторингтеу тетігі әзірленбеген. Негізгі мектепті бітірушілердің оқу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сырттай бағалау үлгерімі төмен оқушыларды уақтылы анықтауға және қолдауға мүмкіндік бермейді;</w:t>
      </w:r>
      <w:r w:rsidRPr="00426905">
        <w:rPr>
          <w:rFonts w:ascii="Courier New" w:eastAsia="Times New Roman" w:hAnsi="Courier New" w:cs="Courier New"/>
          <w:color w:val="000000"/>
          <w:spacing w:val="2"/>
          <w:sz w:val="20"/>
          <w:szCs w:val="20"/>
          <w:lang w:eastAsia="ru-RU"/>
        </w:rPr>
        <w:br/>
        <w:t>      15) бес балдық бағалау жүйесі білім алушылар білімінің нақты деңгейін көрсетпейді. Ол кездесетін қиындықтарды ескере отырып, мектеп оқ</w:t>
      </w:r>
      <w:proofErr w:type="gramStart"/>
      <w:r w:rsidRPr="00426905">
        <w:rPr>
          <w:rFonts w:ascii="Courier New" w:eastAsia="Times New Roman" w:hAnsi="Courier New" w:cs="Courier New"/>
          <w:color w:val="000000"/>
          <w:spacing w:val="2"/>
          <w:sz w:val="20"/>
          <w:szCs w:val="20"/>
          <w:lang w:eastAsia="ru-RU"/>
        </w:rPr>
        <w:t>ушыларын</w:t>
      </w:r>
      <w:proofErr w:type="gramEnd"/>
      <w:r w:rsidRPr="00426905">
        <w:rPr>
          <w:rFonts w:ascii="Courier New" w:eastAsia="Times New Roman" w:hAnsi="Courier New" w:cs="Courier New"/>
          <w:color w:val="000000"/>
          <w:spacing w:val="2"/>
          <w:sz w:val="20"/>
          <w:szCs w:val="20"/>
          <w:lang w:eastAsia="ru-RU"/>
        </w:rPr>
        <w:t xml:space="preserve"> оқытудың жеке траекториясын әзірлеуге, оқу бағдарламаларын меңгерудегі проблемаларды жоюға ынталандыруға мүмкіндік бермейді;</w:t>
      </w:r>
      <w:r w:rsidRPr="00426905">
        <w:rPr>
          <w:rFonts w:ascii="Courier New" w:eastAsia="Times New Roman" w:hAnsi="Courier New" w:cs="Courier New"/>
          <w:color w:val="000000"/>
          <w:spacing w:val="2"/>
          <w:sz w:val="20"/>
          <w:szCs w:val="20"/>
          <w:lang w:eastAsia="ru-RU"/>
        </w:rPr>
        <w:br/>
        <w:t xml:space="preserve">      16)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w:t>
      </w:r>
      <w:proofErr w:type="gramStart"/>
      <w:r w:rsidRPr="00426905">
        <w:rPr>
          <w:rFonts w:ascii="Courier New" w:eastAsia="Times New Roman" w:hAnsi="Courier New" w:cs="Courier New"/>
          <w:color w:val="000000"/>
          <w:spacing w:val="2"/>
          <w:sz w:val="20"/>
          <w:szCs w:val="20"/>
          <w:lang w:eastAsia="ru-RU"/>
        </w:rPr>
        <w:t>жыл</w:t>
      </w:r>
      <w:proofErr w:type="gramEnd"/>
      <w:r w:rsidRPr="00426905">
        <w:rPr>
          <w:rFonts w:ascii="Courier New" w:eastAsia="Times New Roman" w:hAnsi="Courier New" w:cs="Courier New"/>
          <w:color w:val="000000"/>
          <w:spacing w:val="2"/>
          <w:sz w:val="20"/>
          <w:szCs w:val="20"/>
          <w:lang w:eastAsia="ru-RU"/>
        </w:rPr>
        <w:t>ға артта қалып отыр;</w:t>
      </w:r>
      <w:r w:rsidRPr="00426905">
        <w:rPr>
          <w:rFonts w:ascii="Courier New" w:eastAsia="Times New Roman" w:hAnsi="Courier New" w:cs="Courier New"/>
          <w:color w:val="000000"/>
          <w:spacing w:val="2"/>
          <w:sz w:val="20"/>
          <w:szCs w:val="20"/>
          <w:lang w:eastAsia="ru-RU"/>
        </w:rPr>
        <w:br/>
        <w:t xml:space="preserve">      17) жыл сайынғы ҰБТ қорытындылары бойынша үздік және артта қалған мектептердің арасындағы айырмашылық 60 %-ды құрайды.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уда</w:t>
      </w:r>
      <w:proofErr w:type="gramEnd"/>
      <w:r w:rsidRPr="00426905">
        <w:rPr>
          <w:rFonts w:ascii="Courier New" w:eastAsia="Times New Roman" w:hAnsi="Courier New" w:cs="Courier New"/>
          <w:color w:val="000000"/>
          <w:spacing w:val="2"/>
          <w:sz w:val="20"/>
          <w:szCs w:val="20"/>
          <w:lang w:eastAsia="ru-RU"/>
        </w:rPr>
        <w:t xml:space="preserve"> төмен нәтижесі бар мектептерді қолдау тетіктері әзірленбеген және енгізілмеген;</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18) бітіру емтихандары мектеп оқушыларының тілдік құзыреттіліктерін өлшемейді. ҰБТ 21 ғасырдағы мектеп оқушыларының тұрақсыз, белгісіз, күрделі және қарам</w:t>
      </w:r>
      <w:proofErr w:type="gramStart"/>
      <w:r w:rsidRPr="00426905">
        <w:rPr>
          <w:rFonts w:ascii="Courier New" w:eastAsia="Times New Roman" w:hAnsi="Courier New" w:cs="Courier New"/>
          <w:color w:val="000000"/>
          <w:spacing w:val="2"/>
          <w:sz w:val="20"/>
          <w:szCs w:val="20"/>
          <w:lang w:eastAsia="ru-RU"/>
        </w:rPr>
        <w:t>а-</w:t>
      </w:r>
      <w:proofErr w:type="gramEnd"/>
      <w:r w:rsidRPr="00426905">
        <w:rPr>
          <w:rFonts w:ascii="Courier New" w:eastAsia="Times New Roman" w:hAnsi="Courier New" w:cs="Courier New"/>
          <w:color w:val="000000"/>
          <w:spacing w:val="2"/>
          <w:sz w:val="20"/>
          <w:szCs w:val="20"/>
          <w:lang w:eastAsia="ru-RU"/>
        </w:rPr>
        <w:t xml:space="preserve">қайшы әлемде қажетті біліктері мен дағдыларының қалыптасу деңгейін бағалауды көздемейді. ҰБТ құралдары мазмұны жағынан қайта форматтауды қажет </w:t>
      </w:r>
      <w:proofErr w:type="gramStart"/>
      <w:r w:rsidRPr="00426905">
        <w:rPr>
          <w:rFonts w:ascii="Courier New" w:eastAsia="Times New Roman" w:hAnsi="Courier New" w:cs="Courier New"/>
          <w:color w:val="000000"/>
          <w:spacing w:val="2"/>
          <w:sz w:val="20"/>
          <w:szCs w:val="20"/>
          <w:lang w:eastAsia="ru-RU"/>
        </w:rPr>
        <w:t>етеді;</w:t>
      </w:r>
      <w:r w:rsidRPr="00426905">
        <w:rPr>
          <w:rFonts w:ascii="Courier New" w:eastAsia="Times New Roman" w:hAnsi="Courier New" w:cs="Courier New"/>
          <w:color w:val="000000"/>
          <w:spacing w:val="2"/>
          <w:sz w:val="20"/>
          <w:szCs w:val="20"/>
          <w:lang w:eastAsia="ru-RU"/>
        </w:rPr>
        <w:br/>
        <w:t>      19) мектептерде жан басына қаржыландыру тетіктерін енгізу кең таралмады. 4 377 күндізгі мемлекеттік жалпы білім беретін мектептердің қамқоршылық кеңестері көбінесе ата-аналар комитеттерінің қызметін атқарады.</w:t>
      </w:r>
      <w:proofErr w:type="gramEnd"/>
      <w:r w:rsidRPr="00426905">
        <w:rPr>
          <w:rFonts w:ascii="Courier New" w:eastAsia="Times New Roman" w:hAnsi="Courier New" w:cs="Courier New"/>
          <w:color w:val="000000"/>
          <w:spacing w:val="2"/>
          <w:sz w:val="20"/>
          <w:szCs w:val="20"/>
          <w:lang w:eastAsia="ru-RU"/>
        </w:rPr>
        <w:t xml:space="preserve"> Олардың қаржылық дербестік өкілеттіліктері жоқ.</w:t>
      </w:r>
      <w:r w:rsidRPr="00426905">
        <w:rPr>
          <w:rFonts w:ascii="Courier New" w:eastAsia="Times New Roman" w:hAnsi="Courier New" w:cs="Courier New"/>
          <w:color w:val="000000"/>
          <w:spacing w:val="2"/>
          <w:sz w:val="20"/>
          <w:szCs w:val="20"/>
          <w:lang w:eastAsia="ru-RU"/>
        </w:rPr>
        <w:b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w:t>
      </w:r>
      <w:proofErr w:type="gramStart"/>
      <w:r w:rsidRPr="00426905">
        <w:rPr>
          <w:rFonts w:ascii="Courier New" w:eastAsia="Times New Roman" w:hAnsi="Courier New" w:cs="Courier New"/>
          <w:color w:val="000000"/>
          <w:spacing w:val="2"/>
          <w:sz w:val="20"/>
          <w:szCs w:val="20"/>
          <w:lang w:eastAsia="ru-RU"/>
        </w:rPr>
        <w:t xml:space="preserve"> Е</w:t>
      </w:r>
      <w:proofErr w:type="gramEnd"/>
      <w:r w:rsidRPr="00426905">
        <w:rPr>
          <w:rFonts w:ascii="Courier New" w:eastAsia="Times New Roman" w:hAnsi="Courier New" w:cs="Courier New"/>
          <w:color w:val="000000"/>
          <w:spacing w:val="2"/>
          <w:sz w:val="20"/>
          <w:szCs w:val="20"/>
          <w:lang w:eastAsia="ru-RU"/>
        </w:rPr>
        <w:t>л» жалпыұлттық идеясының қағидаттарын ескере отырып тәрбиелеу жағын күшейту қажет.</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Техникалық және кәсі</w:t>
      </w:r>
      <w:proofErr w:type="gramStart"/>
      <w:r w:rsidRPr="00426905">
        <w:rPr>
          <w:rFonts w:ascii="Courier New" w:eastAsia="Times New Roman" w:hAnsi="Courier New" w:cs="Courier New"/>
          <w:color w:val="1E1E1E"/>
          <w:sz w:val="32"/>
          <w:szCs w:val="32"/>
          <w:lang w:eastAsia="ru-RU"/>
        </w:rPr>
        <w:t>пт</w:t>
      </w:r>
      <w:proofErr w:type="gramEnd"/>
      <w:r w:rsidRPr="00426905">
        <w:rPr>
          <w:rFonts w:ascii="Courier New" w:eastAsia="Times New Roman" w:hAnsi="Courier New" w:cs="Courier New"/>
          <w:color w:val="1E1E1E"/>
          <w:sz w:val="32"/>
          <w:szCs w:val="32"/>
          <w:lang w:eastAsia="ru-RU"/>
        </w:rPr>
        <w:t>ік білім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Әлемдік практикада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білімнің әлеуметтік бағыты айқын. Жетекші елдерде ТжКБ жүйесі жастар мен ересектерді табысты әлеуметті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бейімдеудің факторы болып табылады.</w:t>
      </w:r>
      <w:r w:rsidRPr="00426905">
        <w:rPr>
          <w:rFonts w:ascii="Courier New" w:eastAsia="Times New Roman" w:hAnsi="Courier New" w:cs="Courier New"/>
          <w:color w:val="000000"/>
          <w:spacing w:val="2"/>
          <w:sz w:val="20"/>
          <w:szCs w:val="20"/>
          <w:lang w:eastAsia="ru-RU"/>
        </w:rPr>
        <w:br/>
        <w:t xml:space="preserve">      Германияда әлеуметтік әріптестік Еуропадағы жастар жұмыссыздығы төмендеуінің үздік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r w:rsidRPr="00426905">
        <w:rPr>
          <w:rFonts w:ascii="Courier New" w:eastAsia="Times New Roman" w:hAnsi="Courier New" w:cs="Courier New"/>
          <w:color w:val="000000"/>
          <w:spacing w:val="2"/>
          <w:sz w:val="20"/>
          <w:szCs w:val="20"/>
          <w:lang w:eastAsia="ru-RU"/>
        </w:rPr>
        <w:br/>
        <w:t>      ЭЫДҰ елдерінде ТжКБ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мен жұмыс берушілердің, мүдделі тараптардың ұжымдық жауапкершілігі негізінде дамиды.</w:t>
      </w:r>
      <w:r w:rsidRPr="00426905">
        <w:rPr>
          <w:rFonts w:ascii="Courier New" w:eastAsia="Times New Roman" w:hAnsi="Courier New" w:cs="Courier New"/>
          <w:color w:val="000000"/>
          <w:spacing w:val="2"/>
          <w:sz w:val="20"/>
          <w:szCs w:val="20"/>
          <w:lang w:eastAsia="ru-RU"/>
        </w:rPr>
        <w:br/>
        <w:t>      Еуропалық Одақта 2020 жылға дейін ТжКБ-нің басты мақсаттарының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дуальді оқытуды ілгерілету болып мәлімделді. Жұмысшы кәсібін алумен қатар жастарға кәсіпкерлік дағдыларды дарыту қамтамасыз етіледі.</w:t>
      </w:r>
      <w:r w:rsidRPr="00426905">
        <w:rPr>
          <w:rFonts w:ascii="Courier New" w:eastAsia="Times New Roman" w:hAnsi="Courier New" w:cs="Courier New"/>
          <w:color w:val="000000"/>
          <w:spacing w:val="2"/>
          <w:sz w:val="20"/>
          <w:szCs w:val="20"/>
          <w:lang w:eastAsia="ru-RU"/>
        </w:rPr>
        <w:br/>
        <w:t>      2011 – 2015 жылдары елдегі ТжКБ-ні қайта құрылымдау бойынша едәуір жұмыс жүргізілді. 2012 жылы Қазақстан ТМД елдерінің алғашқысы болып ТжКБ жүйесінің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оқу орны шеңберінде бірнеше қолданбалы біліктіліктерді алу мүмкіндігіне ие болды.</w:t>
      </w:r>
      <w:r w:rsidRPr="00426905">
        <w:rPr>
          <w:rFonts w:ascii="Courier New" w:eastAsia="Times New Roman" w:hAnsi="Courier New" w:cs="Courier New"/>
          <w:color w:val="000000"/>
          <w:spacing w:val="2"/>
          <w:sz w:val="20"/>
          <w:szCs w:val="20"/>
          <w:lang w:eastAsia="ru-RU"/>
        </w:rPr>
        <w:br/>
        <w:t>      2015 жылғы 1 қазандағы жағдай бойынша 807 колледж жұмыс істейді, оның ішінде 462-сі мемлекеттік. Оның 20 %-ы ауылдық жерде орналасқан</w:t>
      </w:r>
      <w:proofErr w:type="gramStart"/>
      <w:r w:rsidRPr="00426905">
        <w:rPr>
          <w:rFonts w:ascii="Courier New" w:eastAsia="Times New Roman" w:hAnsi="Courier New" w:cs="Courier New"/>
          <w:color w:val="000000"/>
          <w:spacing w:val="2"/>
          <w:sz w:val="20"/>
          <w:szCs w:val="20"/>
          <w:lang w:eastAsia="ru-RU"/>
        </w:rPr>
        <w:t>.</w:t>
      </w:r>
      <w:proofErr w:type="gramEnd"/>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арлығы 500 мың студент оқиды. ТжКБ-да 43 112 инженер-педагог қызметкер жұмыс істейді. Кадрлар даярлау 183 мамандық және 465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іктілік бойынша жүзеге асырылады.</w:t>
      </w:r>
      <w:r w:rsidRPr="00426905">
        <w:rPr>
          <w:rFonts w:ascii="Courier New" w:eastAsia="Times New Roman" w:hAnsi="Courier New" w:cs="Courier New"/>
          <w:color w:val="000000"/>
          <w:spacing w:val="2"/>
          <w:sz w:val="20"/>
          <w:szCs w:val="20"/>
          <w:lang w:eastAsia="ru-RU"/>
        </w:rPr>
        <w:br/>
        <w:t>      Индустриялы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инновациялық дамудың басым жобаларын іске асыру үшін 10 базалық колледж айқындалған.</w:t>
      </w:r>
      <w:r w:rsidRPr="00426905">
        <w:rPr>
          <w:rFonts w:ascii="Courier New" w:eastAsia="Times New Roman" w:hAnsi="Courier New" w:cs="Courier New"/>
          <w:color w:val="000000"/>
          <w:spacing w:val="2"/>
          <w:sz w:val="20"/>
          <w:szCs w:val="20"/>
          <w:lang w:eastAsia="ru-RU"/>
        </w:rPr>
        <w:br/>
        <w:t>      2015 жылы дуальді оқытудың қағидаттары заңды түрде бекітілген. Еліміздің кәсіпорындарымен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іптестікте білім беру қызметін 348 колледж жүзеге асыруда. Колледждер </w:t>
      </w:r>
      <w:proofErr w:type="gramStart"/>
      <w:r w:rsidRPr="00426905">
        <w:rPr>
          <w:rFonts w:ascii="Courier New" w:eastAsia="Times New Roman" w:hAnsi="Courier New" w:cs="Courier New"/>
          <w:color w:val="000000"/>
          <w:spacing w:val="2"/>
          <w:sz w:val="20"/>
          <w:szCs w:val="20"/>
          <w:lang w:eastAsia="ru-RU"/>
        </w:rPr>
        <w:t>мен ж</w:t>
      </w:r>
      <w:proofErr w:type="gramEnd"/>
      <w:r w:rsidRPr="00426905">
        <w:rPr>
          <w:rFonts w:ascii="Courier New" w:eastAsia="Times New Roman" w:hAnsi="Courier New" w:cs="Courier New"/>
          <w:color w:val="000000"/>
          <w:spacing w:val="2"/>
          <w:sz w:val="20"/>
          <w:szCs w:val="20"/>
          <w:lang w:eastAsia="ru-RU"/>
        </w:rPr>
        <w:t xml:space="preserve">ұмыс берушілердің ынтымақтастығы туралы 27 200 шарт жасалған. Кадрларды нысаналы даярлау шеңберінде 5 мың адам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қиды.</w:t>
      </w:r>
      <w:r w:rsidRPr="00426905">
        <w:rPr>
          <w:rFonts w:ascii="Courier New" w:eastAsia="Times New Roman" w:hAnsi="Courier New" w:cs="Courier New"/>
          <w:color w:val="000000"/>
          <w:spacing w:val="2"/>
          <w:sz w:val="20"/>
          <w:szCs w:val="20"/>
          <w:lang w:eastAsia="ru-RU"/>
        </w:rPr>
        <w:br/>
        <w:t>      «Мәңгілі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ел жастары – индустрияға!» оқу көші-қоны арқылы еңбек ресурстарының өңірлік теңсіздігін реттеу тетігі іске қосылды. Солтү</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 орталық және шығыс өңірлердегі 34 колледжде 2200 студент оқиды.</w:t>
      </w:r>
      <w:r w:rsidRPr="00426905">
        <w:rPr>
          <w:rFonts w:ascii="Courier New" w:eastAsia="Times New Roman" w:hAnsi="Courier New" w:cs="Courier New"/>
          <w:color w:val="000000"/>
          <w:spacing w:val="2"/>
          <w:sz w:val="20"/>
          <w:szCs w:val="20"/>
          <w:lang w:eastAsia="ru-RU"/>
        </w:rPr>
        <w:br/>
        <w:t>      Ерекше білім беру қажеттіліктері бар жастардың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 xml:space="preserve">ік білім алуға қолжетімділігі қамтамасыз етілуде. Қабылдау квотасы белгіленген (2012 жылдан бастап мүгедектер үшін квота мөлшері 1 %-ды құрайды </w:t>
      </w:r>
      <w:r w:rsidRPr="00426905">
        <w:rPr>
          <w:rFonts w:ascii="Courier New" w:eastAsia="Times New Roman" w:hAnsi="Courier New" w:cs="Courier New"/>
          <w:color w:val="000000"/>
          <w:spacing w:val="2"/>
          <w:sz w:val="20"/>
          <w:szCs w:val="20"/>
          <w:lang w:eastAsia="ru-RU"/>
        </w:rPr>
        <w:lastRenderedPageBreak/>
        <w:t>(2011 жылы – 0,5 %).</w:t>
      </w:r>
      <w:r w:rsidRPr="00426905">
        <w:rPr>
          <w:rFonts w:ascii="Courier New" w:eastAsia="Times New Roman" w:hAnsi="Courier New" w:cs="Courier New"/>
          <w:color w:val="000000"/>
          <w:spacing w:val="2"/>
          <w:sz w:val="20"/>
          <w:szCs w:val="20"/>
          <w:lang w:eastAsia="ru-RU"/>
        </w:rPr>
        <w:br/>
        <w:t xml:space="preserve">      ТжКБ білім беру бағдарламаларының мазмұнын жаңартуда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тәсілдер әзірленуде. Қазақстан Турин процесінің қатысушысы болды. Бұл ТжКБ жүйесін дамытудың нақты қадамдарын әзірлеуге мүмкіндік береді.</w:t>
      </w:r>
      <w:r w:rsidRPr="00426905">
        <w:rPr>
          <w:rFonts w:ascii="Courier New" w:eastAsia="Times New Roman" w:hAnsi="Courier New" w:cs="Courier New"/>
          <w:color w:val="000000"/>
          <w:spacing w:val="2"/>
          <w:sz w:val="20"/>
          <w:szCs w:val="20"/>
          <w:lang w:eastAsia="ru-RU"/>
        </w:rPr>
        <w:br/>
        <w:t>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жұмысшы мамандығын тегін алу заңнамалық деңгейде бекітілді. Бұл қадамдық іс-қимылдарды жеделдетіп әзірлеуді талап етеді.</w:t>
      </w:r>
      <w:r w:rsidRPr="00426905">
        <w:rPr>
          <w:rFonts w:ascii="Courier New" w:eastAsia="Times New Roman" w:hAnsi="Courier New" w:cs="Courier New"/>
          <w:color w:val="000000"/>
          <w:spacing w:val="2"/>
          <w:sz w:val="20"/>
          <w:szCs w:val="20"/>
          <w:lang w:eastAsia="ru-RU"/>
        </w:rPr>
        <w:br/>
        <w:t>      ТжКБ-ның оқу орындарын халықаралық аккредиттеу заңды түрде бекітілді.</w:t>
      </w:r>
      <w:r w:rsidRPr="00426905">
        <w:rPr>
          <w:rFonts w:ascii="Courier New" w:eastAsia="Times New Roman" w:hAnsi="Courier New" w:cs="Courier New"/>
          <w:color w:val="000000"/>
          <w:spacing w:val="2"/>
          <w:sz w:val="20"/>
          <w:szCs w:val="20"/>
          <w:lang w:eastAsia="ru-RU"/>
        </w:rPr>
        <w:br/>
        <w:t>      Қабылданып жатқан қ</w:t>
      </w:r>
      <w:proofErr w:type="gramStart"/>
      <w:r w:rsidRPr="00426905">
        <w:rPr>
          <w:rFonts w:ascii="Courier New" w:eastAsia="Times New Roman" w:hAnsi="Courier New" w:cs="Courier New"/>
          <w:color w:val="000000"/>
          <w:spacing w:val="2"/>
          <w:sz w:val="20"/>
          <w:szCs w:val="20"/>
          <w:lang w:eastAsia="ru-RU"/>
        </w:rPr>
        <w:t>адамдар</w:t>
      </w:r>
      <w:proofErr w:type="gramEnd"/>
      <w:r w:rsidRPr="00426905">
        <w:rPr>
          <w:rFonts w:ascii="Courier New" w:eastAsia="Times New Roman" w:hAnsi="Courier New" w:cs="Courier New"/>
          <w:color w:val="000000"/>
          <w:spacing w:val="2"/>
          <w:sz w:val="20"/>
          <w:szCs w:val="20"/>
          <w:lang w:eastAsia="ru-RU"/>
        </w:rPr>
        <w:t>ға қарамастан, Қазақстанда ТжКБ-мен қамту дамыған елдердің көрсеткіштерінен айтарлықтай төмен. Халықтың</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22 %-ы ғана ТжКБ-ны беделді деп санайды. Ал Еуроодақ елдерінде жұмысшы кәсібі</w:t>
      </w:r>
      <w:proofErr w:type="gramStart"/>
      <w:r w:rsidRPr="00426905">
        <w:rPr>
          <w:rFonts w:ascii="Courier New" w:eastAsia="Times New Roman" w:hAnsi="Courier New" w:cs="Courier New"/>
          <w:color w:val="000000"/>
          <w:spacing w:val="2"/>
          <w:sz w:val="20"/>
          <w:szCs w:val="20"/>
          <w:lang w:eastAsia="ru-RU"/>
        </w:rPr>
        <w:t>н алу</w:t>
      </w:r>
      <w:proofErr w:type="gramEnd"/>
      <w:r w:rsidRPr="00426905">
        <w:rPr>
          <w:rFonts w:ascii="Courier New" w:eastAsia="Times New Roman" w:hAnsi="Courier New" w:cs="Courier New"/>
          <w:color w:val="000000"/>
          <w:spacing w:val="2"/>
          <w:sz w:val="20"/>
          <w:szCs w:val="20"/>
          <w:lang w:eastAsia="ru-RU"/>
        </w:rPr>
        <w:t xml:space="preserve"> халықтың 71 %-ы үшін жағымды имиджге ие. Бұл – қамту, жұмысқа орналастыру, еңбекақы мөлшері және халықтың ой-пікі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інің көрсеткіштері.</w:t>
      </w:r>
      <w:r w:rsidRPr="00426905">
        <w:rPr>
          <w:rFonts w:ascii="Courier New" w:eastAsia="Times New Roman" w:hAnsi="Courier New" w:cs="Courier New"/>
          <w:color w:val="000000"/>
          <w:spacing w:val="2"/>
          <w:sz w:val="20"/>
          <w:szCs w:val="20"/>
          <w:lang w:eastAsia="ru-RU"/>
        </w:rPr>
        <w:br/>
        <w:t>      Проблемалар:</w:t>
      </w:r>
      <w:r w:rsidRPr="00426905">
        <w:rPr>
          <w:rFonts w:ascii="Courier New" w:eastAsia="Times New Roman" w:hAnsi="Courier New" w:cs="Courier New"/>
          <w:color w:val="000000"/>
          <w:spacing w:val="2"/>
          <w:sz w:val="20"/>
          <w:szCs w:val="20"/>
          <w:lang w:eastAsia="ru-RU"/>
        </w:rPr>
        <w:br/>
        <w:t>      1) кәсіптік бағдарлау жұмысының тиімді жүйесі жоқ. 2015 жылы ТжКБ-дағы типтік жастағы (14-24 жас) жастардың үлесі 16,1 %-ды ғана құрайды;</w:t>
      </w:r>
      <w:r w:rsidRPr="00426905">
        <w:rPr>
          <w:rFonts w:ascii="Courier New" w:eastAsia="Times New Roman" w:hAnsi="Courier New" w:cs="Courier New"/>
          <w:color w:val="000000"/>
          <w:spacing w:val="2"/>
          <w:sz w:val="20"/>
          <w:szCs w:val="20"/>
          <w:lang w:eastAsia="ru-RU"/>
        </w:rPr>
        <w:br/>
        <w:t>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w:t>
      </w:r>
      <w:proofErr w:type="gramStart"/>
      <w:r w:rsidRPr="00426905">
        <w:rPr>
          <w:rFonts w:ascii="Courier New" w:eastAsia="Times New Roman" w:hAnsi="Courier New" w:cs="Courier New"/>
          <w:color w:val="000000"/>
          <w:spacing w:val="2"/>
          <w:sz w:val="20"/>
          <w:szCs w:val="20"/>
          <w:lang w:eastAsia="ru-RU"/>
        </w:rPr>
        <w:t>ред</w:t>
      </w:r>
      <w:proofErr w:type="gramEnd"/>
      <w:r w:rsidRPr="00426905">
        <w:rPr>
          <w:rFonts w:ascii="Courier New" w:eastAsia="Times New Roman" w:hAnsi="Courier New" w:cs="Courier New"/>
          <w:color w:val="000000"/>
          <w:spacing w:val="2"/>
          <w:sz w:val="20"/>
          <w:szCs w:val="20"/>
          <w:lang w:eastAsia="ru-RU"/>
        </w:rPr>
        <w:t xml:space="preserve">і деп санайды. Еліміздің жұмысшы кадрлары компьютерлік жобалау дағдыларын, күрделі дәнекерлеу конструкцияларымен жұмыс істеуді, </w:t>
      </w:r>
      <w:proofErr w:type="gramStart"/>
      <w:r w:rsidRPr="00426905">
        <w:rPr>
          <w:rFonts w:ascii="Courier New" w:eastAsia="Times New Roman" w:hAnsi="Courier New" w:cs="Courier New"/>
          <w:color w:val="000000"/>
          <w:spacing w:val="2"/>
          <w:sz w:val="20"/>
          <w:szCs w:val="20"/>
          <w:lang w:eastAsia="ru-RU"/>
        </w:rPr>
        <w:t>техникалы</w:t>
      </w:r>
      <w:proofErr w:type="gramEnd"/>
      <w:r w:rsidRPr="00426905">
        <w:rPr>
          <w:rFonts w:ascii="Courier New" w:eastAsia="Times New Roman" w:hAnsi="Courier New" w:cs="Courier New"/>
          <w:color w:val="000000"/>
          <w:spacing w:val="2"/>
          <w:sz w:val="20"/>
          <w:szCs w:val="20"/>
          <w:lang w:eastAsia="ru-RU"/>
        </w:rPr>
        <w:t>қ ағылшын тілін игермеген. Жыл сайын 30 мың шетелдік жұмыскер, оның 24,9 мыңы (83 %) – өнеркәсі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үшін тартылады;</w:t>
      </w:r>
      <w:r w:rsidRPr="00426905">
        <w:rPr>
          <w:rFonts w:ascii="Courier New" w:eastAsia="Times New Roman" w:hAnsi="Courier New" w:cs="Courier New"/>
          <w:color w:val="000000"/>
          <w:spacing w:val="2"/>
          <w:sz w:val="20"/>
          <w:szCs w:val="20"/>
          <w:lang w:eastAsia="ru-RU"/>
        </w:rPr>
        <w:br/>
        <w:t>      3) мамандарды даярлау сапасын растайтын колледждердің көрсеткіштері төмен болып отыр. Олардың 1,6 %-ы ғана ұлттық аккредиттеуден өткен;</w:t>
      </w:r>
      <w:r w:rsidRPr="00426905">
        <w:rPr>
          <w:rFonts w:ascii="Courier New" w:eastAsia="Times New Roman" w:hAnsi="Courier New" w:cs="Courier New"/>
          <w:color w:val="000000"/>
          <w:spacing w:val="2"/>
          <w:sz w:val="20"/>
          <w:szCs w:val="20"/>
          <w:lang w:eastAsia="ru-RU"/>
        </w:rPr>
        <w:br/>
        <w:t>      4) салалық қауымдастықтар базасында ТжКБ студенттерінің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іктілігін тәуелсіз сертификаттау тетіктері әзірленбеген. Бітірушілердің кәсіби даярлық деңгейінің сертификаттарын бизне</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қоғамдастық мойындамайды. Бұл ретте жұмыс берушілердің бірде-бі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кәсіби қауымдастығы осы уақытқа дейін бітірушілерді өздері тәуелсіз сертификаттауды бастамаған;</w:t>
      </w:r>
      <w:r w:rsidRPr="00426905">
        <w:rPr>
          <w:rFonts w:ascii="Courier New" w:eastAsia="Times New Roman" w:hAnsi="Courier New" w:cs="Courier New"/>
          <w:color w:val="000000"/>
          <w:spacing w:val="2"/>
          <w:sz w:val="20"/>
          <w:szCs w:val="20"/>
          <w:lang w:eastAsia="ru-RU"/>
        </w:rPr>
        <w:br/>
        <w:t>      5) инженер-педагог кадрлар мен өндірістік оқыту шеберлерінің тапшылығы байқалады. Еңбекақы деңгейінің төмендігі оқыту үшін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істен тәжірибелі жұмыскерлерді тартуға мүмкіндік бермейді;</w:t>
      </w:r>
      <w:r w:rsidRPr="00426905">
        <w:rPr>
          <w:rFonts w:ascii="Courier New" w:eastAsia="Times New Roman" w:hAnsi="Courier New" w:cs="Courier New"/>
          <w:color w:val="000000"/>
          <w:spacing w:val="2"/>
          <w:sz w:val="20"/>
          <w:szCs w:val="20"/>
          <w:lang w:eastAsia="ru-RU"/>
        </w:rPr>
        <w:br/>
        <w:t>      6) ТжКБ жүйесіндегі өндірістік оқыту шеберлері инженер-педагог қызметкерлердің жалпы санынан 13,1 %-ды ғана құрайды. Дамыған елдерде оқытушылар мен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істік оқыту шеберлері тәжірибелі мамандар болып табылады немесе 3 жылда 1 рет өндірісте тағылымдамадан өтіп тұрады;</w:t>
      </w:r>
      <w:r w:rsidRPr="00426905">
        <w:rPr>
          <w:rFonts w:ascii="Courier New" w:eastAsia="Times New Roman" w:hAnsi="Courier New" w:cs="Courier New"/>
          <w:color w:val="000000"/>
          <w:spacing w:val="2"/>
          <w:sz w:val="20"/>
          <w:szCs w:val="20"/>
          <w:lang w:eastAsia="ru-RU"/>
        </w:rPr>
        <w:br/>
        <w:t>      7) колледждердің ескірген материалды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 Қазақстандағы ТжК</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ға жұмсалатын шығыстар әлемнің дамыған елдерінің көрсеткіштерінен 2,5-3 есеге төмен.</w:t>
      </w:r>
      <w:r w:rsidRPr="00426905">
        <w:rPr>
          <w:rFonts w:ascii="Courier New" w:eastAsia="Times New Roman" w:hAnsi="Courier New" w:cs="Courier New"/>
          <w:color w:val="000000"/>
          <w:spacing w:val="2"/>
          <w:sz w:val="20"/>
          <w:szCs w:val="20"/>
          <w:lang w:eastAsia="ru-RU"/>
        </w:rPr>
        <w:br/>
        <w:t xml:space="preserve">      Жұмысшы еңбек нарығының дамуы ТжКБ жүйесінің алдына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 xml:space="preserve">ңа талаптар қойды. ТжКБ жүйесі әлеуметтік тиімділік үшін, ең алдымен, жалпы адам және қоғам үшін тиімділік аясында басты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өлді ойнауға бағытталған.</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 xml:space="preserve">Жоғары және жоғары </w:t>
      </w:r>
      <w:proofErr w:type="gramStart"/>
      <w:r w:rsidRPr="00426905">
        <w:rPr>
          <w:rFonts w:ascii="Courier New" w:eastAsia="Times New Roman" w:hAnsi="Courier New" w:cs="Courier New"/>
          <w:color w:val="1E1E1E"/>
          <w:sz w:val="32"/>
          <w:szCs w:val="32"/>
          <w:lang w:eastAsia="ru-RU"/>
        </w:rPr>
        <w:t>о</w:t>
      </w:r>
      <w:proofErr w:type="gramEnd"/>
      <w:r w:rsidRPr="00426905">
        <w:rPr>
          <w:rFonts w:ascii="Courier New" w:eastAsia="Times New Roman" w:hAnsi="Courier New" w:cs="Courier New"/>
          <w:color w:val="1E1E1E"/>
          <w:sz w:val="32"/>
          <w:szCs w:val="32"/>
          <w:lang w:eastAsia="ru-RU"/>
        </w:rPr>
        <w:t>қу орнынан кейінгі білім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Инновациялық экономиканың тиімді көрсеткіші болып жоғары оқу орындары ғылымын дамыту тренді көрсетілген. Университеттер мен бизне</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құрылымдарды интеграциялау күшеюде.</w:t>
      </w:r>
      <w:r w:rsidRPr="00426905">
        <w:rPr>
          <w:rFonts w:ascii="Courier New" w:eastAsia="Times New Roman" w:hAnsi="Courier New" w:cs="Courier New"/>
          <w:color w:val="000000"/>
          <w:spacing w:val="2"/>
          <w:sz w:val="20"/>
          <w:szCs w:val="20"/>
          <w:lang w:eastAsia="ru-RU"/>
        </w:rPr>
        <w:br/>
        <w:t xml:space="preserve">      IMD рейтингінде жоғары білім экономиканың қажеттіліктеріне сай келетін </w:t>
      </w:r>
      <w:r w:rsidRPr="00426905">
        <w:rPr>
          <w:rFonts w:ascii="Courier New" w:eastAsia="Times New Roman" w:hAnsi="Courier New" w:cs="Courier New"/>
          <w:color w:val="000000"/>
          <w:spacing w:val="2"/>
          <w:sz w:val="20"/>
          <w:szCs w:val="20"/>
          <w:lang w:eastAsia="ru-RU"/>
        </w:rPr>
        <w:lastRenderedPageBreak/>
        <w:t>жетекші елдер тобына Швеция, Сингапур, Дания, Канада, Финляндия кіреді. Қазақстан әлемнің 60 елінің ішінде 44-орынды иелені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отыр.</w:t>
      </w:r>
      <w:r w:rsidRPr="00426905">
        <w:rPr>
          <w:rFonts w:ascii="Courier New" w:eastAsia="Times New Roman" w:hAnsi="Courier New" w:cs="Courier New"/>
          <w:color w:val="000000"/>
          <w:spacing w:val="2"/>
          <w:sz w:val="20"/>
          <w:szCs w:val="20"/>
          <w:lang w:eastAsia="ru-RU"/>
        </w:rPr>
        <w:b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r w:rsidRPr="00426905">
        <w:rPr>
          <w:rFonts w:ascii="Courier New" w:eastAsia="Times New Roman" w:hAnsi="Courier New" w:cs="Courier New"/>
          <w:color w:val="000000"/>
          <w:spacing w:val="2"/>
          <w:sz w:val="20"/>
          <w:szCs w:val="20"/>
          <w:lang w:eastAsia="ru-RU"/>
        </w:rPr>
        <w:br/>
        <w:t>      Ұлыбританияда зерттеу университеттеріне көңіл бөлу елдің орнықты экономикалық дамуын қамтамасыз етті. 2010 жылы Ұлыбританияның Russel Group тобына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іктірілген 20 ЖОО 22,3 млрд. көлемінде табыс әкелі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r w:rsidRPr="00426905">
        <w:rPr>
          <w:rFonts w:ascii="Courier New" w:eastAsia="Times New Roman" w:hAnsi="Courier New" w:cs="Courier New"/>
          <w:color w:val="000000"/>
          <w:spacing w:val="2"/>
          <w:sz w:val="20"/>
          <w:szCs w:val="20"/>
          <w:lang w:eastAsia="ru-RU"/>
        </w:rPr>
        <w:br/>
        <w:t>      Қазақстанда жоғары және ЖОО-дан кейінгі білім берудің басымдығы білім, ғылым және өндірістің ү</w:t>
      </w:r>
      <w:proofErr w:type="gramStart"/>
      <w:r w:rsidRPr="00426905">
        <w:rPr>
          <w:rFonts w:ascii="Courier New" w:eastAsia="Times New Roman" w:hAnsi="Courier New" w:cs="Courier New"/>
          <w:color w:val="000000"/>
          <w:spacing w:val="2"/>
          <w:sz w:val="20"/>
          <w:szCs w:val="20"/>
          <w:lang w:eastAsia="ru-RU"/>
        </w:rPr>
        <w:t>шт</w:t>
      </w:r>
      <w:proofErr w:type="gramEnd"/>
      <w:r w:rsidRPr="00426905">
        <w:rPr>
          <w:rFonts w:ascii="Courier New" w:eastAsia="Times New Roman" w:hAnsi="Courier New" w:cs="Courier New"/>
          <w:color w:val="000000"/>
          <w:spacing w:val="2"/>
          <w:sz w:val="20"/>
          <w:szCs w:val="20"/>
          <w:lang w:eastAsia="ru-RU"/>
        </w:rPr>
        <w:t>ұғырлылығы болып табылады. Елдің жоғары мектебін институционалдық қайта құру процесі басталды.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r w:rsidRPr="00426905">
        <w:rPr>
          <w:rFonts w:ascii="Courier New" w:eastAsia="Times New Roman" w:hAnsi="Courier New" w:cs="Courier New"/>
          <w:color w:val="000000"/>
          <w:spacing w:val="2"/>
          <w:sz w:val="20"/>
          <w:szCs w:val="20"/>
          <w:lang w:eastAsia="ru-RU"/>
        </w:rPr>
        <w:br/>
        <w:t xml:space="preserve">      Коммерцияландырудың 16 кеңсесі, 3 </w:t>
      </w:r>
      <w:proofErr w:type="gramStart"/>
      <w:r w:rsidRPr="00426905">
        <w:rPr>
          <w:rFonts w:ascii="Courier New" w:eastAsia="Times New Roman" w:hAnsi="Courier New" w:cs="Courier New"/>
          <w:color w:val="000000"/>
          <w:spacing w:val="2"/>
          <w:sz w:val="20"/>
          <w:szCs w:val="20"/>
          <w:lang w:eastAsia="ru-RU"/>
        </w:rPr>
        <w:t>технопарк ж</w:t>
      </w:r>
      <w:proofErr w:type="gramEnd"/>
      <w:r w:rsidRPr="00426905">
        <w:rPr>
          <w:rFonts w:ascii="Courier New" w:eastAsia="Times New Roman" w:hAnsi="Courier New" w:cs="Courier New"/>
          <w:color w:val="000000"/>
          <w:spacing w:val="2"/>
          <w:sz w:val="20"/>
          <w:szCs w:val="20"/>
          <w:lang w:eastAsia="ru-RU"/>
        </w:rPr>
        <w:t>әне 4 бизнес-инкубатор жұмыс жасауда. «Назарбаев Университеті» дербес білім беру ұйымы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 – Назарбаев Университеті) ғаламдық білім мен ғылыми жаңалықтардың флагманына айналды. </w:t>
      </w:r>
      <w:proofErr w:type="gramStart"/>
      <w:r w:rsidRPr="00426905">
        <w:rPr>
          <w:rFonts w:ascii="Courier New" w:eastAsia="Times New Roman" w:hAnsi="Courier New" w:cs="Courier New"/>
          <w:color w:val="000000"/>
          <w:spacing w:val="2"/>
          <w:sz w:val="20"/>
          <w:szCs w:val="20"/>
          <w:lang w:eastAsia="ru-RU"/>
        </w:rPr>
        <w:t>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r w:rsidRPr="00426905">
        <w:rPr>
          <w:rFonts w:ascii="Courier New" w:eastAsia="Times New Roman" w:hAnsi="Courier New" w:cs="Courier New"/>
          <w:color w:val="000000"/>
          <w:spacing w:val="2"/>
          <w:sz w:val="20"/>
          <w:szCs w:val="20"/>
          <w:lang w:eastAsia="ru-RU"/>
        </w:rPr>
        <w:br/>
        <w:t>      Қазақстанның жоғары мектебін 125 жоғары оқу орны құрайды</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(2013 – 2014 оқу</w:t>
      </w:r>
      <w:proofErr w:type="gramEnd"/>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r w:rsidRPr="00426905">
        <w:rPr>
          <w:rFonts w:ascii="Courier New" w:eastAsia="Times New Roman" w:hAnsi="Courier New" w:cs="Courier New"/>
          <w:color w:val="000000"/>
          <w:spacing w:val="2"/>
          <w:sz w:val="20"/>
          <w:szCs w:val="20"/>
          <w:lang w:eastAsia="ru-RU"/>
        </w:rPr>
        <w:br/>
        <w:t>      2015 – 2016 оқу жылында ЖОО-да білім алушылар контингенті 455 101 адамды құрайды (2013 жылы – 606,1 мың адам, 2014 жылы 506,4 мың адам), оның ішінде</w:t>
      </w:r>
      <w:proofErr w:type="gramEnd"/>
      <w:r w:rsidRPr="00426905">
        <w:rPr>
          <w:rFonts w:ascii="Courier New" w:eastAsia="Times New Roman" w:hAnsi="Courier New" w:cs="Courier New"/>
          <w:color w:val="000000"/>
          <w:spacing w:val="2"/>
          <w:sz w:val="20"/>
          <w:szCs w:val="20"/>
          <w:lang w:eastAsia="ru-RU"/>
        </w:rPr>
        <w:t xml:space="preserve"> бакалавриатта – 425 700 адам, магистратурада – 27 400 адам, докторантурада – 2001 адам.</w:t>
      </w:r>
      <w:r w:rsidRPr="00426905">
        <w:rPr>
          <w:rFonts w:ascii="Courier New" w:eastAsia="Times New Roman" w:hAnsi="Courier New" w:cs="Courier New"/>
          <w:color w:val="000000"/>
          <w:spacing w:val="2"/>
          <w:sz w:val="20"/>
          <w:szCs w:val="20"/>
          <w:lang w:eastAsia="ru-RU"/>
        </w:rPr>
        <w:br/>
        <w:t>      Оқытушылы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профессорлық құрам (бұдан әрі – ОПҚ) саны</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40 844 адамды құрайды (2013 жылы – 41 635, 2014 жылы – 40 320). Профессорлы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оқытушылық құрамның дәрежелілігі 50,4 %-ды құрайды (2013 жылы – 49,7 %, 2014 жылы – 49,1 %).</w:t>
      </w:r>
      <w:r w:rsidRPr="00426905">
        <w:rPr>
          <w:rFonts w:ascii="Courier New" w:eastAsia="Times New Roman" w:hAnsi="Courier New" w:cs="Courier New"/>
          <w:color w:val="000000"/>
          <w:spacing w:val="2"/>
          <w:sz w:val="20"/>
          <w:szCs w:val="20"/>
          <w:lang w:eastAsia="ru-RU"/>
        </w:rPr>
        <w:br/>
        <w:t>      Мамандарды даярлау әлеуметтік тапсырыс ескеріле отырып жүзеге асырылады. 11 жоғары оқу орны Индустриялы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 xml:space="preserve">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w:t>
      </w:r>
      <w:proofErr w:type="gramEnd"/>
      <w:r w:rsidRPr="00426905">
        <w:rPr>
          <w:rFonts w:ascii="Courier New" w:eastAsia="Times New Roman" w:hAnsi="Courier New" w:cs="Courier New"/>
          <w:color w:val="000000"/>
          <w:spacing w:val="2"/>
          <w:sz w:val="20"/>
          <w:szCs w:val="20"/>
          <w:lang w:eastAsia="ru-RU"/>
        </w:rPr>
        <w:t xml:space="preserve"> ЖОО-ның білім беру қызметі нарығында олардың бәсекеге қабілеттілігі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 xml:space="preserve"> күшейтуге ықпал ететін білім беру бағдарламаларының кең спектрін ұсына алады.</w:t>
      </w:r>
      <w:r w:rsidRPr="00426905">
        <w:rPr>
          <w:rFonts w:ascii="Courier New" w:eastAsia="Times New Roman" w:hAnsi="Courier New" w:cs="Courier New"/>
          <w:color w:val="000000"/>
          <w:spacing w:val="2"/>
          <w:sz w:val="20"/>
          <w:szCs w:val="20"/>
          <w:lang w:eastAsia="ru-RU"/>
        </w:rPr>
        <w:br/>
        <w:t>      Магистратура гранты санының бакалавриат грантына арақатынасы жоғары оқу орындары контингентінің әлемдік құрылымына (1:5) сәйкес келеді.</w:t>
      </w:r>
      <w:r w:rsidRPr="00426905">
        <w:rPr>
          <w:rFonts w:ascii="Courier New" w:eastAsia="Times New Roman" w:hAnsi="Courier New" w:cs="Courier New"/>
          <w:color w:val="000000"/>
          <w:spacing w:val="2"/>
          <w:sz w:val="20"/>
          <w:szCs w:val="20"/>
          <w:lang w:eastAsia="ru-RU"/>
        </w:rPr>
        <w:br/>
        <w:t xml:space="preserve">      Еуропалық жүйемен салыстырмалы Ұлттық біліктілік жүйесінің негізінде </w:t>
      </w:r>
      <w:r w:rsidRPr="00426905">
        <w:rPr>
          <w:rFonts w:ascii="Courier New" w:eastAsia="Times New Roman" w:hAnsi="Courier New" w:cs="Courier New"/>
          <w:color w:val="000000"/>
          <w:spacing w:val="2"/>
          <w:sz w:val="20"/>
          <w:szCs w:val="20"/>
          <w:lang w:eastAsia="ru-RU"/>
        </w:rPr>
        <w:lastRenderedPageBreak/>
        <w:t>жоғары және жоғары оқу орнынан кейінгі білімі бар мамандарды даярлайтын 70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 әзірленді.</w:t>
      </w:r>
      <w:r w:rsidRPr="00426905">
        <w:rPr>
          <w:rFonts w:ascii="Courier New" w:eastAsia="Times New Roman" w:hAnsi="Courier New" w:cs="Courier New"/>
          <w:color w:val="000000"/>
          <w:spacing w:val="2"/>
          <w:sz w:val="20"/>
          <w:szCs w:val="20"/>
          <w:lang w:eastAsia="ru-RU"/>
        </w:rPr>
        <w:br/>
        <w:t>      Қазақстандық ЖОО-ның әлемнің жетекші университеттерімен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байланысы кеңейтілуде. Халықаралық ғылыми-зерттеу жобалары шетелдік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іптес ЖОО-мен бірлесе отырып іске асырылуда. </w:t>
      </w:r>
      <w:proofErr w:type="gramStart"/>
      <w:r w:rsidRPr="00426905">
        <w:rPr>
          <w:rFonts w:ascii="Courier New" w:eastAsia="Times New Roman" w:hAnsi="Courier New" w:cs="Courier New"/>
          <w:color w:val="000000"/>
          <w:spacing w:val="2"/>
          <w:sz w:val="20"/>
          <w:szCs w:val="20"/>
          <w:lang w:eastAsia="ru-RU"/>
        </w:rPr>
        <w:t>Елдердің диалогы жоғары білім беру біліктілігінің тартымдылығы мен салыстырмалылығын қамтамасыз етеді.</w:t>
      </w:r>
      <w:r w:rsidRPr="00426905">
        <w:rPr>
          <w:rFonts w:ascii="Courier New" w:eastAsia="Times New Roman" w:hAnsi="Courier New" w:cs="Courier New"/>
          <w:color w:val="000000"/>
          <w:spacing w:val="2"/>
          <w:sz w:val="20"/>
          <w:szCs w:val="20"/>
          <w:lang w:eastAsia="ru-RU"/>
        </w:rPr>
        <w:b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w:t>
      </w:r>
      <w:proofErr w:type="gramEnd"/>
      <w:r w:rsidRPr="00426905">
        <w:rPr>
          <w:rFonts w:ascii="Courier New" w:eastAsia="Times New Roman" w:hAnsi="Courier New" w:cs="Courier New"/>
          <w:color w:val="000000"/>
          <w:spacing w:val="2"/>
          <w:sz w:val="20"/>
          <w:szCs w:val="20"/>
          <w:lang w:eastAsia="ru-RU"/>
        </w:rPr>
        <w:t>ік аттестаттаудан қоғамды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кәсіптік аккредиттеуге біртіндеп көшу басталды.</w:t>
      </w:r>
      <w:r w:rsidRPr="00426905">
        <w:rPr>
          <w:rFonts w:ascii="Courier New" w:eastAsia="Times New Roman" w:hAnsi="Courier New" w:cs="Courier New"/>
          <w:color w:val="000000"/>
          <w:spacing w:val="2"/>
          <w:sz w:val="20"/>
          <w:szCs w:val="20"/>
          <w:lang w:eastAsia="ru-RU"/>
        </w:rPr>
        <w:b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r w:rsidRPr="00426905">
        <w:rPr>
          <w:rFonts w:ascii="Courier New" w:eastAsia="Times New Roman" w:hAnsi="Courier New" w:cs="Courier New"/>
          <w:color w:val="000000"/>
          <w:spacing w:val="2"/>
          <w:sz w:val="20"/>
          <w:szCs w:val="20"/>
          <w:lang w:eastAsia="ru-RU"/>
        </w:rPr>
        <w:br/>
        <w:t>      ЖОО-ның 100 қызметкері Ұлыбритания, Жапония, АҚ</w:t>
      </w:r>
      <w:proofErr w:type="gramStart"/>
      <w:r w:rsidRPr="00426905">
        <w:rPr>
          <w:rFonts w:ascii="Courier New" w:eastAsia="Times New Roman" w:hAnsi="Courier New" w:cs="Courier New"/>
          <w:color w:val="000000"/>
          <w:spacing w:val="2"/>
          <w:sz w:val="20"/>
          <w:szCs w:val="20"/>
          <w:lang w:eastAsia="ru-RU"/>
        </w:rPr>
        <w:t>Ш</w:t>
      </w:r>
      <w:proofErr w:type="gramEnd"/>
      <w:r w:rsidRPr="00426905">
        <w:rPr>
          <w:rFonts w:ascii="Courier New" w:eastAsia="Times New Roman" w:hAnsi="Courier New" w:cs="Courier New"/>
          <w:color w:val="000000"/>
          <w:spacing w:val="2"/>
          <w:sz w:val="20"/>
          <w:szCs w:val="20"/>
          <w:lang w:eastAsia="ru-RU"/>
        </w:rPr>
        <w:t xml:space="preserve">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құзыреттер деңгейін арттыруда.</w:t>
      </w:r>
      <w:r w:rsidRPr="00426905">
        <w:rPr>
          <w:rFonts w:ascii="Courier New" w:eastAsia="Times New Roman" w:hAnsi="Courier New" w:cs="Courier New"/>
          <w:color w:val="000000"/>
          <w:spacing w:val="2"/>
          <w:sz w:val="20"/>
          <w:szCs w:val="20"/>
          <w:lang w:eastAsia="ru-RU"/>
        </w:rPr>
        <w:br/>
        <w:t>      2011 жылмен салыстырғанда ЖОО-дағы ОПҚ мен ғылыми қызметкерлердің жоғары импакт-факторы бар жарияланымдарының саны 2 еседен астам өсті.</w:t>
      </w:r>
      <w:r w:rsidRPr="00426905">
        <w:rPr>
          <w:rFonts w:ascii="Courier New" w:eastAsia="Times New Roman" w:hAnsi="Courier New" w:cs="Courier New"/>
          <w:color w:val="000000"/>
          <w:spacing w:val="2"/>
          <w:sz w:val="20"/>
          <w:szCs w:val="20"/>
          <w:lang w:eastAsia="ru-RU"/>
        </w:rPr>
        <w:b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r w:rsidRPr="00426905">
        <w:rPr>
          <w:rFonts w:ascii="Courier New" w:eastAsia="Times New Roman" w:hAnsi="Courier New" w:cs="Courier New"/>
          <w:color w:val="000000"/>
          <w:spacing w:val="2"/>
          <w:sz w:val="20"/>
          <w:szCs w:val="20"/>
          <w:lang w:eastAsia="ru-RU"/>
        </w:rPr>
        <w:b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істің табысты интеграциясына кедергі келтіруде.</w:t>
      </w:r>
      <w:r w:rsidRPr="00426905">
        <w:rPr>
          <w:rFonts w:ascii="Courier New" w:eastAsia="Times New Roman" w:hAnsi="Courier New" w:cs="Courier New"/>
          <w:color w:val="000000"/>
          <w:spacing w:val="2"/>
          <w:sz w:val="20"/>
          <w:szCs w:val="20"/>
          <w:lang w:eastAsia="ru-RU"/>
        </w:rPr>
        <w:br/>
        <w:t>      Инновациялық құрылымдарды қолдаудың институционалдық нысандары қажетті деңгейде дамымаған</w:t>
      </w:r>
      <w:proofErr w:type="gramStart"/>
      <w:r w:rsidRPr="00426905">
        <w:rPr>
          <w:rFonts w:ascii="Courier New" w:eastAsia="Times New Roman" w:hAnsi="Courier New" w:cs="Courier New"/>
          <w:color w:val="000000"/>
          <w:spacing w:val="2"/>
          <w:sz w:val="20"/>
          <w:szCs w:val="20"/>
          <w:lang w:eastAsia="ru-RU"/>
        </w:rPr>
        <w:t>.</w:t>
      </w:r>
      <w:proofErr w:type="gramEnd"/>
      <w:r w:rsidRPr="00426905">
        <w:rPr>
          <w:rFonts w:ascii="Courier New" w:eastAsia="Times New Roman" w:hAnsi="Courier New" w:cs="Courier New"/>
          <w:color w:val="000000"/>
          <w:spacing w:val="2"/>
          <w:sz w:val="20"/>
          <w:szCs w:val="20"/>
          <w:lang w:eastAsia="ru-RU"/>
        </w:rPr>
        <w:t xml:space="preserve"> Ғ</w:t>
      </w:r>
      <w:proofErr w:type="gramStart"/>
      <w:r w:rsidRPr="00426905">
        <w:rPr>
          <w:rFonts w:ascii="Courier New" w:eastAsia="Times New Roman" w:hAnsi="Courier New" w:cs="Courier New"/>
          <w:color w:val="000000"/>
          <w:spacing w:val="2"/>
          <w:sz w:val="20"/>
          <w:szCs w:val="20"/>
          <w:lang w:eastAsia="ru-RU"/>
        </w:rPr>
        <w:t>ы</w:t>
      </w:r>
      <w:proofErr w:type="gramEnd"/>
      <w:r w:rsidRPr="00426905">
        <w:rPr>
          <w:rFonts w:ascii="Courier New" w:eastAsia="Times New Roman" w:hAnsi="Courier New" w:cs="Courier New"/>
          <w:color w:val="000000"/>
          <w:spacing w:val="2"/>
          <w:sz w:val="20"/>
          <w:szCs w:val="20"/>
          <w:lang w:eastAsia="ru-RU"/>
        </w:rPr>
        <w:t xml:space="preserve">лыми әзірлемелердің үлес салмағы дамыған елдердің деңгейінен он еседен астам төмен.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орындары қаржыландырылатын ғылыми-зерттеу әзірлемелерінің 0,1 %-ын ғана коммерцияландыруда.</w:t>
      </w:r>
      <w:r w:rsidRPr="00426905">
        <w:rPr>
          <w:rFonts w:ascii="Courier New" w:eastAsia="Times New Roman" w:hAnsi="Courier New" w:cs="Courier New"/>
          <w:color w:val="000000"/>
          <w:spacing w:val="2"/>
          <w:sz w:val="20"/>
          <w:szCs w:val="20"/>
          <w:lang w:eastAsia="ru-RU"/>
        </w:rPr>
        <w:br/>
        <w:t>      Проблемалар</w:t>
      </w:r>
      <w:r w:rsidRPr="00426905">
        <w:rPr>
          <w:rFonts w:ascii="Courier New" w:eastAsia="Times New Roman" w:hAnsi="Courier New" w:cs="Courier New"/>
          <w:color w:val="000000"/>
          <w:spacing w:val="2"/>
          <w:sz w:val="20"/>
          <w:szCs w:val="20"/>
          <w:lang w:eastAsia="ru-RU"/>
        </w:rPr>
        <w:br/>
        <w:t xml:space="preserve">      1) әлеуметтік </w:t>
      </w:r>
      <w:proofErr w:type="gramStart"/>
      <w:r w:rsidRPr="00426905">
        <w:rPr>
          <w:rFonts w:ascii="Courier New" w:eastAsia="Times New Roman" w:hAnsi="Courier New" w:cs="Courier New"/>
          <w:color w:val="000000"/>
          <w:spacing w:val="2"/>
          <w:sz w:val="20"/>
          <w:szCs w:val="20"/>
          <w:lang w:eastAsia="ru-RU"/>
        </w:rPr>
        <w:t>сауалнамалар</w:t>
      </w:r>
      <w:proofErr w:type="gramEnd"/>
      <w:r w:rsidRPr="00426905">
        <w:rPr>
          <w:rFonts w:ascii="Courier New" w:eastAsia="Times New Roman" w:hAnsi="Courier New" w:cs="Courier New"/>
          <w:color w:val="000000"/>
          <w:spacing w:val="2"/>
          <w:sz w:val="20"/>
          <w:szCs w:val="20"/>
          <w:lang w:eastAsia="ru-RU"/>
        </w:rPr>
        <w:t>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r w:rsidRPr="00426905">
        <w:rPr>
          <w:rFonts w:ascii="Courier New" w:eastAsia="Times New Roman" w:hAnsi="Courier New" w:cs="Courier New"/>
          <w:color w:val="000000"/>
          <w:spacing w:val="2"/>
          <w:sz w:val="20"/>
          <w:szCs w:val="20"/>
          <w:lang w:eastAsia="ru-RU"/>
        </w:rPr>
        <w:br/>
        <w:t xml:space="preserve">      2)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орындарын техникалық мамандықтар бойынша бітірген бітірушілер деңгейінің төмендігі байқалуда. Жоғары оқу орнын бітірген бітірушілердің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жылы жұмысқа орналасу, оның ішінде ауылдық жерлерде жұмысқа орналасу көрсеткіші төмен (71%). Жергілікті атқарушы органдар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 – ЖАО) жас мамандарды «Дипломмен ауылға» жобасы шеңберінде тарту жұмыстарын нашар жүргізуде. Ауыл жастарының әртүрлі </w:t>
      </w:r>
      <w:proofErr w:type="gramStart"/>
      <w:r w:rsidRPr="00426905">
        <w:rPr>
          <w:rFonts w:ascii="Courier New" w:eastAsia="Times New Roman" w:hAnsi="Courier New" w:cs="Courier New"/>
          <w:color w:val="000000"/>
          <w:spacing w:val="2"/>
          <w:sz w:val="20"/>
          <w:szCs w:val="20"/>
          <w:lang w:eastAsia="ru-RU"/>
        </w:rPr>
        <w:t>жобалар</w:t>
      </w:r>
      <w:proofErr w:type="gramEnd"/>
      <w:r w:rsidRPr="00426905">
        <w:rPr>
          <w:rFonts w:ascii="Courier New" w:eastAsia="Times New Roman" w:hAnsi="Courier New" w:cs="Courier New"/>
          <w:color w:val="000000"/>
          <w:spacing w:val="2"/>
          <w:sz w:val="20"/>
          <w:szCs w:val="20"/>
          <w:lang w:eastAsia="ru-RU"/>
        </w:rPr>
        <w:t>ға қатысуы төмен деңгейде қалып отыр;</w:t>
      </w:r>
      <w:r w:rsidRPr="00426905">
        <w:rPr>
          <w:rFonts w:ascii="Courier New" w:eastAsia="Times New Roman" w:hAnsi="Courier New" w:cs="Courier New"/>
          <w:color w:val="000000"/>
          <w:spacing w:val="2"/>
          <w:sz w:val="20"/>
          <w:szCs w:val="20"/>
          <w:lang w:eastAsia="ru-RU"/>
        </w:rPr>
        <w:br/>
        <w:t xml:space="preserve">      3) педагог кадрлар даярлауды 75, мемлекеттік тапсырыс бойынша 38 жоғары оқу орны жүзеге асырады.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w:t>
      </w:r>
      <w:proofErr w:type="gramStart"/>
      <w:r w:rsidRPr="00426905">
        <w:rPr>
          <w:rFonts w:ascii="Courier New" w:eastAsia="Times New Roman" w:hAnsi="Courier New" w:cs="Courier New"/>
          <w:color w:val="000000"/>
          <w:spacing w:val="2"/>
          <w:sz w:val="20"/>
          <w:szCs w:val="20"/>
          <w:lang w:eastAsia="ru-RU"/>
        </w:rPr>
        <w:t>практикасында</w:t>
      </w:r>
      <w:proofErr w:type="gramEnd"/>
      <w:r w:rsidRPr="00426905">
        <w:rPr>
          <w:rFonts w:ascii="Courier New" w:eastAsia="Times New Roman" w:hAnsi="Courier New" w:cs="Courier New"/>
          <w:color w:val="000000"/>
          <w:spacing w:val="2"/>
          <w:sz w:val="20"/>
          <w:szCs w:val="20"/>
          <w:lang w:eastAsia="ru-RU"/>
        </w:rPr>
        <w:t xml:space="preserve"> оқытудың жаңа технологияларын пайдалануға бағдарланбаған. Студенттерді үш тілде оқыту бағдарламаларымен қамту төмен </w:t>
      </w:r>
      <w:r w:rsidRPr="00426905">
        <w:rPr>
          <w:rFonts w:ascii="Courier New" w:eastAsia="Times New Roman" w:hAnsi="Courier New" w:cs="Courier New"/>
          <w:color w:val="000000"/>
          <w:spacing w:val="2"/>
          <w:sz w:val="20"/>
          <w:szCs w:val="20"/>
          <w:lang w:eastAsia="ru-RU"/>
        </w:rPr>
        <w:lastRenderedPageBreak/>
        <w:t>деңгейде болып отыр. Студенттердің де, сондай-ақ оқытушылардың да тілдік құзыретін жоғ</w:t>
      </w:r>
      <w:proofErr w:type="gramStart"/>
      <w:r w:rsidRPr="00426905">
        <w:rPr>
          <w:rFonts w:ascii="Courier New" w:eastAsia="Times New Roman" w:hAnsi="Courier New" w:cs="Courier New"/>
          <w:color w:val="000000"/>
          <w:spacing w:val="2"/>
          <w:sz w:val="20"/>
          <w:szCs w:val="20"/>
          <w:lang w:eastAsia="ru-RU"/>
        </w:rPr>
        <w:t>арылату</w:t>
      </w:r>
      <w:proofErr w:type="gramEnd"/>
      <w:r w:rsidRPr="00426905">
        <w:rPr>
          <w:rFonts w:ascii="Courier New" w:eastAsia="Times New Roman" w:hAnsi="Courier New" w:cs="Courier New"/>
          <w:color w:val="000000"/>
          <w:spacing w:val="2"/>
          <w:sz w:val="20"/>
          <w:szCs w:val="20"/>
          <w:lang w:eastAsia="ru-RU"/>
        </w:rPr>
        <w:t>ға қажеттілік бар. Ағылшын тілінде оқытуды ғылым</w:t>
      </w:r>
      <w:proofErr w:type="gramStart"/>
      <w:r w:rsidRPr="00426905">
        <w:rPr>
          <w:rFonts w:ascii="Courier New" w:eastAsia="Times New Roman" w:hAnsi="Courier New" w:cs="Courier New"/>
          <w:color w:val="000000"/>
          <w:spacing w:val="2"/>
          <w:sz w:val="20"/>
          <w:szCs w:val="20"/>
          <w:lang w:eastAsia="ru-RU"/>
        </w:rPr>
        <w:t>и-</w:t>
      </w:r>
      <w:proofErr w:type="gramEnd"/>
      <w:r w:rsidRPr="00426905">
        <w:rPr>
          <w:rFonts w:ascii="Courier New" w:eastAsia="Times New Roman" w:hAnsi="Courier New" w:cs="Courier New"/>
          <w:color w:val="000000"/>
          <w:spacing w:val="2"/>
          <w:sz w:val="20"/>
          <w:szCs w:val="20"/>
          <w:lang w:eastAsia="ru-RU"/>
        </w:rPr>
        <w:t>әдістемелік қамтамасыз ету жеткіліксіз дәрежеде әзірленген;</w:t>
      </w:r>
      <w:r w:rsidRPr="00426905">
        <w:rPr>
          <w:rFonts w:ascii="Courier New" w:eastAsia="Times New Roman" w:hAnsi="Courier New" w:cs="Courier New"/>
          <w:color w:val="000000"/>
          <w:spacing w:val="2"/>
          <w:sz w:val="20"/>
          <w:szCs w:val="20"/>
          <w:lang w:eastAsia="ru-RU"/>
        </w:rPr>
        <w:b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r w:rsidRPr="00426905">
        <w:rPr>
          <w:rFonts w:ascii="Courier New" w:eastAsia="Times New Roman" w:hAnsi="Courier New" w:cs="Courier New"/>
          <w:color w:val="000000"/>
          <w:spacing w:val="2"/>
          <w:sz w:val="20"/>
          <w:szCs w:val="20"/>
          <w:lang w:eastAsia="ru-RU"/>
        </w:rPr>
        <w:br/>
        <w:t>      5) корпоративтік басқарудың қолданыстағы институттарында негізгі шешімдерді қ</w:t>
      </w:r>
      <w:proofErr w:type="gramStart"/>
      <w:r w:rsidRPr="00426905">
        <w:rPr>
          <w:rFonts w:ascii="Courier New" w:eastAsia="Times New Roman" w:hAnsi="Courier New" w:cs="Courier New"/>
          <w:color w:val="000000"/>
          <w:spacing w:val="2"/>
          <w:sz w:val="20"/>
          <w:szCs w:val="20"/>
          <w:lang w:eastAsia="ru-RU"/>
        </w:rPr>
        <w:t>абылдау</w:t>
      </w:r>
      <w:proofErr w:type="gramEnd"/>
      <w:r w:rsidRPr="00426905">
        <w:rPr>
          <w:rFonts w:ascii="Courier New" w:eastAsia="Times New Roman" w:hAnsi="Courier New" w:cs="Courier New"/>
          <w:color w:val="000000"/>
          <w:spacing w:val="2"/>
          <w:sz w:val="20"/>
          <w:szCs w:val="20"/>
          <w:lang w:eastAsia="ru-RU"/>
        </w:rPr>
        <w:t>ға әсер ететін нақты өкілеттіктер жоқ. ЖОО-лар өздерінің студенттер және ата-аналар қоғамдастығы алдында есеп беруі тетіктерін реттемеген;</w:t>
      </w:r>
      <w:r w:rsidRPr="00426905">
        <w:rPr>
          <w:rFonts w:ascii="Courier New" w:eastAsia="Times New Roman" w:hAnsi="Courier New" w:cs="Courier New"/>
          <w:color w:val="000000"/>
          <w:spacing w:val="2"/>
          <w:sz w:val="20"/>
          <w:szCs w:val="20"/>
          <w:lang w:eastAsia="ru-RU"/>
        </w:rPr>
        <w:br/>
        <w:t xml:space="preserve">      6) жоғары оқу орындарының инфрақұрылымы және бос уақытты ұйымдастыруы </w:t>
      </w:r>
      <w:proofErr w:type="gramStart"/>
      <w:r w:rsidRPr="00426905">
        <w:rPr>
          <w:rFonts w:ascii="Courier New" w:eastAsia="Times New Roman" w:hAnsi="Courier New" w:cs="Courier New"/>
          <w:color w:val="000000"/>
          <w:spacing w:val="2"/>
          <w:sz w:val="20"/>
          <w:szCs w:val="20"/>
          <w:lang w:eastAsia="ru-RU"/>
        </w:rPr>
        <w:t>бас</w:t>
      </w:r>
      <w:proofErr w:type="gramEnd"/>
      <w:r w:rsidRPr="00426905">
        <w:rPr>
          <w:rFonts w:ascii="Courier New" w:eastAsia="Times New Roman" w:hAnsi="Courier New" w:cs="Courier New"/>
          <w:color w:val="000000"/>
          <w:spacing w:val="2"/>
          <w:sz w:val="20"/>
          <w:szCs w:val="20"/>
          <w:lang w:eastAsia="ru-RU"/>
        </w:rPr>
        <w:t>қа қаладан келген және шетелдік студенттердің қажеттіліктеріне және күтулеріне сәйкес келмейді;</w:t>
      </w:r>
      <w:r w:rsidRPr="00426905">
        <w:rPr>
          <w:rFonts w:ascii="Courier New" w:eastAsia="Times New Roman" w:hAnsi="Courier New" w:cs="Courier New"/>
          <w:color w:val="000000"/>
          <w:spacing w:val="2"/>
          <w:sz w:val="20"/>
          <w:szCs w:val="20"/>
          <w:lang w:eastAsia="ru-RU"/>
        </w:rPr>
        <w:br/>
        <w:t>      7) кедергісіз оқыту ортасы Ақмола, Алматы, Батыс Қазақстан, Қарағанды, Қостанай және Оңтү</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 Қазақстан облыстарында, Астана және Алматы қалаларында құрылған. Онда ерекше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қажеттіліктері бар 570 студент білім алады. Заңнама деңгейінде оларды жұ</w:t>
      </w:r>
      <w:proofErr w:type="gramStart"/>
      <w:r w:rsidRPr="00426905">
        <w:rPr>
          <w:rFonts w:ascii="Courier New" w:eastAsia="Times New Roman" w:hAnsi="Courier New" w:cs="Courier New"/>
          <w:color w:val="000000"/>
          <w:spacing w:val="2"/>
          <w:sz w:val="20"/>
          <w:szCs w:val="20"/>
          <w:lang w:eastAsia="ru-RU"/>
        </w:rPr>
        <w:t>мыс</w:t>
      </w:r>
      <w:proofErr w:type="gramEnd"/>
      <w:r w:rsidRPr="00426905">
        <w:rPr>
          <w:rFonts w:ascii="Courier New" w:eastAsia="Times New Roman" w:hAnsi="Courier New" w:cs="Courier New"/>
          <w:color w:val="000000"/>
          <w:spacing w:val="2"/>
          <w:sz w:val="20"/>
          <w:szCs w:val="20"/>
          <w:lang w:eastAsia="ru-RU"/>
        </w:rPr>
        <w:t>қа орналастыру тетіктері жасалмаған;</w:t>
      </w:r>
      <w:r w:rsidRPr="00426905">
        <w:rPr>
          <w:rFonts w:ascii="Courier New" w:eastAsia="Times New Roman" w:hAnsi="Courier New" w:cs="Courier New"/>
          <w:color w:val="000000"/>
          <w:spacing w:val="2"/>
          <w:sz w:val="20"/>
          <w:szCs w:val="20"/>
          <w:lang w:eastAsia="ru-RU"/>
        </w:rPr>
        <w:br/>
        <w:t>      8) мемлекеттің дамуын барлық кезеңде жастар айқындайды. Мемлекетті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статистика деректері бойынша 2015 жылдың басында республика жастарының (14-29 жас) саны 4 511,5 мың адамды немесе халықтың жалпы санынан 25 %-ды құрады.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r w:rsidRPr="00426905">
        <w:rPr>
          <w:rFonts w:ascii="Courier New" w:eastAsia="Times New Roman" w:hAnsi="Courier New" w:cs="Courier New"/>
          <w:color w:val="000000"/>
          <w:spacing w:val="2"/>
          <w:sz w:val="20"/>
          <w:szCs w:val="20"/>
          <w:lang w:eastAsia="ru-RU"/>
        </w:rPr>
        <w:br/>
        <w:t>      1000-нан аса үкіметтік емес</w:t>
      </w:r>
      <w:proofErr w:type="gramEnd"/>
      <w:r w:rsidRPr="00426905">
        <w:rPr>
          <w:rFonts w:ascii="Courier New" w:eastAsia="Times New Roman" w:hAnsi="Courier New" w:cs="Courier New"/>
          <w:color w:val="000000"/>
          <w:spacing w:val="2"/>
          <w:sz w:val="20"/>
          <w:szCs w:val="20"/>
          <w:lang w:eastAsia="ru-RU"/>
        </w:rPr>
        <w:t xml:space="preserve"> жастар ұйымы жұмыс істеуде. 115 жоғары оқу орнында жастардың өзі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өзі басқару органдары құрылған.</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Футбол ж</w:t>
      </w:r>
      <w:proofErr w:type="gramEnd"/>
      <w:r w:rsidRPr="00426905">
        <w:rPr>
          <w:rFonts w:ascii="Courier New" w:eastAsia="Times New Roman" w:hAnsi="Courier New" w:cs="Courier New"/>
          <w:color w:val="000000"/>
          <w:spacing w:val="2"/>
          <w:sz w:val="20"/>
          <w:szCs w:val="20"/>
          <w:lang w:eastAsia="ru-RU"/>
        </w:rPr>
        <w:t>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алды.</w:t>
      </w:r>
      <w:r w:rsidRPr="00426905">
        <w:rPr>
          <w:rFonts w:ascii="Courier New" w:eastAsia="Times New Roman" w:hAnsi="Courier New" w:cs="Courier New"/>
          <w:color w:val="000000"/>
          <w:spacing w:val="2"/>
          <w:sz w:val="20"/>
          <w:szCs w:val="20"/>
          <w:lang w:eastAsia="ru-RU"/>
        </w:rPr>
        <w:br/>
        <w:t xml:space="preserve">      «Республикалық жастар форумы», «Жастар – Отанға!» жастар лагері», Парламенттік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ікірсайыстар бойынша республикалық турнирлер және т.б. әлеуметтік жобалар табысты іске асырылуда;</w:t>
      </w:r>
      <w:r w:rsidRPr="00426905">
        <w:rPr>
          <w:rFonts w:ascii="Courier New" w:eastAsia="Times New Roman" w:hAnsi="Courier New" w:cs="Courier New"/>
          <w:color w:val="000000"/>
          <w:spacing w:val="2"/>
          <w:sz w:val="20"/>
          <w:szCs w:val="20"/>
          <w:lang w:eastAsia="ru-RU"/>
        </w:rPr>
        <w:br/>
        <w:t>      9)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w:t>
      </w:r>
      <w:proofErr w:type="gramStart"/>
      <w:r w:rsidRPr="00426905">
        <w:rPr>
          <w:rFonts w:ascii="Courier New" w:eastAsia="Times New Roman" w:hAnsi="Courier New" w:cs="Courier New"/>
          <w:color w:val="000000"/>
          <w:spacing w:val="2"/>
          <w:sz w:val="20"/>
          <w:szCs w:val="20"/>
          <w:lang w:eastAsia="ru-RU"/>
        </w:rPr>
        <w:t>оз</w:t>
      </w:r>
      <w:proofErr w:type="gramEnd"/>
      <w:r w:rsidRPr="00426905">
        <w:rPr>
          <w:rFonts w:ascii="Courier New" w:eastAsia="Times New Roman" w:hAnsi="Courier New" w:cs="Courier New"/>
          <w:color w:val="000000"/>
          <w:spacing w:val="2"/>
          <w:sz w:val="20"/>
          <w:szCs w:val="20"/>
          <w:lang w:eastAsia="ru-RU"/>
        </w:rPr>
        <w:t>ғалыс толық таралмаған. Жастардың 9 %-ы ғана спортпен айналысады (қалада – 6,7 %, ауылда – 11,8 %)</w:t>
      </w:r>
      <w:proofErr w:type="gramStart"/>
      <w:r w:rsidRPr="00426905">
        <w:rPr>
          <w:rFonts w:ascii="Courier New" w:eastAsia="Times New Roman" w:hAnsi="Courier New" w:cs="Courier New"/>
          <w:color w:val="000000"/>
          <w:spacing w:val="2"/>
          <w:sz w:val="20"/>
          <w:szCs w:val="20"/>
          <w:lang w:eastAsia="ru-RU"/>
        </w:rPr>
        <w:t>.</w:t>
      </w:r>
      <w:proofErr w:type="gramEnd"/>
      <w:r w:rsidRPr="00426905">
        <w:rPr>
          <w:rFonts w:ascii="Courier New" w:eastAsia="Times New Roman" w:hAnsi="Courier New" w:cs="Courier New"/>
          <w:color w:val="000000"/>
          <w:spacing w:val="2"/>
          <w:sz w:val="20"/>
          <w:szCs w:val="20"/>
          <w:lang w:eastAsia="ru-RU"/>
        </w:rPr>
        <w:br/>
        <w:t>      Қ</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Ғылым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2011 жылы қабылданған «Ғылым туралы» Қазақстан Республикасының Заңы озық ғылыми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 xml:space="preserve">іктер үшін жаңа мүмкіндіктер ашты. «Ғылыми және (немесе) ғылыми-техникалық қызмет нәтижелерін коммерцияландыру туралы» Қазақстан Республикасының Заңы (бұдан әрі – Заң) Қазақстан ғылымының жаңалығына айналды. Негізгі ережелерде экономика және бизнес мүддесі үшін қазақстандық </w:t>
      </w:r>
      <w:r w:rsidRPr="00426905">
        <w:rPr>
          <w:rFonts w:ascii="Courier New" w:eastAsia="Times New Roman" w:hAnsi="Courier New" w:cs="Courier New"/>
          <w:color w:val="000000"/>
          <w:spacing w:val="2"/>
          <w:sz w:val="20"/>
          <w:szCs w:val="20"/>
          <w:lang w:eastAsia="ru-RU"/>
        </w:rPr>
        <w:lastRenderedPageBreak/>
        <w:t>ғылымның дамуына жағдай жасау заңды түрде регламенттеледі.</w:t>
      </w:r>
      <w:r w:rsidRPr="00426905">
        <w:rPr>
          <w:rFonts w:ascii="Courier New" w:eastAsia="Times New Roman" w:hAnsi="Courier New" w:cs="Courier New"/>
          <w:color w:val="000000"/>
          <w:spacing w:val="2"/>
          <w:sz w:val="20"/>
          <w:szCs w:val="20"/>
          <w:lang w:eastAsia="ru-RU"/>
        </w:rPr>
        <w:b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нысаналы. Тәуелсіз сараптаманы Мемлекеттік ұлттық ғылыми-техникалық сараптама орталығы жүргізеді.</w:t>
      </w:r>
      <w:r w:rsidRPr="00426905">
        <w:rPr>
          <w:rFonts w:ascii="Courier New" w:eastAsia="Times New Roman" w:hAnsi="Courier New" w:cs="Courier New"/>
          <w:color w:val="000000"/>
          <w:spacing w:val="2"/>
          <w:sz w:val="20"/>
          <w:szCs w:val="20"/>
          <w:lang w:eastAsia="ru-RU"/>
        </w:rPr>
        <w:br/>
        <w:t>      Бес ұлттық ғылыми кеңес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ҰҒК) алқалы шешім қабылдау органы болып табылады.</w:t>
      </w:r>
      <w:r w:rsidRPr="00426905">
        <w:rPr>
          <w:rFonts w:ascii="Courier New" w:eastAsia="Times New Roman" w:hAnsi="Courier New" w:cs="Courier New"/>
          <w:color w:val="000000"/>
          <w:spacing w:val="2"/>
          <w:sz w:val="20"/>
          <w:szCs w:val="20"/>
          <w:lang w:eastAsia="ru-RU"/>
        </w:rPr>
        <w:b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r w:rsidRPr="00426905">
        <w:rPr>
          <w:rFonts w:ascii="Courier New" w:eastAsia="Times New Roman" w:hAnsi="Courier New" w:cs="Courier New"/>
          <w:color w:val="000000"/>
          <w:spacing w:val="2"/>
          <w:sz w:val="20"/>
          <w:szCs w:val="20"/>
          <w:lang w:eastAsia="ru-RU"/>
        </w:rPr>
        <w:br/>
        <w:t>      Ғылыми-зерттеу және тәжірибелік-конструкторлық жұмыстарды 392 ғылыми ұйым, оның ішінде 245 ғылыми зерттеу институттары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–ҒЗИ) орындайды. Онда 25 мыңнан астам ғылыми қызметкер жұмыс істейді.</w:t>
      </w:r>
      <w:r w:rsidRPr="00426905">
        <w:rPr>
          <w:rFonts w:ascii="Courier New" w:eastAsia="Times New Roman" w:hAnsi="Courier New" w:cs="Courier New"/>
          <w:color w:val="000000"/>
          <w:spacing w:val="2"/>
          <w:sz w:val="20"/>
          <w:szCs w:val="20"/>
          <w:lang w:eastAsia="ru-RU"/>
        </w:rPr>
        <w:br/>
        <w:t xml:space="preserve">      Еліміздің ғалымдары әлемдік ақпараттық </w:t>
      </w:r>
      <w:proofErr w:type="gramStart"/>
      <w:r w:rsidRPr="00426905">
        <w:rPr>
          <w:rFonts w:ascii="Courier New" w:eastAsia="Times New Roman" w:hAnsi="Courier New" w:cs="Courier New"/>
          <w:color w:val="000000"/>
          <w:spacing w:val="2"/>
          <w:sz w:val="20"/>
          <w:szCs w:val="20"/>
          <w:lang w:eastAsia="ru-RU"/>
        </w:rPr>
        <w:t>ресурстар</w:t>
      </w:r>
      <w:proofErr w:type="gramEnd"/>
      <w:r w:rsidRPr="00426905">
        <w:rPr>
          <w:rFonts w:ascii="Courier New" w:eastAsia="Times New Roman" w:hAnsi="Courier New" w:cs="Courier New"/>
          <w:color w:val="000000"/>
          <w:spacing w:val="2"/>
          <w:sz w:val="20"/>
          <w:szCs w:val="20"/>
          <w:lang w:eastAsia="ru-RU"/>
        </w:rPr>
        <w:t>ға қол жеткізе алады. Ең 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Thomson Reuters, Springer, Elsevier шетелдік компанияларымен және баспаларымен лицензияларға және келісімдерге қол қойылған.</w:t>
      </w:r>
      <w:r w:rsidRPr="00426905">
        <w:rPr>
          <w:rFonts w:ascii="Courier New" w:eastAsia="Times New Roman" w:hAnsi="Courier New" w:cs="Courier New"/>
          <w:color w:val="000000"/>
          <w:spacing w:val="2"/>
          <w:sz w:val="20"/>
          <w:szCs w:val="20"/>
          <w:lang w:eastAsia="ru-RU"/>
        </w:rPr>
        <w:br/>
        <w:t xml:space="preserve">      Халықаралық рейтингтік басылымдарда қазақстандық ғалымдардың жариялау белсенділігінің </w:t>
      </w:r>
      <w:proofErr w:type="gramStart"/>
      <w:r w:rsidRPr="00426905">
        <w:rPr>
          <w:rFonts w:ascii="Courier New" w:eastAsia="Times New Roman" w:hAnsi="Courier New" w:cs="Courier New"/>
          <w:color w:val="000000"/>
          <w:spacing w:val="2"/>
          <w:sz w:val="20"/>
          <w:szCs w:val="20"/>
          <w:lang w:eastAsia="ru-RU"/>
        </w:rPr>
        <w:t>ед</w:t>
      </w:r>
      <w:proofErr w:type="gramEnd"/>
      <w:r w:rsidRPr="00426905">
        <w:rPr>
          <w:rFonts w:ascii="Courier New" w:eastAsia="Times New Roman" w:hAnsi="Courier New" w:cs="Courier New"/>
          <w:color w:val="000000"/>
          <w:spacing w:val="2"/>
          <w:sz w:val="20"/>
          <w:szCs w:val="20"/>
          <w:lang w:eastAsia="ru-RU"/>
        </w:rPr>
        <w:t>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r w:rsidRPr="00426905">
        <w:rPr>
          <w:rFonts w:ascii="Courier New" w:eastAsia="Times New Roman" w:hAnsi="Courier New" w:cs="Courier New"/>
          <w:color w:val="000000"/>
          <w:spacing w:val="2"/>
          <w:sz w:val="20"/>
          <w:szCs w:val="20"/>
          <w:lang w:eastAsia="ru-RU"/>
        </w:rPr>
        <w:br/>
        <w:t>      Ғылымның кадрлық әлеуеті нығайып келеді. Ғылымда қазақстандық жастардың саны өскені байқалады. 35 жасқа дейінгі ғалымдардың үлесі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1,5 есеге артты. Ғалымдар үшін ғылым мен техника саласындағы Мемлекеттік сыйлық, 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6 атаулы сыйлығы, мемлекеттік ғылыми стипендиялар (50 жас және 25 көрнекті ғалым үшін) елеулі ынталандыру болды.</w:t>
      </w:r>
      <w:r w:rsidRPr="00426905">
        <w:rPr>
          <w:rFonts w:ascii="Courier New" w:eastAsia="Times New Roman" w:hAnsi="Courier New" w:cs="Courier New"/>
          <w:color w:val="000000"/>
          <w:spacing w:val="2"/>
          <w:sz w:val="20"/>
          <w:szCs w:val="20"/>
          <w:lang w:eastAsia="ru-RU"/>
        </w:rPr>
        <w:br/>
        <w:t>      Проблемалар:</w:t>
      </w:r>
      <w:r w:rsidRPr="00426905">
        <w:rPr>
          <w:rFonts w:ascii="Courier New" w:eastAsia="Times New Roman" w:hAnsi="Courier New" w:cs="Courier New"/>
          <w:color w:val="000000"/>
          <w:spacing w:val="2"/>
          <w:sz w:val="20"/>
          <w:szCs w:val="20"/>
          <w:lang w:eastAsia="ru-RU"/>
        </w:rPr>
        <w:br/>
        <w:t>      1) ғылым мен білім беру арасында алшақтық сақталып отыр. Ғылыми нәтижелер білім беру саласына шоғырланбайды;</w:t>
      </w:r>
      <w:r w:rsidRPr="00426905">
        <w:rPr>
          <w:rFonts w:ascii="Courier New" w:eastAsia="Times New Roman" w:hAnsi="Courier New" w:cs="Courier New"/>
          <w:color w:val="000000"/>
          <w:spacing w:val="2"/>
          <w:sz w:val="20"/>
          <w:szCs w:val="20"/>
          <w:lang w:eastAsia="ru-RU"/>
        </w:rPr>
        <w:br/>
        <w:t>      2) ғылыми-зерттеу инфрақұрылымының материалды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техникалық жарақталуы төмен күйінде қалуда;</w:t>
      </w:r>
      <w:r w:rsidRPr="00426905">
        <w:rPr>
          <w:rFonts w:ascii="Courier New" w:eastAsia="Times New Roman" w:hAnsi="Courier New" w:cs="Courier New"/>
          <w:color w:val="000000"/>
          <w:spacing w:val="2"/>
          <w:sz w:val="20"/>
          <w:szCs w:val="20"/>
          <w:lang w:eastAsia="ru-RU"/>
        </w:rPr>
        <w:br/>
        <w:t>      3) ғылыми-техникалық қызметті қаржыландырудың басымдықтары көбінесе индустрияның қатысуынсыз қалыптастырылады;</w:t>
      </w:r>
      <w:r w:rsidRPr="00426905">
        <w:rPr>
          <w:rFonts w:ascii="Courier New" w:eastAsia="Times New Roman" w:hAnsi="Courier New" w:cs="Courier New"/>
          <w:color w:val="000000"/>
          <w:spacing w:val="2"/>
          <w:sz w:val="20"/>
          <w:szCs w:val="20"/>
          <w:lang w:eastAsia="ru-RU"/>
        </w:rPr>
        <w:br/>
        <w:t>      4) ғылыми кәсіпкерлік нашар дамыған. Ғылыми-техникалық қызмет нәтижелері бизнес үшін сұранысқа ие болмай отыр және кәсіпорындар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істік процестерде қолданбайды;</w:t>
      </w:r>
      <w:r w:rsidRPr="00426905">
        <w:rPr>
          <w:rFonts w:ascii="Courier New" w:eastAsia="Times New Roman" w:hAnsi="Courier New" w:cs="Courier New"/>
          <w:color w:val="000000"/>
          <w:spacing w:val="2"/>
          <w:sz w:val="20"/>
          <w:szCs w:val="20"/>
          <w:lang w:eastAsia="ru-RU"/>
        </w:rPr>
        <w:br/>
        <w:t>      5) іргелі білімдерден оларды практикалық іске асыруға көшу нашар қамтамасыз етілген. Бұл қоғам мен экономика көзқарасы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ғысынан ғылыми еңбек нәтижелерінің құндылығын барынша төмендетеді;</w:t>
      </w:r>
      <w:r w:rsidRPr="00426905">
        <w:rPr>
          <w:rFonts w:ascii="Courier New" w:eastAsia="Times New Roman" w:hAnsi="Courier New" w:cs="Courier New"/>
          <w:color w:val="000000"/>
          <w:spacing w:val="2"/>
          <w:sz w:val="20"/>
          <w:szCs w:val="20"/>
          <w:lang w:eastAsia="ru-RU"/>
        </w:rPr>
        <w:br/>
        <w:t>      6) халықаралық ғылыми жобаларды әкімшілендіруді және бақылауды жүзеге асыратын бірыңғай оператор жоқ;</w:t>
      </w:r>
      <w:r w:rsidRPr="00426905">
        <w:rPr>
          <w:rFonts w:ascii="Courier New" w:eastAsia="Times New Roman" w:hAnsi="Courier New" w:cs="Courier New"/>
          <w:color w:val="000000"/>
          <w:spacing w:val="2"/>
          <w:sz w:val="20"/>
          <w:szCs w:val="20"/>
          <w:lang w:eastAsia="ru-RU"/>
        </w:rPr>
        <w:br/>
        <w:t xml:space="preserve">      7) тәуелсіз </w:t>
      </w:r>
      <w:proofErr w:type="gramStart"/>
      <w:r w:rsidRPr="00426905">
        <w:rPr>
          <w:rFonts w:ascii="Courier New" w:eastAsia="Times New Roman" w:hAnsi="Courier New" w:cs="Courier New"/>
          <w:color w:val="000000"/>
          <w:spacing w:val="2"/>
          <w:sz w:val="20"/>
          <w:szCs w:val="20"/>
          <w:lang w:eastAsia="ru-RU"/>
        </w:rPr>
        <w:t>сараптама</w:t>
      </w:r>
      <w:proofErr w:type="gramEnd"/>
      <w:r w:rsidRPr="00426905">
        <w:rPr>
          <w:rFonts w:ascii="Courier New" w:eastAsia="Times New Roman" w:hAnsi="Courier New" w:cs="Courier New"/>
          <w:color w:val="000000"/>
          <w:spacing w:val="2"/>
          <w:sz w:val="20"/>
          <w:szCs w:val="20"/>
          <w:lang w:eastAsia="ru-RU"/>
        </w:rPr>
        <w:t>ға тартылатын ғылыми қызметкерлердің ұлттық кәсіби қоғамдастықтары дамымаған;</w:t>
      </w:r>
      <w:r w:rsidRPr="00426905">
        <w:rPr>
          <w:rFonts w:ascii="Courier New" w:eastAsia="Times New Roman" w:hAnsi="Courier New" w:cs="Courier New"/>
          <w:color w:val="000000"/>
          <w:spacing w:val="2"/>
          <w:sz w:val="20"/>
          <w:szCs w:val="20"/>
          <w:lang w:eastAsia="ru-RU"/>
        </w:rPr>
        <w:br/>
        <w:t>      8) Қазақстан дамыған елдерден ҒЗТКЖ нәтижелерінің көрсеткіштері бойынша айтарлықтай артта қалып отыр. 5 жыл ішінде ТКЖ шығындары 3 есе артты, алайда ЭЫДҰ елдеріне қарағанда айтарлықтай төмен;</w:t>
      </w:r>
      <w:r w:rsidRPr="00426905">
        <w:rPr>
          <w:rFonts w:ascii="Courier New" w:eastAsia="Times New Roman" w:hAnsi="Courier New" w:cs="Courier New"/>
          <w:color w:val="000000"/>
          <w:spacing w:val="2"/>
          <w:sz w:val="20"/>
          <w:szCs w:val="20"/>
          <w:lang w:eastAsia="ru-RU"/>
        </w:rPr>
        <w:br/>
        <w:t xml:space="preserve">      9) Қазақстанда зияткерлік меншік құқықтарын сату Ресей мен </w:t>
      </w:r>
      <w:proofErr w:type="gramStart"/>
      <w:r w:rsidRPr="00426905">
        <w:rPr>
          <w:rFonts w:ascii="Courier New" w:eastAsia="Times New Roman" w:hAnsi="Courier New" w:cs="Courier New"/>
          <w:color w:val="000000"/>
          <w:spacing w:val="2"/>
          <w:sz w:val="20"/>
          <w:szCs w:val="20"/>
          <w:lang w:eastAsia="ru-RU"/>
        </w:rPr>
        <w:t>Сингапур</w:t>
      </w:r>
      <w:proofErr w:type="gramEnd"/>
      <w:r w:rsidRPr="00426905">
        <w:rPr>
          <w:rFonts w:ascii="Courier New" w:eastAsia="Times New Roman" w:hAnsi="Courier New" w:cs="Courier New"/>
          <w:color w:val="000000"/>
          <w:spacing w:val="2"/>
          <w:sz w:val="20"/>
          <w:szCs w:val="20"/>
          <w:lang w:eastAsia="ru-RU"/>
        </w:rPr>
        <w:t xml:space="preserve">ға қарағанда әлдеқайда төмен. </w:t>
      </w:r>
      <w:proofErr w:type="gramStart"/>
      <w:r w:rsidRPr="00426905">
        <w:rPr>
          <w:rFonts w:ascii="Courier New" w:eastAsia="Times New Roman" w:hAnsi="Courier New" w:cs="Courier New"/>
          <w:color w:val="000000"/>
          <w:spacing w:val="2"/>
          <w:sz w:val="20"/>
          <w:szCs w:val="20"/>
          <w:lang w:eastAsia="ru-RU"/>
        </w:rPr>
        <w:t>Зерттеулер мен әзірлемелерге жұмсалатын ішкі шығындар ЭЫДҰ елдеріне қарағанда 14 есе төмен;</w:t>
      </w:r>
      <w:r w:rsidRPr="00426905">
        <w:rPr>
          <w:rFonts w:ascii="Courier New" w:eastAsia="Times New Roman" w:hAnsi="Courier New" w:cs="Courier New"/>
          <w:color w:val="000000"/>
          <w:spacing w:val="2"/>
          <w:sz w:val="20"/>
          <w:szCs w:val="20"/>
          <w:lang w:eastAsia="ru-RU"/>
        </w:rPr>
        <w:br/>
        <w:t>      10) экономиканың инновациялық дамуы ғылымның сапалық көрсеткіштерінің өсуін болжайды.</w:t>
      </w:r>
      <w:proofErr w:type="gramEnd"/>
      <w:r w:rsidRPr="00426905">
        <w:rPr>
          <w:rFonts w:ascii="Courier New" w:eastAsia="Times New Roman" w:hAnsi="Courier New" w:cs="Courier New"/>
          <w:color w:val="000000"/>
          <w:spacing w:val="2"/>
          <w:sz w:val="20"/>
          <w:szCs w:val="20"/>
          <w:lang w:eastAsia="ru-RU"/>
        </w:rPr>
        <w:t xml:space="preserve"> Бұл ЖОО-ның ғылыми-зерттеу қызметінің жедел дамуы, ғылымның </w:t>
      </w:r>
      <w:proofErr w:type="gramStart"/>
      <w:r w:rsidRPr="00426905">
        <w:rPr>
          <w:rFonts w:ascii="Courier New" w:eastAsia="Times New Roman" w:hAnsi="Courier New" w:cs="Courier New"/>
          <w:color w:val="000000"/>
          <w:spacing w:val="2"/>
          <w:sz w:val="20"/>
          <w:szCs w:val="20"/>
          <w:lang w:eastAsia="ru-RU"/>
        </w:rPr>
        <w:lastRenderedPageBreak/>
        <w:t>экономика</w:t>
      </w:r>
      <w:proofErr w:type="gramEnd"/>
      <w:r w:rsidRPr="00426905">
        <w:rPr>
          <w:rFonts w:ascii="Courier New" w:eastAsia="Times New Roman" w:hAnsi="Courier New" w:cs="Courier New"/>
          <w:color w:val="000000"/>
          <w:spacing w:val="2"/>
          <w:sz w:val="20"/>
          <w:szCs w:val="20"/>
          <w:lang w:eastAsia="ru-RU"/>
        </w:rPr>
        <w:t>ға нақты үлесі, бизнеспен кооперация және халықаралық ғылыми қоғамдастықпен интеграция;</w:t>
      </w:r>
      <w:r w:rsidRPr="00426905">
        <w:rPr>
          <w:rFonts w:ascii="Courier New" w:eastAsia="Times New Roman" w:hAnsi="Courier New" w:cs="Courier New"/>
          <w:color w:val="000000"/>
          <w:spacing w:val="2"/>
          <w:sz w:val="20"/>
          <w:szCs w:val="20"/>
          <w:lang w:eastAsia="ru-RU"/>
        </w:rPr>
        <w:br/>
        <w:t>      11) ғылыми зерттеулерді іске асыру мониторингінің жүйесі жоқ;</w:t>
      </w:r>
      <w:r w:rsidRPr="00426905">
        <w:rPr>
          <w:rFonts w:ascii="Courier New" w:eastAsia="Times New Roman" w:hAnsi="Courier New" w:cs="Courier New"/>
          <w:color w:val="000000"/>
          <w:spacing w:val="2"/>
          <w:sz w:val="20"/>
          <w:szCs w:val="20"/>
          <w:lang w:eastAsia="ru-RU"/>
        </w:rPr>
        <w:br/>
        <w:t>      12) Қазақстанның білім және ғылым саласында икемсіз мемлекеттік бақылау жүйесі жұмыс істейді;</w:t>
      </w:r>
      <w:r w:rsidRPr="00426905">
        <w:rPr>
          <w:rFonts w:ascii="Courier New" w:eastAsia="Times New Roman" w:hAnsi="Courier New" w:cs="Courier New"/>
          <w:color w:val="000000"/>
          <w:spacing w:val="2"/>
          <w:sz w:val="20"/>
          <w:szCs w:val="20"/>
          <w:lang w:eastAsia="ru-RU"/>
        </w:rPr>
        <w:br/>
        <w:t xml:space="preserve">      13) мемлекеттік бақылау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әсімдері бюрократтандырылған (15 НҚА-ның 551 параметріне міндетті түрде сәйкес болу);</w:t>
      </w:r>
      <w:r w:rsidRPr="00426905">
        <w:rPr>
          <w:rFonts w:ascii="Courier New" w:eastAsia="Times New Roman" w:hAnsi="Courier New" w:cs="Courier New"/>
          <w:color w:val="000000"/>
          <w:spacing w:val="2"/>
          <w:sz w:val="20"/>
          <w:szCs w:val="20"/>
          <w:lang w:eastAsia="ru-RU"/>
        </w:rPr>
        <w:br/>
        <w:t>      14) бақылау іс-шараларының жүйелендірілген ақпараттық деректер базасы жоқ. Бұл білім беру ұйымдары қызметінің мониторингі мен талдауын шектейді;</w:t>
      </w:r>
      <w:r w:rsidRPr="00426905">
        <w:rPr>
          <w:rFonts w:ascii="Courier New" w:eastAsia="Times New Roman" w:hAnsi="Courier New" w:cs="Courier New"/>
          <w:color w:val="000000"/>
          <w:spacing w:val="2"/>
          <w:sz w:val="20"/>
          <w:szCs w:val="20"/>
          <w:lang w:eastAsia="ru-RU"/>
        </w:rPr>
        <w:br/>
        <w:t>      15) білім беру ұйымдарын іштей және сырттай бағалаудың арасында айтарлықтай алшақтық бар. Өзі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өзі бағалау бойынша 100 %-ы өздерінің қызметтерін қанағаттанарлық деп санайды. Бұ</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 xml:space="preserve"> ретте балабақшаның 58 %-ы, мектептің 59 %-ы, колледждің 11 %-ы, ЖОО-ның 46 %-ы мемлекеттік аттестаттаудан өтеді;</w:t>
      </w:r>
      <w:r w:rsidRPr="00426905">
        <w:rPr>
          <w:rFonts w:ascii="Courier New" w:eastAsia="Times New Roman" w:hAnsi="Courier New" w:cs="Courier New"/>
          <w:color w:val="000000"/>
          <w:spacing w:val="2"/>
          <w:sz w:val="20"/>
          <w:szCs w:val="20"/>
          <w:lang w:eastAsia="ru-RU"/>
        </w:rPr>
        <w:br/>
        <w:t>      16) ҒЗЖ нәтижелерінің сапасын, тиімділігі мен мониторингін бағалаудың бірыңғай әдістемесі жоқ.</w:t>
      </w:r>
      <w:r w:rsidRPr="00426905">
        <w:rPr>
          <w:rFonts w:ascii="Courier New" w:eastAsia="Times New Roman" w:hAnsi="Courier New" w:cs="Courier New"/>
          <w:color w:val="000000"/>
          <w:spacing w:val="2"/>
          <w:sz w:val="20"/>
          <w:szCs w:val="20"/>
          <w:lang w:eastAsia="ru-RU"/>
        </w:rPr>
        <w:br/>
        <w:t xml:space="preserve">      Білім беру саласындағы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міндеттер бақылау және бағалау жүйесін жетілдіруді, оның ішінде Ofsted үздік тәжірибесін зерделеуді және енгізуді талап етеді.</w:t>
      </w:r>
      <w:r w:rsidRPr="00426905">
        <w:rPr>
          <w:rFonts w:ascii="Courier New" w:eastAsia="Times New Roman" w:hAnsi="Courier New" w:cs="Courier New"/>
          <w:color w:val="000000"/>
          <w:spacing w:val="2"/>
          <w:sz w:val="20"/>
          <w:szCs w:val="20"/>
          <w:lang w:eastAsia="ru-RU"/>
        </w:rPr>
        <w:br/>
        <w:t>      Осылайша, білім мен ғылым саласында іске асырылған қадамдық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қимылдарды талдау мыналарды айқындайды:</w:t>
      </w:r>
      <w:r w:rsidRPr="00426905">
        <w:rPr>
          <w:rFonts w:ascii="Courier New" w:eastAsia="Times New Roman" w:hAnsi="Courier New" w:cs="Courier New"/>
          <w:color w:val="000000"/>
          <w:spacing w:val="2"/>
          <w:sz w:val="20"/>
          <w:szCs w:val="20"/>
          <w:lang w:eastAsia="ru-RU"/>
        </w:rPr>
        <w:br/>
        <w:t>      1. Кү</w:t>
      </w:r>
      <w:proofErr w:type="gramStart"/>
      <w:r w:rsidRPr="00426905">
        <w:rPr>
          <w:rFonts w:ascii="Courier New" w:eastAsia="Times New Roman" w:hAnsi="Courier New" w:cs="Courier New"/>
          <w:color w:val="000000"/>
          <w:spacing w:val="2"/>
          <w:sz w:val="20"/>
          <w:szCs w:val="20"/>
          <w:lang w:eastAsia="ru-RU"/>
        </w:rPr>
        <w:t>шт</w:t>
      </w:r>
      <w:proofErr w:type="gramEnd"/>
      <w:r w:rsidRPr="00426905">
        <w:rPr>
          <w:rFonts w:ascii="Courier New" w:eastAsia="Times New Roman" w:hAnsi="Courier New" w:cs="Courier New"/>
          <w:color w:val="000000"/>
          <w:spacing w:val="2"/>
          <w:sz w:val="20"/>
          <w:szCs w:val="20"/>
          <w:lang w:eastAsia="ru-RU"/>
        </w:rPr>
        <w:t>і жақтары:</w:t>
      </w:r>
      <w:r w:rsidRPr="00426905">
        <w:rPr>
          <w:rFonts w:ascii="Courier New" w:eastAsia="Times New Roman" w:hAnsi="Courier New" w:cs="Courier New"/>
          <w:color w:val="000000"/>
          <w:spacing w:val="2"/>
          <w:sz w:val="20"/>
          <w:szCs w:val="20"/>
          <w:lang w:eastAsia="ru-RU"/>
        </w:rPr>
        <w:br/>
        <w:t>      1) білім мен ғылымның, мемлекеттік жастар саясатының заңнамалық базасының жаңартылуы;</w:t>
      </w:r>
      <w:r w:rsidRPr="00426905">
        <w:rPr>
          <w:rFonts w:ascii="Courier New" w:eastAsia="Times New Roman" w:hAnsi="Courier New" w:cs="Courier New"/>
          <w:color w:val="000000"/>
          <w:spacing w:val="2"/>
          <w:sz w:val="20"/>
          <w:szCs w:val="20"/>
          <w:lang w:eastAsia="ru-RU"/>
        </w:rPr>
        <w:br/>
        <w:t>      2) инфрақұрылымдық шешімдердің жеделдетілген қарқыны;</w:t>
      </w:r>
      <w:r w:rsidRPr="00426905">
        <w:rPr>
          <w:rFonts w:ascii="Courier New" w:eastAsia="Times New Roman" w:hAnsi="Courier New" w:cs="Courier New"/>
          <w:color w:val="000000"/>
          <w:spacing w:val="2"/>
          <w:sz w:val="20"/>
          <w:szCs w:val="20"/>
          <w:lang w:eastAsia="ru-RU"/>
        </w:rPr>
        <w:br/>
        <w:t>      3) мемлекеттік-жекешелік әріптестіктің дамуы;</w:t>
      </w:r>
      <w:r w:rsidRPr="00426905">
        <w:rPr>
          <w:rFonts w:ascii="Courier New" w:eastAsia="Times New Roman" w:hAnsi="Courier New" w:cs="Courier New"/>
          <w:color w:val="000000"/>
          <w:spacing w:val="2"/>
          <w:sz w:val="20"/>
          <w:szCs w:val="20"/>
          <w:lang w:eastAsia="ru-RU"/>
        </w:rPr>
        <w:br/>
        <w:t>      4) НЗМ мен Назарбаев Университеті тәжірибесінің таратылуы;</w:t>
      </w:r>
      <w:r w:rsidRPr="00426905">
        <w:rPr>
          <w:rFonts w:ascii="Courier New" w:eastAsia="Times New Roman" w:hAnsi="Courier New" w:cs="Courier New"/>
          <w:color w:val="000000"/>
          <w:spacing w:val="2"/>
          <w:sz w:val="20"/>
          <w:szCs w:val="20"/>
          <w:lang w:eastAsia="ru-RU"/>
        </w:rPr>
        <w:br/>
        <w:t>      5) білім сапасының халықаралық рейтингтердегі орнының жақсаруы;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6) педагог қызметкерлердің біліктілігін арттыру жүйесінің қайта құрылымдалуы;</w:t>
      </w:r>
      <w:r w:rsidRPr="00426905">
        <w:rPr>
          <w:rFonts w:ascii="Courier New" w:eastAsia="Times New Roman" w:hAnsi="Courier New" w:cs="Courier New"/>
          <w:color w:val="000000"/>
          <w:spacing w:val="2"/>
          <w:sz w:val="20"/>
          <w:szCs w:val="20"/>
          <w:lang w:eastAsia="ru-RU"/>
        </w:rPr>
        <w:br/>
        <w:t>      7) ТжКБ жүйесінде дуальді оқыту элементтерінің енгізілуі;</w:t>
      </w:r>
      <w:r w:rsidRPr="00426905">
        <w:rPr>
          <w:rFonts w:ascii="Courier New" w:eastAsia="Times New Roman" w:hAnsi="Courier New" w:cs="Courier New"/>
          <w:color w:val="000000"/>
          <w:spacing w:val="2"/>
          <w:sz w:val="20"/>
          <w:szCs w:val="20"/>
          <w:lang w:eastAsia="ru-RU"/>
        </w:rPr>
        <w:br/>
        <w:t>      8) ЖОО-лардың академиялық еркіндігінің кеңейтілуі;</w:t>
      </w:r>
      <w:r w:rsidRPr="00426905">
        <w:rPr>
          <w:rFonts w:ascii="Courier New" w:eastAsia="Times New Roman" w:hAnsi="Courier New" w:cs="Courier New"/>
          <w:color w:val="000000"/>
          <w:spacing w:val="2"/>
          <w:sz w:val="20"/>
          <w:szCs w:val="20"/>
          <w:lang w:eastAsia="ru-RU"/>
        </w:rPr>
        <w:br/>
        <w:t>      9) инновациялық жобаларда ЖОО ғылымының көбеюі;</w:t>
      </w:r>
      <w:r w:rsidRPr="00426905">
        <w:rPr>
          <w:rFonts w:ascii="Courier New" w:eastAsia="Times New Roman" w:hAnsi="Courier New" w:cs="Courier New"/>
          <w:color w:val="000000"/>
          <w:spacing w:val="2"/>
          <w:sz w:val="20"/>
          <w:szCs w:val="20"/>
          <w:lang w:eastAsia="ru-RU"/>
        </w:rPr>
        <w:br/>
        <w:t>      10) ОПҚ мен ғалымдардың жариялау белсенділігінің өсуі;</w:t>
      </w:r>
      <w:proofErr w:type="gramEnd"/>
      <w:r w:rsidRPr="00426905">
        <w:rPr>
          <w:rFonts w:ascii="Courier New" w:eastAsia="Times New Roman" w:hAnsi="Courier New" w:cs="Courier New"/>
          <w:color w:val="000000"/>
          <w:spacing w:val="2"/>
          <w:sz w:val="20"/>
          <w:szCs w:val="20"/>
          <w:lang w:eastAsia="ru-RU"/>
        </w:rPr>
        <w:br/>
        <w:t>      11) Назарбаев Университетінің және Инновациялық технологиялар паркінің базасында зияткерлік кластерлердің дамытылуы.</w:t>
      </w:r>
      <w:r w:rsidRPr="00426905">
        <w:rPr>
          <w:rFonts w:ascii="Courier New" w:eastAsia="Times New Roman" w:hAnsi="Courier New" w:cs="Courier New"/>
          <w:color w:val="000000"/>
          <w:spacing w:val="2"/>
          <w:sz w:val="20"/>
          <w:szCs w:val="20"/>
          <w:lang w:eastAsia="ru-RU"/>
        </w:rPr>
        <w:br/>
        <w:t>      2. Әлсіз жақтары:</w:t>
      </w:r>
      <w:r w:rsidRPr="00426905">
        <w:rPr>
          <w:rFonts w:ascii="Courier New" w:eastAsia="Times New Roman" w:hAnsi="Courier New" w:cs="Courier New"/>
          <w:color w:val="000000"/>
          <w:spacing w:val="2"/>
          <w:sz w:val="20"/>
          <w:szCs w:val="20"/>
          <w:lang w:eastAsia="ru-RU"/>
        </w:rPr>
        <w:br/>
        <w:t>      1) педагог пен ғ</w:t>
      </w:r>
      <w:proofErr w:type="gramStart"/>
      <w:r w:rsidRPr="00426905">
        <w:rPr>
          <w:rFonts w:ascii="Courier New" w:eastAsia="Times New Roman" w:hAnsi="Courier New" w:cs="Courier New"/>
          <w:color w:val="000000"/>
          <w:spacing w:val="2"/>
          <w:sz w:val="20"/>
          <w:szCs w:val="20"/>
          <w:lang w:eastAsia="ru-RU"/>
        </w:rPr>
        <w:t>алым</w:t>
      </w:r>
      <w:proofErr w:type="gramEnd"/>
      <w:r w:rsidRPr="00426905">
        <w:rPr>
          <w:rFonts w:ascii="Courier New" w:eastAsia="Times New Roman" w:hAnsi="Courier New" w:cs="Courier New"/>
          <w:color w:val="000000"/>
          <w:spacing w:val="2"/>
          <w:sz w:val="20"/>
          <w:szCs w:val="20"/>
          <w:lang w:eastAsia="ru-RU"/>
        </w:rPr>
        <w:t xml:space="preserve"> мәртебесінің төмендігі;</w:t>
      </w:r>
      <w:r w:rsidRPr="00426905">
        <w:rPr>
          <w:rFonts w:ascii="Courier New" w:eastAsia="Times New Roman" w:hAnsi="Courier New" w:cs="Courier New"/>
          <w:color w:val="000000"/>
          <w:spacing w:val="2"/>
          <w:sz w:val="20"/>
          <w:szCs w:val="20"/>
          <w:lang w:eastAsia="ru-RU"/>
        </w:rPr>
        <w:br/>
        <w:t>      2) жоғары арнайы мектепке дейінгі білімі бар педагогтердің тапшылығы;</w:t>
      </w:r>
      <w:r w:rsidRPr="00426905">
        <w:rPr>
          <w:rFonts w:ascii="Courier New" w:eastAsia="Times New Roman" w:hAnsi="Courier New" w:cs="Courier New"/>
          <w:color w:val="000000"/>
          <w:spacing w:val="2"/>
          <w:sz w:val="20"/>
          <w:szCs w:val="20"/>
          <w:lang w:eastAsia="ru-RU"/>
        </w:rPr>
        <w:br/>
        <w:t xml:space="preserve">      3) ағылшын тілінде ЖМЦ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әндерін оқытатын мұғалімдер үлесінің төмендігі;</w:t>
      </w:r>
      <w:r w:rsidRPr="00426905">
        <w:rPr>
          <w:rFonts w:ascii="Courier New" w:eastAsia="Times New Roman" w:hAnsi="Courier New" w:cs="Courier New"/>
          <w:color w:val="000000"/>
          <w:spacing w:val="2"/>
          <w:sz w:val="20"/>
          <w:szCs w:val="20"/>
          <w:lang w:eastAsia="ru-RU"/>
        </w:rPr>
        <w:br/>
        <w:t>      4) үш ауысымды және авариялық мектептердің болуы;</w:t>
      </w:r>
      <w:r w:rsidRPr="00426905">
        <w:rPr>
          <w:rFonts w:ascii="Courier New" w:eastAsia="Times New Roman" w:hAnsi="Courier New" w:cs="Courier New"/>
          <w:color w:val="000000"/>
          <w:spacing w:val="2"/>
          <w:sz w:val="20"/>
          <w:szCs w:val="20"/>
          <w:lang w:eastAsia="ru-RU"/>
        </w:rPr>
        <w:br/>
        <w:t>      5) оқушылардың қосымша білім берумен жеткіліксіз қамтылуы;</w:t>
      </w:r>
      <w:r w:rsidRPr="00426905">
        <w:rPr>
          <w:rFonts w:ascii="Courier New" w:eastAsia="Times New Roman" w:hAnsi="Courier New" w:cs="Courier New"/>
          <w:color w:val="000000"/>
          <w:spacing w:val="2"/>
          <w:sz w:val="20"/>
          <w:szCs w:val="20"/>
          <w:lang w:eastAsia="ru-RU"/>
        </w:rPr>
        <w:br/>
        <w:t>      6) мектеп оқушыларының функционалдық сауаттылық деңгейінің төмендігі;</w:t>
      </w:r>
      <w:r w:rsidRPr="00426905">
        <w:rPr>
          <w:rFonts w:ascii="Courier New" w:eastAsia="Times New Roman" w:hAnsi="Courier New" w:cs="Courier New"/>
          <w:color w:val="000000"/>
          <w:spacing w:val="2"/>
          <w:sz w:val="20"/>
          <w:szCs w:val="20"/>
          <w:lang w:eastAsia="ru-RU"/>
        </w:rPr>
        <w:br/>
        <w:t>      7) мектептерді ақпараттандыру деңгейінің төмендігі;</w:t>
      </w:r>
      <w:r w:rsidRPr="00426905">
        <w:rPr>
          <w:rFonts w:ascii="Courier New" w:eastAsia="Times New Roman" w:hAnsi="Courier New" w:cs="Courier New"/>
          <w:color w:val="000000"/>
          <w:spacing w:val="2"/>
          <w:sz w:val="20"/>
          <w:szCs w:val="20"/>
          <w:lang w:eastAsia="ru-RU"/>
        </w:rPr>
        <w:br/>
        <w:t>      8) ҰБТ-ның жетілді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ілмеуі;</w:t>
      </w:r>
      <w:r w:rsidRPr="00426905">
        <w:rPr>
          <w:rFonts w:ascii="Courier New" w:eastAsia="Times New Roman" w:hAnsi="Courier New" w:cs="Courier New"/>
          <w:color w:val="000000"/>
          <w:spacing w:val="2"/>
          <w:sz w:val="20"/>
          <w:szCs w:val="20"/>
          <w:lang w:eastAsia="ru-RU"/>
        </w:rPr>
        <w:br/>
        <w:t>      9) мектептердің нәтижелерін теңестіру тетіктерінің жоқтығы;</w:t>
      </w:r>
      <w:r w:rsidRPr="00426905">
        <w:rPr>
          <w:rFonts w:ascii="Courier New" w:eastAsia="Times New Roman" w:hAnsi="Courier New" w:cs="Courier New"/>
          <w:color w:val="000000"/>
          <w:spacing w:val="2"/>
          <w:sz w:val="20"/>
          <w:szCs w:val="20"/>
          <w:lang w:eastAsia="ru-RU"/>
        </w:rPr>
        <w:br/>
        <w:t>      10) мектептердегі кәсіби бағдарланған жұмыстың жеткіліксіздігі;</w:t>
      </w:r>
      <w:r w:rsidRPr="00426905">
        <w:rPr>
          <w:rFonts w:ascii="Courier New" w:eastAsia="Times New Roman" w:hAnsi="Courier New" w:cs="Courier New"/>
          <w:color w:val="000000"/>
          <w:spacing w:val="2"/>
          <w:sz w:val="20"/>
          <w:szCs w:val="20"/>
          <w:lang w:eastAsia="ru-RU"/>
        </w:rPr>
        <w:br/>
        <w:t>      11) ТжКБ беделінің төмендігі;</w:t>
      </w:r>
      <w:r w:rsidRPr="00426905">
        <w:rPr>
          <w:rFonts w:ascii="Courier New" w:eastAsia="Times New Roman" w:hAnsi="Courier New" w:cs="Courier New"/>
          <w:color w:val="000000"/>
          <w:spacing w:val="2"/>
          <w:sz w:val="20"/>
          <w:szCs w:val="20"/>
          <w:lang w:eastAsia="ru-RU"/>
        </w:rPr>
        <w:br/>
        <w:t>      12) жұмыс берушілердің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даярлық деңгейді бағалауының заңнамалық нормаларының жоқтығы;</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13) өндірісте жұмыс тәжірибесі бар инженер-педагог кадрлардың тапшылығы;</w:t>
      </w:r>
      <w:r w:rsidRPr="00426905">
        <w:rPr>
          <w:rFonts w:ascii="Courier New" w:eastAsia="Times New Roman" w:hAnsi="Courier New" w:cs="Courier New"/>
          <w:color w:val="000000"/>
          <w:spacing w:val="2"/>
          <w:sz w:val="20"/>
          <w:szCs w:val="20"/>
          <w:lang w:eastAsia="ru-RU"/>
        </w:rPr>
        <w:br/>
        <w:t>      14) ТжКБ жүйесінің сапасын растау тетіктерінің жоқтығы;</w:t>
      </w:r>
      <w:r w:rsidRPr="00426905">
        <w:rPr>
          <w:rFonts w:ascii="Courier New" w:eastAsia="Times New Roman" w:hAnsi="Courier New" w:cs="Courier New"/>
          <w:color w:val="000000"/>
          <w:spacing w:val="2"/>
          <w:sz w:val="20"/>
          <w:szCs w:val="20"/>
          <w:lang w:eastAsia="ru-RU"/>
        </w:rPr>
        <w:br/>
        <w:t>      15) инклюзивті білімнің жеткіліксіз дамуы;</w:t>
      </w:r>
      <w:r w:rsidRPr="00426905">
        <w:rPr>
          <w:rFonts w:ascii="Courier New" w:eastAsia="Times New Roman" w:hAnsi="Courier New" w:cs="Courier New"/>
          <w:color w:val="000000"/>
          <w:spacing w:val="2"/>
          <w:sz w:val="20"/>
          <w:szCs w:val="20"/>
          <w:lang w:eastAsia="ru-RU"/>
        </w:rPr>
        <w:br/>
        <w:t>      16) педагог кадрларды даярлау сапасының жеткіліксіздігі;</w:t>
      </w:r>
      <w:r w:rsidRPr="00426905">
        <w:rPr>
          <w:rFonts w:ascii="Courier New" w:eastAsia="Times New Roman" w:hAnsi="Courier New" w:cs="Courier New"/>
          <w:color w:val="000000"/>
          <w:spacing w:val="2"/>
          <w:sz w:val="20"/>
          <w:szCs w:val="20"/>
          <w:lang w:eastAsia="ru-RU"/>
        </w:rPr>
        <w:br/>
        <w:t>      17) коммерцияландыруға мамандандырылған кадрлардың тапшылығы;</w:t>
      </w:r>
      <w:r w:rsidRPr="00426905">
        <w:rPr>
          <w:rFonts w:ascii="Courier New" w:eastAsia="Times New Roman" w:hAnsi="Courier New" w:cs="Courier New"/>
          <w:color w:val="000000"/>
          <w:spacing w:val="2"/>
          <w:sz w:val="20"/>
          <w:szCs w:val="20"/>
          <w:lang w:eastAsia="ru-RU"/>
        </w:rPr>
        <w:br/>
        <w:t>      18) ЖОО инновациялық құрылымдарының өңірлік сәйкессіздігі;</w:t>
      </w:r>
      <w:r w:rsidRPr="00426905">
        <w:rPr>
          <w:rFonts w:ascii="Courier New" w:eastAsia="Times New Roman" w:hAnsi="Courier New" w:cs="Courier New"/>
          <w:color w:val="000000"/>
          <w:spacing w:val="2"/>
          <w:sz w:val="20"/>
          <w:szCs w:val="20"/>
          <w:lang w:eastAsia="ru-RU"/>
        </w:rPr>
        <w:br/>
        <w:t>      19) төмен патенттік белсенділік пен ЖОО-дағы ОП</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ның жоғары жариялау белсенділігінің арасындағы теңгерімсіздік;</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20) шетелдік азаматтар үшін жоғары және ЖОО-дан кейінгі білімнің тартымсыздығы;</w:t>
      </w:r>
      <w:r w:rsidRPr="00426905">
        <w:rPr>
          <w:rFonts w:ascii="Courier New" w:eastAsia="Times New Roman" w:hAnsi="Courier New" w:cs="Courier New"/>
          <w:color w:val="000000"/>
          <w:spacing w:val="2"/>
          <w:sz w:val="20"/>
          <w:szCs w:val="20"/>
          <w:lang w:eastAsia="ru-RU"/>
        </w:rPr>
        <w:br/>
        <w:t>      21) білім мен ғылымдағы менеджмент деңгейінің жоғары еместігі;</w:t>
      </w:r>
      <w:r w:rsidRPr="00426905">
        <w:rPr>
          <w:rFonts w:ascii="Courier New" w:eastAsia="Times New Roman" w:hAnsi="Courier New" w:cs="Courier New"/>
          <w:color w:val="000000"/>
          <w:spacing w:val="2"/>
          <w:sz w:val="20"/>
          <w:szCs w:val="20"/>
          <w:lang w:eastAsia="ru-RU"/>
        </w:rPr>
        <w:br/>
        <w:t>      22) білім беру бағдарламаларының мазмұнын әзірлеуге жұмыс берушілердің қатысу деңгейінің төмендігі;</w:t>
      </w:r>
      <w:proofErr w:type="gramEnd"/>
      <w:r w:rsidRPr="00426905">
        <w:rPr>
          <w:rFonts w:ascii="Courier New" w:eastAsia="Times New Roman" w:hAnsi="Courier New" w:cs="Courier New"/>
          <w:color w:val="000000"/>
          <w:spacing w:val="2"/>
          <w:sz w:val="20"/>
          <w:szCs w:val="20"/>
          <w:lang w:eastAsia="ru-RU"/>
        </w:rPr>
        <w:br/>
        <w:t>      23) білім мен ғылым ұйымдарының материалды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техникалық базасының әлсіздігі;</w:t>
      </w:r>
      <w:r w:rsidRPr="00426905">
        <w:rPr>
          <w:rFonts w:ascii="Courier New" w:eastAsia="Times New Roman" w:hAnsi="Courier New" w:cs="Courier New"/>
          <w:color w:val="000000"/>
          <w:spacing w:val="2"/>
          <w:sz w:val="20"/>
          <w:szCs w:val="20"/>
          <w:lang w:eastAsia="ru-RU"/>
        </w:rPr>
        <w:br/>
        <w:t>      24) білім мен ғылым саласындағы бақылаудың бюрократталған және икемсіз жүйесі.</w:t>
      </w:r>
      <w:r w:rsidRPr="00426905">
        <w:rPr>
          <w:rFonts w:ascii="Courier New" w:eastAsia="Times New Roman" w:hAnsi="Courier New" w:cs="Courier New"/>
          <w:color w:val="000000"/>
          <w:spacing w:val="2"/>
          <w:sz w:val="20"/>
          <w:szCs w:val="20"/>
          <w:lang w:eastAsia="ru-RU"/>
        </w:rPr>
        <w:br/>
        <w:t>      3. Мүмкіндіктер:</w:t>
      </w:r>
      <w:r w:rsidRPr="00426905">
        <w:rPr>
          <w:rFonts w:ascii="Courier New" w:eastAsia="Times New Roman" w:hAnsi="Courier New" w:cs="Courier New"/>
          <w:color w:val="000000"/>
          <w:spacing w:val="2"/>
          <w:sz w:val="20"/>
          <w:szCs w:val="20"/>
          <w:lang w:eastAsia="ru-RU"/>
        </w:rPr>
        <w:br/>
        <w:t>      мемлекет үшін:</w:t>
      </w:r>
      <w:r w:rsidRPr="00426905">
        <w:rPr>
          <w:rFonts w:ascii="Courier New" w:eastAsia="Times New Roman" w:hAnsi="Courier New" w:cs="Courier New"/>
          <w:color w:val="000000"/>
          <w:spacing w:val="2"/>
          <w:sz w:val="20"/>
          <w:szCs w:val="20"/>
          <w:lang w:eastAsia="ru-RU"/>
        </w:rPr>
        <w:br/>
        <w:t>      1) қазақстандық білім мен ғылымның бәсекеге қабілеттілігін арттыру;</w:t>
      </w:r>
      <w:r w:rsidRPr="00426905">
        <w:rPr>
          <w:rFonts w:ascii="Courier New" w:eastAsia="Times New Roman" w:hAnsi="Courier New" w:cs="Courier New"/>
          <w:color w:val="000000"/>
          <w:spacing w:val="2"/>
          <w:sz w:val="20"/>
          <w:szCs w:val="20"/>
          <w:lang w:eastAsia="ru-RU"/>
        </w:rPr>
        <w:br/>
        <w:t>      2) адами капиталдың сапасын арттыру;</w:t>
      </w:r>
      <w:r w:rsidRPr="00426905">
        <w:rPr>
          <w:rFonts w:ascii="Courier New" w:eastAsia="Times New Roman" w:hAnsi="Courier New" w:cs="Courier New"/>
          <w:color w:val="000000"/>
          <w:spacing w:val="2"/>
          <w:sz w:val="20"/>
          <w:szCs w:val="20"/>
          <w:lang w:eastAsia="ru-RU"/>
        </w:rPr>
        <w:br/>
        <w:t>      3) балалардың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сүру сапасының әлеуметтік және құқықтық кепілдіктерін қамтамасыз ету;</w:t>
      </w:r>
      <w:r w:rsidRPr="00426905">
        <w:rPr>
          <w:rFonts w:ascii="Courier New" w:eastAsia="Times New Roman" w:hAnsi="Courier New" w:cs="Courier New"/>
          <w:color w:val="000000"/>
          <w:spacing w:val="2"/>
          <w:sz w:val="20"/>
          <w:szCs w:val="20"/>
          <w:lang w:eastAsia="ru-RU"/>
        </w:rPr>
        <w:br/>
        <w:t>      4) халықаралық ұйымдар мен жұмыс берушілер тарапынан білім мен ғылымды инвестициялық қолдау;</w:t>
      </w:r>
      <w:r w:rsidRPr="00426905">
        <w:rPr>
          <w:rFonts w:ascii="Courier New" w:eastAsia="Times New Roman" w:hAnsi="Courier New" w:cs="Courier New"/>
          <w:color w:val="000000"/>
          <w:spacing w:val="2"/>
          <w:sz w:val="20"/>
          <w:szCs w:val="20"/>
          <w:lang w:eastAsia="ru-RU"/>
        </w:rPr>
        <w:br/>
        <w:t xml:space="preserve">      5) білім мен ғылым саласындағы басқарудың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тиімді әдістері;</w:t>
      </w:r>
      <w:r w:rsidRPr="00426905">
        <w:rPr>
          <w:rFonts w:ascii="Courier New" w:eastAsia="Times New Roman" w:hAnsi="Courier New" w:cs="Courier New"/>
          <w:color w:val="000000"/>
          <w:spacing w:val="2"/>
          <w:sz w:val="20"/>
          <w:szCs w:val="20"/>
          <w:lang w:eastAsia="ru-RU"/>
        </w:rPr>
        <w:br/>
        <w:t>      6) білім беру және ғылым саласының қолжетімділігі, тартымдылығы, сапасы және ашықтығы;</w:t>
      </w:r>
      <w:r w:rsidRPr="00426905">
        <w:rPr>
          <w:rFonts w:ascii="Courier New" w:eastAsia="Times New Roman" w:hAnsi="Courier New" w:cs="Courier New"/>
          <w:color w:val="000000"/>
          <w:spacing w:val="2"/>
          <w:sz w:val="20"/>
          <w:szCs w:val="20"/>
          <w:lang w:eastAsia="ru-RU"/>
        </w:rPr>
        <w:br/>
        <w:t>      7) халықаралық рейтингтердегі көрсеткіштерді жақсарту;</w:t>
      </w:r>
      <w:r w:rsidRPr="00426905">
        <w:rPr>
          <w:rFonts w:ascii="Courier New" w:eastAsia="Times New Roman" w:hAnsi="Courier New" w:cs="Courier New"/>
          <w:color w:val="000000"/>
          <w:spacing w:val="2"/>
          <w:sz w:val="20"/>
          <w:szCs w:val="20"/>
          <w:lang w:eastAsia="ru-RU"/>
        </w:rPr>
        <w:br/>
        <w:t>      8) ата-аналардың бала тәрбиелеудегі жауапкершілігін арттыру;</w:t>
      </w:r>
      <w:r w:rsidRPr="00426905">
        <w:rPr>
          <w:rFonts w:ascii="Courier New" w:eastAsia="Times New Roman" w:hAnsi="Courier New" w:cs="Courier New"/>
          <w:color w:val="000000"/>
          <w:spacing w:val="2"/>
          <w:sz w:val="20"/>
          <w:szCs w:val="20"/>
          <w:lang w:eastAsia="ru-RU"/>
        </w:rPr>
        <w:br/>
        <w:t>      9) әзірленген инновациялық жобаларды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іске енгізу.</w:t>
      </w:r>
      <w:r w:rsidRPr="00426905">
        <w:rPr>
          <w:rFonts w:ascii="Courier New" w:eastAsia="Times New Roman" w:hAnsi="Courier New" w:cs="Courier New"/>
          <w:color w:val="000000"/>
          <w:spacing w:val="2"/>
          <w:sz w:val="20"/>
          <w:szCs w:val="20"/>
          <w:lang w:eastAsia="ru-RU"/>
        </w:rPr>
        <w:br/>
        <w:t>      4. Қауіп-қатер:</w:t>
      </w:r>
      <w:r w:rsidRPr="00426905">
        <w:rPr>
          <w:rFonts w:ascii="Courier New" w:eastAsia="Times New Roman" w:hAnsi="Courier New" w:cs="Courier New"/>
          <w:color w:val="000000"/>
          <w:spacing w:val="2"/>
          <w:sz w:val="20"/>
          <w:szCs w:val="20"/>
          <w:lang w:eastAsia="ru-RU"/>
        </w:rPr>
        <w:br/>
        <w:t>      1) қаржыландыру деңгейінің төмендігі;</w:t>
      </w:r>
      <w:r w:rsidRPr="00426905">
        <w:rPr>
          <w:rFonts w:ascii="Courier New" w:eastAsia="Times New Roman" w:hAnsi="Courier New" w:cs="Courier New"/>
          <w:color w:val="000000"/>
          <w:spacing w:val="2"/>
          <w:sz w:val="20"/>
          <w:szCs w:val="20"/>
          <w:lang w:eastAsia="ru-RU"/>
        </w:rPr>
        <w:br/>
        <w:t>      2) педагог еңбегін ынталандырудың төмендігі;</w:t>
      </w:r>
      <w:r w:rsidRPr="00426905">
        <w:rPr>
          <w:rFonts w:ascii="Courier New" w:eastAsia="Times New Roman" w:hAnsi="Courier New" w:cs="Courier New"/>
          <w:color w:val="000000"/>
          <w:spacing w:val="2"/>
          <w:sz w:val="20"/>
          <w:szCs w:val="20"/>
          <w:lang w:eastAsia="ru-RU"/>
        </w:rPr>
        <w:br/>
        <w:t>      3) ғалымдар үшін шетелде жұмыс істеу жағдайларының барынша тартымды болуы;</w:t>
      </w:r>
      <w:r w:rsidRPr="00426905">
        <w:rPr>
          <w:rFonts w:ascii="Courier New" w:eastAsia="Times New Roman" w:hAnsi="Courier New" w:cs="Courier New"/>
          <w:color w:val="000000"/>
          <w:spacing w:val="2"/>
          <w:sz w:val="20"/>
          <w:szCs w:val="20"/>
          <w:lang w:eastAsia="ru-RU"/>
        </w:rPr>
        <w:br/>
        <w:t>      4) педагог кадрлардың арасында өздігінен білі</w:t>
      </w:r>
      <w:proofErr w:type="gramStart"/>
      <w:r w:rsidRPr="00426905">
        <w:rPr>
          <w:rFonts w:ascii="Courier New" w:eastAsia="Times New Roman" w:hAnsi="Courier New" w:cs="Courier New"/>
          <w:color w:val="000000"/>
          <w:spacing w:val="2"/>
          <w:sz w:val="20"/>
          <w:szCs w:val="20"/>
          <w:lang w:eastAsia="ru-RU"/>
        </w:rPr>
        <w:t>м алу</w:t>
      </w:r>
      <w:proofErr w:type="gramEnd"/>
      <w:r w:rsidRPr="00426905">
        <w:rPr>
          <w:rFonts w:ascii="Courier New" w:eastAsia="Times New Roman" w:hAnsi="Courier New" w:cs="Courier New"/>
          <w:color w:val="000000"/>
          <w:spacing w:val="2"/>
          <w:sz w:val="20"/>
          <w:szCs w:val="20"/>
          <w:lang w:eastAsia="ru-RU"/>
        </w:rPr>
        <w:t>ға және кәсіби өсуге ұмтылыс деңгейінің төмендігі;</w:t>
      </w:r>
      <w:r w:rsidRPr="00426905">
        <w:rPr>
          <w:rFonts w:ascii="Courier New" w:eastAsia="Times New Roman" w:hAnsi="Courier New" w:cs="Courier New"/>
          <w:color w:val="000000"/>
          <w:spacing w:val="2"/>
          <w:sz w:val="20"/>
          <w:szCs w:val="20"/>
          <w:lang w:eastAsia="ru-RU"/>
        </w:rPr>
        <w:br/>
        <w:t>      5) білім беру объектілерін пайдалануға енгізу мерзімдерінің бұзылуы;</w:t>
      </w:r>
      <w:r w:rsidRPr="00426905">
        <w:rPr>
          <w:rFonts w:ascii="Courier New" w:eastAsia="Times New Roman" w:hAnsi="Courier New" w:cs="Courier New"/>
          <w:color w:val="000000"/>
          <w:spacing w:val="2"/>
          <w:sz w:val="20"/>
          <w:szCs w:val="20"/>
          <w:lang w:eastAsia="ru-RU"/>
        </w:rPr>
        <w:br/>
        <w:t>      6) Бағдарламаны іске асыру барысында бірлесі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орындаушылардың үйлесімсіздігі.</w:t>
      </w:r>
      <w:r w:rsidRPr="00426905">
        <w:rPr>
          <w:rFonts w:ascii="Courier New" w:eastAsia="Times New Roman" w:hAnsi="Courier New" w:cs="Courier New"/>
          <w:color w:val="000000"/>
          <w:spacing w:val="2"/>
          <w:sz w:val="20"/>
          <w:szCs w:val="20"/>
          <w:lang w:eastAsia="ru-RU"/>
        </w:rPr>
        <w:b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lastRenderedPageBreak/>
        <w:t>4. Бағдарламаны іске асырудың мақсаттары, міндеттері, нысаналы</w:t>
      </w:r>
      <w:r w:rsidRPr="00426905">
        <w:rPr>
          <w:rFonts w:ascii="Courier New" w:eastAsia="Times New Roman" w:hAnsi="Courier New" w:cs="Courier New"/>
          <w:color w:val="1E1E1E"/>
          <w:sz w:val="32"/>
          <w:szCs w:val="32"/>
          <w:lang w:eastAsia="ru-RU"/>
        </w:rPr>
        <w:br/>
        <w:t>индикаторлары және нәтижелерінің көрсеткіштері</w:t>
      </w:r>
    </w:p>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Басты мақсаты: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мен ғылымның бәсекеге қабілеттілігін арттыру, экономиканың орнықты өсуі үшін адами капиталды дамыту.</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b/>
          <w:bCs/>
          <w:color w:val="000000"/>
          <w:spacing w:val="2"/>
          <w:sz w:val="20"/>
          <w:szCs w:val="20"/>
          <w:bdr w:val="none" w:sz="0" w:space="0" w:color="auto" w:frame="1"/>
          <w:lang w:eastAsia="ru-RU"/>
        </w:rPr>
        <w:t>4.1. Бағдарламалық мақсат:</w:t>
      </w:r>
      <w:r w:rsidRPr="00426905">
        <w:rPr>
          <w:rFonts w:ascii="Courier New" w:eastAsia="Times New Roman" w:hAnsi="Courier New" w:cs="Courier New"/>
          <w:b/>
          <w:bCs/>
          <w:color w:val="000000"/>
          <w:spacing w:val="2"/>
          <w:sz w:val="20"/>
          <w:lang w:eastAsia="ru-RU"/>
        </w:rPr>
        <w:t> </w:t>
      </w:r>
      <w:r w:rsidRPr="00426905">
        <w:rPr>
          <w:rFonts w:ascii="Courier New" w:eastAsia="Times New Roman" w:hAnsi="Courier New" w:cs="Courier New"/>
          <w:color w:val="000000"/>
          <w:spacing w:val="2"/>
          <w:sz w:val="20"/>
          <w:szCs w:val="20"/>
          <w:lang w:eastAsia="ru-RU"/>
        </w:rPr>
        <w:t>мектепке дейінгі сапалы тәрбие мен оқ</w:t>
      </w:r>
      <w:proofErr w:type="gramStart"/>
      <w:r w:rsidRPr="00426905">
        <w:rPr>
          <w:rFonts w:ascii="Courier New" w:eastAsia="Times New Roman" w:hAnsi="Courier New" w:cs="Courier New"/>
          <w:color w:val="000000"/>
          <w:spacing w:val="2"/>
          <w:sz w:val="20"/>
          <w:szCs w:val="20"/>
          <w:lang w:eastAsia="ru-RU"/>
        </w:rPr>
        <w:t>ыту</w:t>
      </w:r>
      <w:proofErr w:type="gramEnd"/>
      <w:r w:rsidRPr="00426905">
        <w:rPr>
          <w:rFonts w:ascii="Courier New" w:eastAsia="Times New Roman" w:hAnsi="Courier New" w:cs="Courier New"/>
          <w:color w:val="000000"/>
          <w:spacing w:val="2"/>
          <w:sz w:val="20"/>
          <w:szCs w:val="20"/>
          <w:lang w:eastAsia="ru-RU"/>
        </w:rPr>
        <w:t>ға тең қол жеткізуді қамтамасыз ету</w:t>
      </w:r>
      <w:r w:rsidRPr="00426905">
        <w:rPr>
          <w:rFonts w:ascii="Courier New" w:eastAsia="Times New Roman" w:hAnsi="Courier New" w:cs="Courier New"/>
          <w:color w:val="000000"/>
          <w:spacing w:val="2"/>
          <w:sz w:val="20"/>
          <w:szCs w:val="20"/>
          <w:lang w:eastAsia="ru-RU"/>
        </w:rPr>
        <w:br/>
        <w:t>      Нысаналы индикатор:</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790"/>
        <w:gridCol w:w="1249"/>
        <w:gridCol w:w="1249"/>
        <w:gridCol w:w="1019"/>
        <w:gridCol w:w="1003"/>
        <w:gridCol w:w="860"/>
        <w:gridCol w:w="1813"/>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Индикатор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 даушылар</w:t>
            </w:r>
          </w:p>
        </w:tc>
      </w:tr>
      <w:tr w:rsidR="00426905" w:rsidRPr="00426905" w:rsidTr="00426905">
        <w:tc>
          <w:tcPr>
            <w:tcW w:w="991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тәрбие мен оқыту</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Жаңартылған мазмұн бойынша мектепке дейінгі тәрбиемен және оқытумен қамтылған 3-6 жастағы балалардың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strike/>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87,5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Қойылған мақ</w:t>
      </w:r>
      <w:proofErr w:type="gramStart"/>
      <w:r w:rsidRPr="00426905">
        <w:rPr>
          <w:rFonts w:ascii="Courier New" w:eastAsia="Times New Roman" w:hAnsi="Courier New" w:cs="Courier New"/>
          <w:color w:val="000000"/>
          <w:spacing w:val="2"/>
          <w:sz w:val="20"/>
          <w:szCs w:val="20"/>
          <w:lang w:eastAsia="ru-RU"/>
        </w:rPr>
        <w:t>сат</w:t>
      </w:r>
      <w:proofErr w:type="gramEnd"/>
      <w:r w:rsidRPr="00426905">
        <w:rPr>
          <w:rFonts w:ascii="Courier New" w:eastAsia="Times New Roman" w:hAnsi="Courier New" w:cs="Courier New"/>
          <w:color w:val="000000"/>
          <w:spacing w:val="2"/>
          <w:sz w:val="20"/>
          <w:szCs w:val="20"/>
          <w:lang w:eastAsia="ru-RU"/>
        </w:rPr>
        <w:t>қа қол жеткізу үшін мынадай міндеттерді шешу қажет:</w:t>
      </w:r>
      <w:r w:rsidRPr="00426905">
        <w:rPr>
          <w:rFonts w:ascii="Courier New" w:eastAsia="Times New Roman" w:hAnsi="Courier New" w:cs="Courier New"/>
          <w:color w:val="000000"/>
          <w:spacing w:val="2"/>
          <w:sz w:val="20"/>
          <w:szCs w:val="20"/>
          <w:lang w:eastAsia="ru-RU"/>
        </w:rPr>
        <w:br/>
        <w:t xml:space="preserve">      1. Мектепке дейінгі ұйымдардың педагог кадрларының сапалық құрамын жақсарту және педагог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әсібінің беделін арттыру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284"/>
        <w:gridCol w:w="1249"/>
        <w:gridCol w:w="1249"/>
        <w:gridCol w:w="1012"/>
        <w:gridCol w:w="826"/>
        <w:gridCol w:w="753"/>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тәрбие мен оқыту» мамандығы бойынша жоғары және техникалы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кәсіптік білімі бар мектепке дейінгі ұйымдардың педагог кадрларының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34,8</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2. Демографиялық жағдайды ескере отырып, мектепке дейінгі ұйымдардың желісін ұлғайту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307"/>
        <w:gridCol w:w="1249"/>
        <w:gridCol w:w="1249"/>
        <w:gridCol w:w="1012"/>
        <w:gridCol w:w="812"/>
        <w:gridCol w:w="744"/>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Көрсеткіш</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2014 жылғы жалпы қажеттіліктен мектепке дейінгі ұйымдардағы </w:t>
            </w:r>
            <w:proofErr w:type="gramStart"/>
            <w:r w:rsidRPr="00426905">
              <w:rPr>
                <w:rFonts w:ascii="Courier New" w:eastAsia="Times New Roman" w:hAnsi="Courier New" w:cs="Courier New"/>
                <w:color w:val="000000"/>
                <w:spacing w:val="2"/>
                <w:sz w:val="20"/>
                <w:szCs w:val="20"/>
                <w:lang w:eastAsia="ru-RU"/>
              </w:rPr>
              <w:t>орын</w:t>
            </w:r>
            <w:proofErr w:type="gramEnd"/>
            <w:r w:rsidRPr="00426905">
              <w:rPr>
                <w:rFonts w:ascii="Courier New" w:eastAsia="Times New Roman" w:hAnsi="Courier New" w:cs="Courier New"/>
                <w:color w:val="000000"/>
                <w:spacing w:val="2"/>
                <w:sz w:val="20"/>
                <w:szCs w:val="20"/>
                <w:lang w:eastAsia="ru-RU"/>
              </w:rPr>
              <w:t>ға қажеттілікті қысқарту (194,6 мың орын)</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орын</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145,2</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55,9</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ұйымдардың типтері мен түрлерінің жалпы санынан толық күн болатын мектепке дейінгі ұйымдардың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73,1</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79,5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85,0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Шағын орталықтардың жалпы санынан жарты күн болатын шағын орталықтардың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51,8</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29,9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Ұсынылған орындардың жалпы санынан жекеменшік мектепке дейінгі ұйымдардағы орындардың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19,5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28,2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Ерекше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қажеттіліктері бар балаларды тәрбиелеу және оқыту үшін жағдай жасаған мектепке дейінгі ұйымдардың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9,1</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       3. Балаларды мектепте сапалы </w:t>
      </w:r>
      <w:proofErr w:type="gramStart"/>
      <w:r w:rsidRPr="00426905">
        <w:rPr>
          <w:rFonts w:ascii="Courier New" w:eastAsia="Times New Roman" w:hAnsi="Courier New" w:cs="Courier New"/>
          <w:color w:val="000000"/>
          <w:spacing w:val="2"/>
          <w:sz w:val="20"/>
          <w:szCs w:val="20"/>
          <w:lang w:eastAsia="ru-RU"/>
        </w:rPr>
        <w:t>дайындау</w:t>
      </w:r>
      <w:proofErr w:type="gramEnd"/>
      <w:r w:rsidRPr="00426905">
        <w:rPr>
          <w:rFonts w:ascii="Courier New" w:eastAsia="Times New Roman" w:hAnsi="Courier New" w:cs="Courier New"/>
          <w:color w:val="000000"/>
          <w:spacing w:val="2"/>
          <w:sz w:val="20"/>
          <w:szCs w:val="20"/>
          <w:lang w:eastAsia="ru-RU"/>
        </w:rPr>
        <w:t>ға бағдарланған мектепке дейінгі тәрбие мен оқыту мазмұнын жаңарту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053"/>
        <w:gridCol w:w="1249"/>
        <w:gridCol w:w="1249"/>
        <w:gridCol w:w="1493"/>
        <w:gridCol w:w="671"/>
        <w:gridCol w:w="658"/>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Р</w:t>
            </w:r>
            <w:proofErr w:type="gramEnd"/>
            <w:r w:rsidRPr="00426905">
              <w:rPr>
                <w:rFonts w:ascii="Courier New" w:eastAsia="Times New Roman" w:hAnsi="Courier New" w:cs="Courier New"/>
                <w:color w:val="000000"/>
                <w:spacing w:val="2"/>
                <w:sz w:val="20"/>
                <w:szCs w:val="20"/>
                <w:lang w:eastAsia="ru-RU"/>
              </w:rPr>
              <w:t>/с</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rPr>
          <w:trHeight w:val="42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4. Мектепке дейінгі тәрбие мен оқыту менеджментін және даму мониторингін жетілдіру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2"/>
        <w:gridCol w:w="2195"/>
        <w:gridCol w:w="1233"/>
        <w:gridCol w:w="1233"/>
        <w:gridCol w:w="1474"/>
        <w:gridCol w:w="632"/>
        <w:gridCol w:w="632"/>
        <w:gridCol w:w="1594"/>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Аттестаттау</w:t>
            </w:r>
            <w:proofErr w:type="gramEnd"/>
            <w:r w:rsidRPr="00426905">
              <w:rPr>
                <w:rFonts w:ascii="Courier New" w:eastAsia="Times New Roman" w:hAnsi="Courier New" w:cs="Courier New"/>
                <w:color w:val="000000"/>
                <w:spacing w:val="2"/>
                <w:sz w:val="20"/>
                <w:szCs w:val="20"/>
                <w:lang w:eastAsia="ru-RU"/>
              </w:rPr>
              <w:t>ға жататын мектепке дейінгі ұйымдардың жалпы санынан аттестаттаудан өткен мектепке дейінгі ұйымдардың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 БҒСБК-нің ресми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83</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87</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Мектепке дейінгі ұйымдардың басшыларына арналған менеджмент саласында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іктілікті арттыру курстарының жаңартылған білім беру бағдарламаларыны</w:t>
            </w:r>
            <w:r w:rsidRPr="00426905">
              <w:rPr>
                <w:rFonts w:ascii="Courier New" w:eastAsia="Times New Roman" w:hAnsi="Courier New" w:cs="Courier New"/>
                <w:color w:val="000000"/>
                <w:spacing w:val="2"/>
                <w:sz w:val="20"/>
                <w:szCs w:val="20"/>
                <w:lang w:eastAsia="ru-RU"/>
              </w:rPr>
              <w:lastRenderedPageBreak/>
              <w:t>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«Өрлеу» А</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ның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ЖАО</w:t>
            </w:r>
          </w:p>
        </w:tc>
      </w:tr>
    </w:tbl>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w:t>
      </w:r>
      <w:r w:rsidRPr="00426905">
        <w:rPr>
          <w:rFonts w:ascii="Courier New" w:eastAsia="Times New Roman" w:hAnsi="Courier New" w:cs="Courier New"/>
          <w:b/>
          <w:bCs/>
          <w:color w:val="000000"/>
          <w:spacing w:val="2"/>
          <w:sz w:val="20"/>
          <w:szCs w:val="20"/>
          <w:bdr w:val="none" w:sz="0" w:space="0" w:color="auto" w:frame="1"/>
          <w:lang w:eastAsia="ru-RU"/>
        </w:rPr>
        <w:t>4.2. Бағдарламалық мақсат:</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t>сапалы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беруге тең қол жеткізуді қамтамасыз ету, зияткер, дене бітімі және рухани жағынан дамыған, табысты азаматты қалыптастыру.</w:t>
      </w:r>
      <w:r w:rsidRPr="00426905">
        <w:rPr>
          <w:rFonts w:ascii="Courier New" w:eastAsia="Times New Roman" w:hAnsi="Courier New" w:cs="Courier New"/>
          <w:color w:val="000000"/>
          <w:spacing w:val="2"/>
          <w:sz w:val="20"/>
          <w:szCs w:val="20"/>
          <w:lang w:eastAsia="ru-RU"/>
        </w:rPr>
        <w:br/>
        <w:t>      Нысаналы индикатор:</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479"/>
        <w:gridCol w:w="761"/>
        <w:gridCol w:w="1249"/>
        <w:gridCol w:w="1016"/>
        <w:gridCol w:w="906"/>
        <w:gridCol w:w="801"/>
        <w:gridCol w:w="1776"/>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Индикатор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991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НЗМ тәжірибесі бойынша жаңартылған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мазмұнына өткен мектептердің үлесі (2017 жылы – 1 – сынып, 2019 жылы – 1-3, 5-8, 10-сыныптар)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rPr>
          <w:trHeight w:val="69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Үлгерімі «жақсы» және «үзді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(оқытудың сапасы) оқушылардың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58</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ға қойылған мақсаттарға қол жеткізу үшін мынадай міндеттерді шешу қажет:</w:t>
      </w:r>
      <w:r w:rsidRPr="00426905">
        <w:rPr>
          <w:rFonts w:ascii="Courier New" w:eastAsia="Times New Roman" w:hAnsi="Courier New" w:cs="Courier New"/>
          <w:color w:val="000000"/>
          <w:spacing w:val="2"/>
          <w:sz w:val="20"/>
          <w:szCs w:val="20"/>
          <w:lang w:eastAsia="ru-RU"/>
        </w:rPr>
        <w:br/>
        <w:t xml:space="preserve">      1. Педагог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әсібінің беделін және олардың сапалық құрамын арттыру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596"/>
        <w:gridCol w:w="761"/>
        <w:gridCol w:w="1249"/>
        <w:gridCol w:w="1017"/>
        <w:gridCol w:w="933"/>
        <w:gridCol w:w="817"/>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Педагогтердің жалпы санынан жас педагогтердің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2,7</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Педагогтердің жалпы санынан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және жоғары санаты бар педагогтердің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49,8</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54</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2.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берудің инфрақұрылымдық дамуын қамтамасыз ету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596"/>
        <w:gridCol w:w="761"/>
        <w:gridCol w:w="1249"/>
        <w:gridCol w:w="1017"/>
        <w:gridCol w:w="933"/>
        <w:gridCol w:w="817"/>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Мектептердің жалпы санынан авариялық мектептердің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Үш ауысымда сабақ өткізетін мектептердің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1,2</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Инклюзивті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үшін жағдай жасаған мектептердің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3.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берудің мазмұнын жаңарту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38"/>
        <w:gridCol w:w="1486"/>
        <w:gridCol w:w="628"/>
        <w:gridCol w:w="1009"/>
        <w:gridCol w:w="818"/>
        <w:gridCol w:w="1391"/>
        <w:gridCol w:w="2440"/>
        <w:gridCol w:w="129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Жаңартылған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мазмұнымен қамтылған балалардың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12,6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76,5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Қазақстандық оқушылардың халықаралық және ұлттық зерттеулердегі нәтижелері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балл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ЭЫД</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ресми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PIRLS-2016: 4-сынып: оқу – 400 PISA-2015: математика – 440, жаратылыстану – 430,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 400;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PISA-2018:</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математика – 450, жаратылыстану – 440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 410;</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ICILS-2018: 8-сынып оқушыларыныңкомпьютерлік жә</w:t>
            </w:r>
            <w:proofErr w:type="gramStart"/>
            <w:r w:rsidRPr="00426905">
              <w:rPr>
                <w:rFonts w:ascii="Courier New" w:eastAsia="Times New Roman" w:hAnsi="Courier New" w:cs="Courier New"/>
                <w:color w:val="000000"/>
                <w:spacing w:val="2"/>
                <w:sz w:val="20"/>
                <w:szCs w:val="20"/>
                <w:lang w:eastAsia="ru-RU"/>
              </w:rPr>
              <w:t>не</w:t>
            </w:r>
            <w:proofErr w:type="gramEnd"/>
            <w:r w:rsidRPr="00426905">
              <w:rPr>
                <w:rFonts w:ascii="Courier New" w:eastAsia="Times New Roman" w:hAnsi="Courier New" w:cs="Courier New"/>
                <w:color w:val="000000"/>
                <w:spacing w:val="2"/>
                <w:sz w:val="20"/>
                <w:szCs w:val="20"/>
                <w:lang w:eastAsia="ru-RU"/>
              </w:rPr>
              <w:t xml:space="preserve"> ақпараттық </w:t>
            </w:r>
            <w:r w:rsidRPr="00426905">
              <w:rPr>
                <w:rFonts w:ascii="Courier New" w:eastAsia="Times New Roman" w:hAnsi="Courier New" w:cs="Courier New"/>
                <w:color w:val="000000"/>
                <w:spacing w:val="2"/>
                <w:sz w:val="20"/>
                <w:szCs w:val="20"/>
                <w:lang w:eastAsia="ru-RU"/>
              </w:rPr>
              <w:lastRenderedPageBreak/>
              <w:t>сауаттылығы - 350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Б</w:t>
            </w:r>
            <w:proofErr w:type="gramEnd"/>
            <w:r w:rsidRPr="00426905">
              <w:rPr>
                <w:rFonts w:ascii="Courier New" w:eastAsia="Times New Roman" w:hAnsi="Courier New" w:cs="Courier New"/>
                <w:color w:val="000000"/>
                <w:spacing w:val="2"/>
                <w:sz w:val="20"/>
                <w:szCs w:val="20"/>
                <w:lang w:eastAsia="ru-RU"/>
              </w:rPr>
              <w:t>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балл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 БҒСБК-нің ресми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ОЖСБ</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9-сынып – 37,4 балл</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ОЖСБ 4-сынып – кемінде 20 балл, 9-сынып – кемінде 55 балл</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ОЖСБ</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4-сынып – кемінде 25 балл, 9-сынып – кемінде 60 балл</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процесінде АКТ-ны қолданатын мектептердің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4. Мектеп оқушыларының бойында «Мәңгілік Ел» жалпыұлттық патриоттық идеясының рухани-адамгершілік құндылықтарын және салауатты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қалыптастыру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372"/>
        <w:gridCol w:w="761"/>
        <w:gridCol w:w="1249"/>
        <w:gridCol w:w="1493"/>
        <w:gridCol w:w="776"/>
        <w:gridCol w:w="722"/>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Қосымша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берумен қамтылған оқушылардың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61</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Жалпы білім беретін мектептердегі спорттық секциялармен, оның ішінде республикалық балалар-жасөспі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імдер спорттық жарыстарымен (оқушылар Спартакиадасы және т. б.) қамтылған білім алушылардың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27,3</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Балалар мен жасөспі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імдер қозғалыстарымен, оның ішінде «Жас ұлан», «Жас қыран» қозғалыстарымен қамтылған оқушылардың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 МСМ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5.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менеджментін және даму мониторингін жетілдіру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656"/>
        <w:gridCol w:w="761"/>
        <w:gridCol w:w="1249"/>
        <w:gridCol w:w="1109"/>
        <w:gridCol w:w="799"/>
        <w:gridCol w:w="799"/>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Қамқоршылық кеңестер құ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ған мектептердің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61,1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ұйымдарының басшыларына арналған менеджмент саласында біліктілікті арттыру курстарының жаңартылған білім беру бағдарламаларының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«Өрлеу» А</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ның есептік ақпараты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4.3. Бағдарламалық мақсат:</w:t>
      </w:r>
      <w:r w:rsidRPr="00426905">
        <w:rPr>
          <w:rFonts w:ascii="Courier New" w:eastAsia="Times New Roman" w:hAnsi="Courier New" w:cs="Courier New"/>
          <w:b/>
          <w:bCs/>
          <w:color w:val="000000"/>
          <w:spacing w:val="2"/>
          <w:sz w:val="20"/>
          <w:lang w:eastAsia="ru-RU"/>
        </w:rPr>
        <w:t> </w:t>
      </w:r>
      <w:r w:rsidRPr="00426905">
        <w:rPr>
          <w:rFonts w:ascii="Courier New" w:eastAsia="Times New Roman" w:hAnsi="Courier New" w:cs="Courier New"/>
          <w:color w:val="000000"/>
          <w:spacing w:val="2"/>
          <w:sz w:val="20"/>
          <w:szCs w:val="20"/>
          <w:lang w:eastAsia="ru-RU"/>
        </w:rPr>
        <w:t>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алу үшін жағдайлар жасау арқылы жастарды әлеуметтік-экономикалық интеграциялау</w:t>
      </w:r>
      <w:r w:rsidRPr="00426905">
        <w:rPr>
          <w:rFonts w:ascii="Courier New" w:eastAsia="Times New Roman" w:hAnsi="Courier New" w:cs="Courier New"/>
          <w:color w:val="000000"/>
          <w:spacing w:val="2"/>
          <w:sz w:val="20"/>
          <w:szCs w:val="20"/>
          <w:lang w:eastAsia="ru-RU"/>
        </w:rPr>
        <w:br/>
        <w:t>      Нысаналы индикатор:</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317"/>
        <w:gridCol w:w="761"/>
        <w:gridCol w:w="1249"/>
        <w:gridCol w:w="1493"/>
        <w:gridCol w:w="729"/>
        <w:gridCol w:w="729"/>
        <w:gridCol w:w="1710"/>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Индикатор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991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Мемлекеттік тапсырыс бойынша оқыған, оқуды бітіргеннен кейінгі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інші жылы жұмысқа орналасқан және </w:t>
            </w:r>
            <w:r w:rsidRPr="00426905">
              <w:rPr>
                <w:rFonts w:ascii="Courier New" w:eastAsia="Times New Roman" w:hAnsi="Courier New" w:cs="Courier New"/>
                <w:color w:val="000000"/>
                <w:spacing w:val="2"/>
                <w:sz w:val="20"/>
                <w:szCs w:val="20"/>
                <w:lang w:eastAsia="ru-RU"/>
              </w:rPr>
              <w:lastRenderedPageBreak/>
              <w:t>еңбекпен қамтылған ТжКБ оқу орындары бітірушілерінің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89,6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xml:space="preserve">      </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ға қойылған мақсаттарға қол жеткізу үшін мынадай міндеттерді шешу қажет:</w:t>
      </w:r>
      <w:r w:rsidRPr="00426905">
        <w:rPr>
          <w:rFonts w:ascii="Courier New" w:eastAsia="Times New Roman" w:hAnsi="Courier New" w:cs="Courier New"/>
          <w:color w:val="000000"/>
          <w:spacing w:val="2"/>
          <w:sz w:val="20"/>
          <w:szCs w:val="20"/>
          <w:lang w:eastAsia="ru-RU"/>
        </w:rPr>
        <w:br/>
        <w:t>      1. ТжКБ жүйесінің беделін арттыру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367"/>
        <w:gridCol w:w="761"/>
        <w:gridCol w:w="1615"/>
        <w:gridCol w:w="1090"/>
        <w:gridCol w:w="770"/>
        <w:gridCol w:w="770"/>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Типтік жастағы (14-24) жастарды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біліммен қамту</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Жалпы мемлекеттік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статистикасы (2-НК нысаны)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16,1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18</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2. ТжКБ қолжетімділігін және кадрларды даярлау сапасын қамтамасыз ету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436"/>
        <w:gridCol w:w="761"/>
        <w:gridCol w:w="1249"/>
        <w:gridCol w:w="1493"/>
        <w:gridCol w:w="717"/>
        <w:gridCol w:w="717"/>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Мемлекеттік колледждердің заманауи оқыту жабдығымен жарақтандырылған оқ</w:t>
            </w:r>
            <w:proofErr w:type="gramStart"/>
            <w:r w:rsidRPr="00426905">
              <w:rPr>
                <w:rFonts w:ascii="Courier New" w:eastAsia="Times New Roman" w:hAnsi="Courier New" w:cs="Courier New"/>
                <w:color w:val="000000"/>
                <w:spacing w:val="2"/>
                <w:sz w:val="20"/>
                <w:szCs w:val="20"/>
                <w:lang w:eastAsia="ru-RU"/>
              </w:rPr>
              <w:t>у-</w:t>
            </w:r>
            <w:proofErr w:type="gramEnd"/>
            <w:r w:rsidRPr="00426905">
              <w:rPr>
                <w:rFonts w:ascii="Courier New" w:eastAsia="Times New Roman" w:hAnsi="Courier New" w:cs="Courier New"/>
                <w:color w:val="000000"/>
                <w:spacing w:val="2"/>
                <w:sz w:val="20"/>
                <w:szCs w:val="20"/>
                <w:lang w:eastAsia="ru-RU"/>
              </w:rPr>
              <w:t>өндірістік шеберханаларының, зертханаларының және арнайы пәндер кабинеттерінің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41,6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Ерекше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 xml:space="preserve">ім беру қажеттіліктері бар студенттер үшін тең жағдай мен кедергісіз қолжетімділік жасаған ТжКБ </w:t>
            </w:r>
            <w:r w:rsidRPr="00426905">
              <w:rPr>
                <w:rFonts w:ascii="Courier New" w:eastAsia="Times New Roman" w:hAnsi="Courier New" w:cs="Courier New"/>
                <w:color w:val="000000"/>
                <w:spacing w:val="2"/>
                <w:sz w:val="20"/>
                <w:szCs w:val="20"/>
                <w:lang w:eastAsia="ru-RU"/>
              </w:rPr>
              <w:lastRenderedPageBreak/>
              <w:t>ұйымдарының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Аккредиттеу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әсімінен өткен мемлекеттік колледждердің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3. Елдің индустриялы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инновациялық даму сұраныстарын ескере отырып, ТжКБ мазмұнын жаңарту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656"/>
        <w:gridCol w:w="761"/>
        <w:gridCol w:w="1249"/>
        <w:gridCol w:w="1109"/>
        <w:gridCol w:w="799"/>
        <w:gridCol w:w="799"/>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 негізінде әзірленген білім беру бағдарламаларымен қамтамасыз етілген ТжКБ мамандықтарының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58</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БҒМ, «Кәсі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қор» холдингі» КеАҚ (келісім бойынша), ДСӘДМ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Технологиялық, техникалық және ауыл шаруашылығы мамандықтары бойынша дуальді оқытудың негі</w:t>
            </w:r>
            <w:proofErr w:type="gramStart"/>
            <w:r w:rsidRPr="00426905">
              <w:rPr>
                <w:rFonts w:ascii="Courier New" w:eastAsia="Times New Roman" w:hAnsi="Courier New" w:cs="Courier New"/>
                <w:color w:val="000000"/>
                <w:spacing w:val="2"/>
                <w:sz w:val="20"/>
                <w:szCs w:val="20"/>
                <w:lang w:eastAsia="ru-RU"/>
              </w:rPr>
              <w:t>зг</w:t>
            </w:r>
            <w:proofErr w:type="gramEnd"/>
            <w:r w:rsidRPr="00426905">
              <w:rPr>
                <w:rFonts w:ascii="Courier New" w:eastAsia="Times New Roman" w:hAnsi="Courier New" w:cs="Courier New"/>
                <w:color w:val="000000"/>
                <w:spacing w:val="2"/>
                <w:sz w:val="20"/>
                <w:szCs w:val="20"/>
                <w:lang w:eastAsia="ru-RU"/>
              </w:rPr>
              <w:t>і қағидаттарын енгізген колледждердің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70,0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80,1</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БҒМ, ҰКП (келісім бойынша)</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4. «Мәңгілік Ел» жалпыұлттық патриоттық идеясының рухани-адамгершілік құндылықтарын және салауатты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нығайту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614"/>
        <w:gridCol w:w="761"/>
        <w:gridCol w:w="1249"/>
        <w:gridCol w:w="1119"/>
        <w:gridCol w:w="815"/>
        <w:gridCol w:w="815"/>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Қоғамдық пайдалы қызметке (волонтерлік, жастар ісі жөніндегі комитеттер қызметіне қатысу және </w:t>
            </w:r>
            <w:proofErr w:type="gramStart"/>
            <w:r w:rsidRPr="00426905">
              <w:rPr>
                <w:rFonts w:ascii="Courier New" w:eastAsia="Times New Roman" w:hAnsi="Courier New" w:cs="Courier New"/>
                <w:color w:val="000000"/>
                <w:spacing w:val="2"/>
                <w:sz w:val="20"/>
                <w:szCs w:val="20"/>
                <w:lang w:eastAsia="ru-RU"/>
              </w:rPr>
              <w:t>т.б</w:t>
            </w:r>
            <w:proofErr w:type="gramEnd"/>
            <w:r w:rsidRPr="00426905">
              <w:rPr>
                <w:rFonts w:ascii="Courier New" w:eastAsia="Times New Roman" w:hAnsi="Courier New" w:cs="Courier New"/>
                <w:color w:val="000000"/>
                <w:spacing w:val="2"/>
                <w:sz w:val="20"/>
                <w:szCs w:val="20"/>
                <w:lang w:eastAsia="ru-RU"/>
              </w:rPr>
              <w:t xml:space="preserve">.) </w:t>
            </w:r>
            <w:r w:rsidRPr="00426905">
              <w:rPr>
                <w:rFonts w:ascii="Courier New" w:eastAsia="Times New Roman" w:hAnsi="Courier New" w:cs="Courier New"/>
                <w:color w:val="000000"/>
                <w:spacing w:val="2"/>
                <w:sz w:val="20"/>
                <w:szCs w:val="20"/>
                <w:lang w:eastAsia="ru-RU"/>
              </w:rPr>
              <w:lastRenderedPageBreak/>
              <w:t>тартылған ТжКБ ұйымдарында оқитын студенттердің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r w:rsidRPr="00426905">
              <w:rPr>
                <w:rFonts w:ascii="Times New Roman" w:eastAsia="Times New Roman" w:hAnsi="Times New Roman" w:cs="Times New Roman"/>
                <w:sz w:val="20"/>
                <w:szCs w:val="20"/>
                <w:lang w:eastAsia="ru-RU"/>
              </w:rPr>
              <w:lastRenderedPageBreak/>
              <w:br/>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Спорттық секциялармен қамтылған ТжКБ студенттерінің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5. ТжКБ менеджментін және даму мониторингін жетілдіру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8"/>
        <w:gridCol w:w="2667"/>
        <w:gridCol w:w="761"/>
        <w:gridCol w:w="1150"/>
        <w:gridCol w:w="1130"/>
        <w:gridCol w:w="832"/>
        <w:gridCol w:w="832"/>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қор» холдингі» КеАҚ тәжірибесін енгізген мемлекеттік колледждердің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12,7</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ЖАО, «Кәсі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қор» холдингі» КеАҚ (келісім бойынша)</w:t>
            </w:r>
          </w:p>
        </w:tc>
      </w:tr>
    </w:tbl>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4.4.</w:t>
      </w: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Бағдарламалық мақсат:</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t>экономика салаларын жоғары және жоғары оқу орнынан кейінгі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імі бар бәсекеге қабілетті кадрлармен қамтамасыз ету; білім беруді, ғылымды және инновацияларды интеграциялау.</w:t>
      </w:r>
      <w:r w:rsidRPr="00426905">
        <w:rPr>
          <w:rFonts w:ascii="Courier New" w:eastAsia="Times New Roman" w:hAnsi="Courier New" w:cs="Courier New"/>
          <w:color w:val="000000"/>
          <w:spacing w:val="2"/>
          <w:sz w:val="20"/>
          <w:szCs w:val="20"/>
          <w:lang w:eastAsia="ru-RU"/>
        </w:rPr>
        <w:br/>
        <w:t>      Нысаналы индикаторлар:</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534"/>
        <w:gridCol w:w="761"/>
        <w:gridCol w:w="1249"/>
        <w:gridCol w:w="1101"/>
        <w:gridCol w:w="786"/>
        <w:gridCol w:w="786"/>
        <w:gridCol w:w="1771"/>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Индикатор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991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Жоғары және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орнынан кейінгі білім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Мемлекеттік тапсырыс бойынша білім алған, ЖОО-ны бітіргеннен кейінгі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жылы мамандығы бойынша жұмысқа орналасқан ЖОО бітірушілерінің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ДСӘДМ, АШМ, МСМ, ЖОО, ЖАО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QS-WUR рейтингінде атап өтілген Қазақстан ЖОО-</w:t>
            </w:r>
            <w:r w:rsidRPr="00426905">
              <w:rPr>
                <w:rFonts w:ascii="Courier New" w:eastAsia="Times New Roman" w:hAnsi="Courier New" w:cs="Courier New"/>
                <w:color w:val="000000"/>
                <w:spacing w:val="2"/>
                <w:sz w:val="20"/>
                <w:szCs w:val="20"/>
                <w:lang w:eastAsia="ru-RU"/>
              </w:rPr>
              <w:lastRenderedPageBreak/>
              <w:t>ларының саны</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топ-200</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топ-300</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топ-500</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топ-701+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QS-WUR </w:t>
            </w:r>
            <w:proofErr w:type="gramStart"/>
            <w:r w:rsidRPr="00426905">
              <w:rPr>
                <w:rFonts w:ascii="Courier New" w:eastAsia="Times New Roman" w:hAnsi="Courier New" w:cs="Courier New"/>
                <w:color w:val="000000"/>
                <w:spacing w:val="2"/>
                <w:sz w:val="20"/>
                <w:szCs w:val="20"/>
                <w:lang w:eastAsia="ru-RU"/>
              </w:rPr>
              <w:t>ресми</w:t>
            </w:r>
            <w:proofErr w:type="gramEnd"/>
            <w:r w:rsidRPr="00426905">
              <w:rPr>
                <w:rFonts w:ascii="Courier New" w:eastAsia="Times New Roman" w:hAnsi="Courier New" w:cs="Courier New"/>
                <w:color w:val="000000"/>
                <w:spacing w:val="2"/>
                <w:sz w:val="20"/>
                <w:szCs w:val="20"/>
                <w:lang w:eastAsia="ru-RU"/>
              </w:rPr>
              <w:t xml:space="preserve"> ақпараты</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r w:rsidRPr="00426905">
              <w:rPr>
                <w:rFonts w:ascii="Times New Roman" w:eastAsia="Times New Roman" w:hAnsi="Times New Roman" w:cs="Times New Roman"/>
                <w:sz w:val="20"/>
                <w:szCs w:val="20"/>
                <w:lang w:eastAsia="ru-RU"/>
              </w:rPr>
              <w:br/>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r w:rsidRPr="00426905">
              <w:rPr>
                <w:rFonts w:ascii="Times New Roman" w:eastAsia="Times New Roman" w:hAnsi="Times New Roman" w:cs="Times New Roman"/>
                <w:sz w:val="20"/>
                <w:szCs w:val="20"/>
                <w:lang w:eastAsia="ru-RU"/>
              </w:rPr>
              <w:lastRenderedPageBreak/>
              <w:br/>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r w:rsidRPr="00426905">
              <w:rPr>
                <w:rFonts w:ascii="Times New Roman" w:eastAsia="Times New Roman" w:hAnsi="Times New Roman" w:cs="Times New Roman"/>
                <w:sz w:val="20"/>
                <w:szCs w:val="20"/>
                <w:lang w:eastAsia="ru-RU"/>
              </w:rPr>
              <w:lastRenderedPageBreak/>
              <w:br/>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Б</w:t>
            </w:r>
            <w:proofErr w:type="gramEnd"/>
            <w:r w:rsidRPr="00426905">
              <w:rPr>
                <w:rFonts w:ascii="Courier New" w:eastAsia="Times New Roman" w:hAnsi="Courier New" w:cs="Courier New"/>
                <w:color w:val="000000"/>
                <w:spacing w:val="2"/>
                <w:sz w:val="20"/>
                <w:szCs w:val="20"/>
                <w:lang w:eastAsia="ru-RU"/>
              </w:rPr>
              <w:t>ҒМ, ДСӘДМ, АШМ,  БПАҰО, ЖОО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Міндеттерге қол жеткізу мынадай көрсеткіштермен өлшенеді:</w:t>
      </w:r>
      <w:r w:rsidRPr="00426905">
        <w:rPr>
          <w:rFonts w:ascii="Courier New" w:eastAsia="Times New Roman" w:hAnsi="Courier New" w:cs="Courier New"/>
          <w:color w:val="000000"/>
          <w:spacing w:val="2"/>
          <w:sz w:val="20"/>
          <w:szCs w:val="20"/>
          <w:lang w:eastAsia="ru-RU"/>
        </w:rPr>
        <w:br/>
        <w:t xml:space="preserve">      1. </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әсекеге қабілетті кадрларды сапалы даярлауды қамтамасыз ету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614"/>
        <w:gridCol w:w="761"/>
        <w:gridCol w:w="1249"/>
        <w:gridCol w:w="1119"/>
        <w:gridCol w:w="815"/>
        <w:gridCol w:w="815"/>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Жоғары және жоғары оқу орнынан кейінгі білімі бар кадрларды </w:t>
            </w:r>
            <w:proofErr w:type="gramStart"/>
            <w:r w:rsidRPr="00426905">
              <w:rPr>
                <w:rFonts w:ascii="Courier New" w:eastAsia="Times New Roman" w:hAnsi="Courier New" w:cs="Courier New"/>
                <w:color w:val="000000"/>
                <w:spacing w:val="2"/>
                <w:sz w:val="20"/>
                <w:szCs w:val="20"/>
                <w:lang w:eastAsia="ru-RU"/>
              </w:rPr>
              <w:t>даярлау</w:t>
            </w:r>
            <w:proofErr w:type="gramEnd"/>
            <w:r w:rsidRPr="00426905">
              <w:rPr>
                <w:rFonts w:ascii="Courier New" w:eastAsia="Times New Roman" w:hAnsi="Courier New" w:cs="Courier New"/>
                <w:color w:val="000000"/>
                <w:spacing w:val="2"/>
                <w:sz w:val="20"/>
                <w:szCs w:val="20"/>
                <w:lang w:eastAsia="ru-RU"/>
              </w:rPr>
              <w:t>ға арналған мемлекеттік тапсырыстың арақатынасы:</w:t>
            </w:r>
            <w:r w:rsidRPr="00426905">
              <w:rPr>
                <w:rFonts w:ascii="Courier New" w:eastAsia="Times New Roman" w:hAnsi="Courier New" w:cs="Courier New"/>
                <w:color w:val="000000"/>
                <w:spacing w:val="2"/>
                <w:sz w:val="20"/>
                <w:szCs w:val="20"/>
                <w:lang w:eastAsia="ru-RU"/>
              </w:rPr>
              <w:br/>
              <w:t>- магистратура және докторантура;</w:t>
            </w:r>
            <w:r w:rsidRPr="00426905">
              <w:rPr>
                <w:rFonts w:ascii="Courier New" w:eastAsia="Times New Roman" w:hAnsi="Courier New" w:cs="Courier New"/>
                <w:color w:val="000000"/>
                <w:spacing w:val="2"/>
                <w:sz w:val="20"/>
                <w:szCs w:val="20"/>
                <w:lang w:eastAsia="ru-RU"/>
              </w:rPr>
              <w:br/>
              <w:t>- бакалавриат.</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 деректе</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28</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72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r w:rsidRPr="00426905">
              <w:rPr>
                <w:rFonts w:ascii="Times New Roman" w:eastAsia="Times New Roman" w:hAnsi="Times New Roman" w:cs="Times New Roman"/>
                <w:sz w:val="20"/>
                <w:szCs w:val="20"/>
                <w:lang w:eastAsia="ru-RU"/>
              </w:rPr>
              <w:br/>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29</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71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30</w:t>
            </w:r>
            <w:r w:rsidRPr="00426905">
              <w:rPr>
                <w:rFonts w:ascii="Courier New" w:eastAsia="Times New Roman" w:hAnsi="Courier New" w:cs="Courier New"/>
                <w:color w:val="000000"/>
                <w:spacing w:val="2"/>
                <w:sz w:val="20"/>
                <w:szCs w:val="20"/>
                <w:lang w:eastAsia="ru-RU"/>
              </w:rPr>
              <w:br/>
              <w:t> </w:t>
            </w:r>
            <w:r w:rsidRPr="00426905">
              <w:rPr>
                <w:rFonts w:ascii="Courier New" w:eastAsia="Times New Roman" w:hAnsi="Courier New" w:cs="Courier New"/>
                <w:color w:val="000000"/>
                <w:spacing w:val="2"/>
                <w:sz w:val="20"/>
                <w:szCs w:val="20"/>
                <w:lang w:eastAsia="ru-RU"/>
              </w:rPr>
              <w:br/>
              <w:t>70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Жоғары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жүйесіндегі шетелдік студенттердің, оның ішінде коммерциялық негізде оқитын студенттердің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ДСӘДМ, АШМ, МСМ, ЖОО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Ерекше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 xml:space="preserve">ім беру қажеттіліктері бар студенттерді оқыту үшін тең жағдайлар мен кедергісіз қолжетімділік жасаған ЖОО-лардың </w:t>
            </w:r>
            <w:r w:rsidRPr="00426905">
              <w:rPr>
                <w:rFonts w:ascii="Courier New" w:eastAsia="Times New Roman" w:hAnsi="Courier New" w:cs="Courier New"/>
                <w:color w:val="000000"/>
                <w:spacing w:val="2"/>
                <w:sz w:val="20"/>
                <w:szCs w:val="20"/>
                <w:lang w:eastAsia="ru-RU"/>
              </w:rPr>
              <w:lastRenderedPageBreak/>
              <w:t>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100</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ЖОО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xml:space="preserve">      2. Әлемдік үрдістер аясында жоғары және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орнынан кейінгі білім беру мазмұнын жаңғырту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474"/>
        <w:gridCol w:w="761"/>
        <w:gridCol w:w="1249"/>
        <w:gridCol w:w="1493"/>
        <w:gridCol w:w="698"/>
        <w:gridCol w:w="698"/>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Салалық шеңберлер мен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 негізінде әзірленген білім беру бағдарламаларының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АШМ, ДСӘДМ, МСМ, ЖОО-лар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Жаңа білім беру бағдарламаларының, оның ішінде шетелдік сарапшылармен бірлесі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ИИДМБ шеңберінде әзірленген білім беру бағдарламаларының саны</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72</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ИДМ, ЖОО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 xml:space="preserve">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жоғары оқу орындарының білім </w:t>
            </w:r>
            <w:r w:rsidRPr="00426905">
              <w:rPr>
                <w:rFonts w:ascii="Courier New" w:eastAsia="Times New Roman" w:hAnsi="Courier New" w:cs="Courier New"/>
                <w:color w:val="000000"/>
                <w:spacing w:val="2"/>
                <w:sz w:val="20"/>
                <w:szCs w:val="20"/>
                <w:lang w:eastAsia="ru-RU"/>
              </w:rPr>
              <w:lastRenderedPageBreak/>
              <w:t>беру бағдарламаларының үлесі</w:t>
            </w:r>
            <w:proofErr w:type="gramEnd"/>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ЖОО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3. Ғылыми зерттеулер нәтижелерін және технологияларды коммерцияландыру үшін жағдайлар жасау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8"/>
        <w:gridCol w:w="2405"/>
        <w:gridCol w:w="761"/>
        <w:gridCol w:w="1249"/>
        <w:gridCol w:w="1493"/>
        <w:gridCol w:w="732"/>
        <w:gridCol w:w="732"/>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ИИДМБ жоғары оқу орындарының жалпы табысындағы инновациялық және ғылыми қызметтің табыс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 БҒМ, АШМ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Коммерцияландыру офистерін, технопарктер, бизнес-инкубаторлар құ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ған азаматтық жоғары оқу орындарының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4. Жоғары оқу орындарының жастарын «Мәңгілік Ел» жалпыұлттық патриоттық идеясының рухани-адамгершілік құндылықтарын және салауатты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нығайтуға қатыстыру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358"/>
        <w:gridCol w:w="761"/>
        <w:gridCol w:w="1249"/>
        <w:gridCol w:w="1493"/>
        <w:gridCol w:w="756"/>
        <w:gridCol w:w="756"/>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Қоғамдық пайдалы қызметке тартылған ЖОО студенттерінің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Ұлттық студенттер лигасына қатысатын ЖОО-лар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72</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5. Жоғары және жоғары оқу орнынан кейінгі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менеджментін және даму мониторингін жетілдіру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690"/>
        <w:gridCol w:w="761"/>
        <w:gridCol w:w="1249"/>
        <w:gridCol w:w="1017"/>
        <w:gridCol w:w="828"/>
        <w:gridCol w:w="828"/>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ЖОО-лардың жалпы санындағы корпоративті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бас</w:t>
            </w:r>
            <w:proofErr w:type="gramEnd"/>
            <w:r w:rsidRPr="00426905">
              <w:rPr>
                <w:rFonts w:ascii="Courier New" w:eastAsia="Times New Roman" w:hAnsi="Courier New" w:cs="Courier New"/>
                <w:color w:val="000000"/>
                <w:spacing w:val="2"/>
                <w:sz w:val="20"/>
                <w:szCs w:val="20"/>
                <w:lang w:eastAsia="ru-RU"/>
              </w:rPr>
              <w:t>қару органдары (байқау кеңестері, ҚК және ДК) жұмыс істейтін ЖОО-лардың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80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95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Назарбаев Университетінің </w:t>
            </w:r>
            <w:proofErr w:type="gramStart"/>
            <w:r w:rsidRPr="00426905">
              <w:rPr>
                <w:rFonts w:ascii="Courier New" w:eastAsia="Times New Roman" w:hAnsi="Courier New" w:cs="Courier New"/>
                <w:color w:val="000000"/>
                <w:spacing w:val="2"/>
                <w:sz w:val="20"/>
                <w:szCs w:val="20"/>
                <w:lang w:eastAsia="ru-RU"/>
              </w:rPr>
              <w:t>тәж</w:t>
            </w:r>
            <w:proofErr w:type="gramEnd"/>
            <w:r w:rsidRPr="00426905">
              <w:rPr>
                <w:rFonts w:ascii="Courier New" w:eastAsia="Times New Roman" w:hAnsi="Courier New" w:cs="Courier New"/>
                <w:color w:val="000000"/>
                <w:spacing w:val="2"/>
                <w:sz w:val="20"/>
                <w:szCs w:val="20"/>
                <w:lang w:eastAsia="ru-RU"/>
              </w:rPr>
              <w:t>ірибесін енгізетін азаматтық ЖОО-лардың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әкімшілік деректері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ЖОО, БҒМ</w:t>
            </w:r>
          </w:p>
        </w:tc>
      </w:tr>
    </w:tbl>
    <w:p w:rsidR="00426905" w:rsidRPr="00426905" w:rsidRDefault="00426905" w:rsidP="00426905">
      <w:pPr>
        <w:spacing w:after="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4.5.</w:t>
      </w: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b/>
          <w:bCs/>
          <w:color w:val="000000"/>
          <w:spacing w:val="2"/>
          <w:sz w:val="20"/>
          <w:szCs w:val="20"/>
          <w:bdr w:val="none" w:sz="0" w:space="0" w:color="auto" w:frame="1"/>
          <w:lang w:eastAsia="ru-RU"/>
        </w:rPr>
        <w:t>Бағдарламалық мақсат:</w:t>
      </w:r>
      <w:r w:rsidRPr="00426905">
        <w:rPr>
          <w:rFonts w:ascii="Courier New" w:eastAsia="Times New Roman" w:hAnsi="Courier New" w:cs="Courier New"/>
          <w:b/>
          <w:bCs/>
          <w:color w:val="000000"/>
          <w:spacing w:val="2"/>
          <w:sz w:val="20"/>
          <w:lang w:eastAsia="ru-RU"/>
        </w:rPr>
        <w:t> </w:t>
      </w:r>
      <w:r w:rsidRPr="00426905">
        <w:rPr>
          <w:rFonts w:ascii="Courier New" w:eastAsia="Times New Roman" w:hAnsi="Courier New" w:cs="Courier New"/>
          <w:color w:val="000000"/>
          <w:spacing w:val="2"/>
          <w:sz w:val="20"/>
          <w:szCs w:val="20"/>
          <w:lang w:eastAsia="ru-RU"/>
        </w:rPr>
        <w:t xml:space="preserve">Ел экономикасының қарқынды әртараптануы және тұрақты дамуы үшін ғылымның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ты</w:t>
      </w:r>
      <w:proofErr w:type="gramEnd"/>
      <w:r w:rsidRPr="00426905">
        <w:rPr>
          <w:rFonts w:ascii="Courier New" w:eastAsia="Times New Roman" w:hAnsi="Courier New" w:cs="Courier New"/>
          <w:color w:val="000000"/>
          <w:spacing w:val="2"/>
          <w:sz w:val="20"/>
          <w:szCs w:val="20"/>
          <w:lang w:eastAsia="ru-RU"/>
        </w:rPr>
        <w:t xml:space="preserve"> үлесін қамтамасыз ету.</w:t>
      </w:r>
      <w:r w:rsidRPr="00426905">
        <w:rPr>
          <w:rFonts w:ascii="Courier New" w:eastAsia="Times New Roman" w:hAnsi="Courier New" w:cs="Courier New"/>
          <w:color w:val="000000"/>
          <w:spacing w:val="2"/>
          <w:sz w:val="20"/>
          <w:szCs w:val="20"/>
          <w:lang w:eastAsia="ru-RU"/>
        </w:rPr>
        <w:br/>
        <w:t>      Мақсатты индикаторлар:</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8"/>
        <w:gridCol w:w="2729"/>
        <w:gridCol w:w="761"/>
        <w:gridCol w:w="1142"/>
        <w:gridCol w:w="1013"/>
        <w:gridCol w:w="762"/>
        <w:gridCol w:w="762"/>
        <w:gridCol w:w="1818"/>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Индикатор</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9915"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ҒЗТКЖ-ны қаржыландырудың жалпы көлемінде тәжірибелі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конструкторлық әзірлемелерге арналған шығындардың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19,1</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22,3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Қолданбалы ғылыми-зерттеу жұмыстарының жалпы санындағы коммерцияландырылған жобалардың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16,7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17,5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ға қойылған мақсаттарға қол жеткізу үшін мынадай міндеттерді шешу қажет:</w:t>
      </w:r>
      <w:r w:rsidRPr="00426905">
        <w:rPr>
          <w:rFonts w:ascii="Courier New" w:eastAsia="Times New Roman" w:hAnsi="Courier New" w:cs="Courier New"/>
          <w:color w:val="000000"/>
          <w:spacing w:val="2"/>
          <w:sz w:val="20"/>
          <w:szCs w:val="20"/>
          <w:lang w:eastAsia="ru-RU"/>
        </w:rPr>
        <w:br/>
        <w:t>      1. Ғылымның ел экономикасын дамытуға қосатын үлесін ұлғайту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745"/>
        <w:gridCol w:w="761"/>
        <w:gridCol w:w="1152"/>
        <w:gridCol w:w="1019"/>
        <w:gridCol w:w="848"/>
        <w:gridCol w:w="848"/>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lastRenderedPageBreak/>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ҒЗТК</w:t>
            </w:r>
            <w:proofErr w:type="gramStart"/>
            <w:r w:rsidRPr="00426905">
              <w:rPr>
                <w:rFonts w:ascii="Courier New" w:eastAsia="Times New Roman" w:hAnsi="Courier New" w:cs="Courier New"/>
                <w:color w:val="000000"/>
                <w:spacing w:val="2"/>
                <w:sz w:val="20"/>
                <w:szCs w:val="20"/>
                <w:lang w:eastAsia="ru-RU"/>
              </w:rPr>
              <w:t>Ж-</w:t>
            </w:r>
            <w:proofErr w:type="gramEnd"/>
            <w:r w:rsidRPr="00426905">
              <w:rPr>
                <w:rFonts w:ascii="Courier New" w:eastAsia="Times New Roman" w:hAnsi="Courier New" w:cs="Courier New"/>
                <w:color w:val="000000"/>
                <w:spacing w:val="2"/>
                <w:sz w:val="20"/>
                <w:szCs w:val="20"/>
                <w:lang w:eastAsia="ru-RU"/>
              </w:rPr>
              <w:t>ға жұмсалатын шығындардың жалпы көлеміндегі бизнес шығыстарының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21,8</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2014 жылы ұлттық патенттердің жалпы санындағы ұлттық патенттердің өсі</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і (1574 бірлік)</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      2. Ғалымның ғылыми әлеуетін және </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әртебесін нығайту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758"/>
        <w:gridCol w:w="761"/>
        <w:gridCol w:w="1152"/>
        <w:gridCol w:w="1018"/>
        <w:gridCol w:w="842"/>
        <w:gridCol w:w="842"/>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rPr>
          <w:trHeight w:val="2670"/>
        </w:trPr>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Зерттеушілердің 2014 жылғы жалпы (18 930 адам) санынан зерттеушілер санының өсуі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3,4</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18</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Жарияланымдардың 2014 жылғы жалпы (2784 бірлік) санынан халықаралық журналдардағы жариялымдар санының өсуі (Thomson Reuters деректері бойынша)</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Жарияланымдардың 2014 жылғы жалпы санынан Web of Science Core Collection (Thomson Reuters) базасындағы жарияланымдардан дәйексөз келті</w:t>
            </w:r>
            <w:proofErr w:type="gramStart"/>
            <w:r w:rsidRPr="00426905">
              <w:rPr>
                <w:rFonts w:ascii="Courier New" w:eastAsia="Times New Roman" w:hAnsi="Courier New" w:cs="Courier New"/>
                <w:color w:val="000000"/>
                <w:spacing w:val="2"/>
                <w:sz w:val="20"/>
                <w:szCs w:val="20"/>
                <w:lang w:eastAsia="ru-RU"/>
              </w:rPr>
              <w:t xml:space="preserve">ру </w:t>
            </w:r>
            <w:r w:rsidRPr="00426905">
              <w:rPr>
                <w:rFonts w:ascii="Courier New" w:eastAsia="Times New Roman" w:hAnsi="Courier New" w:cs="Courier New"/>
                <w:color w:val="000000"/>
                <w:spacing w:val="2"/>
                <w:sz w:val="20"/>
                <w:szCs w:val="20"/>
                <w:lang w:eastAsia="ru-RU"/>
              </w:rPr>
              <w:lastRenderedPageBreak/>
              <w:t>де</w:t>
            </w:r>
            <w:proofErr w:type="gramEnd"/>
            <w:r w:rsidRPr="00426905">
              <w:rPr>
                <w:rFonts w:ascii="Courier New" w:eastAsia="Times New Roman" w:hAnsi="Courier New" w:cs="Courier New"/>
                <w:color w:val="000000"/>
                <w:spacing w:val="2"/>
                <w:sz w:val="20"/>
                <w:szCs w:val="20"/>
                <w:lang w:eastAsia="ru-RU"/>
              </w:rPr>
              <w:t>ңгейі (1245)</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3. Ғылымның инфрақұрылымын жаңғырту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8"/>
        <w:gridCol w:w="2749"/>
        <w:gridCol w:w="761"/>
        <w:gridCol w:w="1152"/>
        <w:gridCol w:w="1018"/>
        <w:gridCol w:w="846"/>
        <w:gridCol w:w="846"/>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Жоғары білім беру ұйымдарындағы және ҒЗИ-лардағы енгі</w:t>
            </w:r>
            <w:proofErr w:type="gramStart"/>
            <w:r w:rsidRPr="00426905">
              <w:rPr>
                <w:rFonts w:ascii="Courier New" w:eastAsia="Times New Roman" w:hAnsi="Courier New" w:cs="Courier New"/>
                <w:color w:val="000000"/>
                <w:spacing w:val="2"/>
                <w:sz w:val="20"/>
                <w:szCs w:val="20"/>
                <w:lang w:eastAsia="ru-RU"/>
              </w:rPr>
              <w:t>зу б</w:t>
            </w:r>
            <w:proofErr w:type="gramEnd"/>
            <w:r w:rsidRPr="00426905">
              <w:rPr>
                <w:rFonts w:ascii="Courier New" w:eastAsia="Times New Roman" w:hAnsi="Courier New" w:cs="Courier New"/>
                <w:color w:val="000000"/>
                <w:spacing w:val="2"/>
                <w:sz w:val="20"/>
                <w:szCs w:val="20"/>
                <w:lang w:eastAsia="ru-RU"/>
              </w:rPr>
              <w:t>өлімшелерінің саны</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43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76</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ЖОО, ҒЗИ</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Мемлекеттік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 xml:space="preserve">қу орындары </w:t>
            </w:r>
            <w:proofErr w:type="gramStart"/>
            <w:r w:rsidRPr="00426905">
              <w:rPr>
                <w:rFonts w:ascii="Courier New" w:eastAsia="Times New Roman" w:hAnsi="Courier New" w:cs="Courier New"/>
                <w:color w:val="000000"/>
                <w:spacing w:val="2"/>
                <w:sz w:val="20"/>
                <w:szCs w:val="20"/>
                <w:lang w:eastAsia="ru-RU"/>
              </w:rPr>
              <w:t>мен</w:t>
            </w:r>
            <w:proofErr w:type="gramEnd"/>
            <w:r w:rsidRPr="00426905">
              <w:rPr>
                <w:rFonts w:ascii="Courier New" w:eastAsia="Times New Roman" w:hAnsi="Courier New" w:cs="Courier New"/>
                <w:color w:val="000000"/>
                <w:spacing w:val="2"/>
                <w:sz w:val="20"/>
                <w:szCs w:val="20"/>
                <w:lang w:eastAsia="ru-RU"/>
              </w:rPr>
              <w:t xml:space="preserve"> ҒЗИ-лардың ғылыми жабдықтарының жаңару коэффициенті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12</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ҒМ, ЖОО, ҒЗИ</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4. Ғылым менеджментін және даму мониторингін жетілдіру</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745"/>
        <w:gridCol w:w="761"/>
        <w:gridCol w:w="1152"/>
        <w:gridCol w:w="1019"/>
        <w:gridCol w:w="848"/>
        <w:gridCol w:w="848"/>
        <w:gridCol w:w="1615"/>
      </w:tblGrid>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/с №</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Нәтижелер көрсеткіштері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Өлш. бірл.</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Ақпарат көзі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2015</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Жауапты орындаушылар</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Қолданбалы зерттеулердің (жобалар) жалпы санындағы жоғары және орташа тиімді жобалардың үлесі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59,9</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69,9</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75</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 АШМ, ДСӘДМ</w:t>
            </w:r>
          </w:p>
        </w:tc>
      </w:tr>
      <w:tr w:rsidR="00426905" w:rsidRPr="00426905" w:rsidTr="00426905">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w:t>
            </w:r>
          </w:p>
        </w:tc>
        <w:tc>
          <w:tcPr>
            <w:tcW w:w="2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ұйымдардың және ғалымдардың ғылыми-техникалық қызметін рейтингтік бағ</w:t>
            </w:r>
            <w:proofErr w:type="gramStart"/>
            <w:r w:rsidRPr="00426905">
              <w:rPr>
                <w:rFonts w:ascii="Courier New" w:eastAsia="Times New Roman" w:hAnsi="Courier New" w:cs="Courier New"/>
                <w:color w:val="000000"/>
                <w:spacing w:val="2"/>
                <w:sz w:val="20"/>
                <w:szCs w:val="20"/>
                <w:lang w:eastAsia="ru-RU"/>
              </w:rPr>
              <w:t>алау</w:t>
            </w:r>
            <w:proofErr w:type="gramEnd"/>
            <w:r w:rsidRPr="00426905">
              <w:rPr>
                <w:rFonts w:ascii="Courier New" w:eastAsia="Times New Roman" w:hAnsi="Courier New" w:cs="Courier New"/>
                <w:color w:val="000000"/>
                <w:spacing w:val="2"/>
                <w:sz w:val="20"/>
                <w:szCs w:val="20"/>
                <w:lang w:eastAsia="ru-RU"/>
              </w:rPr>
              <w:t>ға сәйкес ғылыми ұйымдар қызметі тиімділігінің өсуі</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БҒМ-нің есептік ақпараты</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5</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Ғылыми ұйымдар, ЖОО, БҒМ</w:t>
            </w:r>
          </w:p>
        </w:tc>
      </w:tr>
    </w:tbl>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lastRenderedPageBreak/>
        <w:t>5. Бағдарламаның негізгі бағыттары, қойылған мақсаттарға</w:t>
      </w:r>
      <w:r w:rsidRPr="00426905">
        <w:rPr>
          <w:rFonts w:ascii="Courier New" w:eastAsia="Times New Roman" w:hAnsi="Courier New" w:cs="Courier New"/>
          <w:color w:val="1E1E1E"/>
          <w:sz w:val="32"/>
          <w:szCs w:val="32"/>
          <w:lang w:eastAsia="ru-RU"/>
        </w:rPr>
        <w:br/>
        <w:t>қол жеткізу жолдары және тиі</w:t>
      </w:r>
      <w:proofErr w:type="gramStart"/>
      <w:r w:rsidRPr="00426905">
        <w:rPr>
          <w:rFonts w:ascii="Courier New" w:eastAsia="Times New Roman" w:hAnsi="Courier New" w:cs="Courier New"/>
          <w:color w:val="1E1E1E"/>
          <w:sz w:val="32"/>
          <w:szCs w:val="32"/>
          <w:lang w:eastAsia="ru-RU"/>
        </w:rPr>
        <w:t>ст</w:t>
      </w:r>
      <w:proofErr w:type="gramEnd"/>
      <w:r w:rsidRPr="00426905">
        <w:rPr>
          <w:rFonts w:ascii="Courier New" w:eastAsia="Times New Roman" w:hAnsi="Courier New" w:cs="Courier New"/>
          <w:color w:val="1E1E1E"/>
          <w:sz w:val="32"/>
          <w:szCs w:val="32"/>
          <w:lang w:eastAsia="ru-RU"/>
        </w:rPr>
        <w:t>і шаралар</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Мектепке дейінгі тәрбие және оқыту</w:t>
      </w:r>
      <w:r w:rsidRPr="00426905">
        <w:rPr>
          <w:rFonts w:ascii="Courier New" w:eastAsia="Times New Roman" w:hAnsi="Courier New" w:cs="Courier New"/>
          <w:color w:val="000000"/>
          <w:spacing w:val="2"/>
          <w:sz w:val="20"/>
          <w:szCs w:val="20"/>
          <w:lang w:eastAsia="ru-RU"/>
        </w:rPr>
        <w:br/>
        <w:t>      Орта білім</w:t>
      </w:r>
      <w:r w:rsidRPr="00426905">
        <w:rPr>
          <w:rFonts w:ascii="Courier New" w:eastAsia="Times New Roman" w:hAnsi="Courier New" w:cs="Courier New"/>
          <w:color w:val="000000"/>
          <w:spacing w:val="2"/>
          <w:sz w:val="20"/>
          <w:szCs w:val="20"/>
          <w:lang w:eastAsia="ru-RU"/>
        </w:rPr>
        <w:br/>
        <w:t>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w:t>
      </w:r>
      <w:r w:rsidRPr="00426905">
        <w:rPr>
          <w:rFonts w:ascii="Courier New" w:eastAsia="Times New Roman" w:hAnsi="Courier New" w:cs="Courier New"/>
          <w:color w:val="000000"/>
          <w:spacing w:val="2"/>
          <w:sz w:val="20"/>
          <w:szCs w:val="20"/>
          <w:lang w:eastAsia="ru-RU"/>
        </w:rPr>
        <w:br/>
        <w:t>      Жоғары және жоғары оқу орнынан кейінгі білім</w:t>
      </w:r>
      <w:r w:rsidRPr="00426905">
        <w:rPr>
          <w:rFonts w:ascii="Courier New" w:eastAsia="Times New Roman" w:hAnsi="Courier New" w:cs="Courier New"/>
          <w:color w:val="000000"/>
          <w:spacing w:val="2"/>
          <w:sz w:val="20"/>
          <w:szCs w:val="20"/>
          <w:lang w:eastAsia="ru-RU"/>
        </w:rPr>
        <w:br/>
        <w:t>      Ғылым</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Мектепке дейінгі тәрбие және оқыту</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Мақсаты: Мектепке дейінгі сапалы тәрбие мен оқ</w:t>
      </w:r>
      <w:proofErr w:type="gramStart"/>
      <w:r w:rsidRPr="00426905">
        <w:rPr>
          <w:rFonts w:ascii="Courier New" w:eastAsia="Times New Roman" w:hAnsi="Courier New" w:cs="Courier New"/>
          <w:color w:val="000000"/>
          <w:spacing w:val="2"/>
          <w:sz w:val="20"/>
          <w:szCs w:val="20"/>
          <w:lang w:eastAsia="ru-RU"/>
        </w:rPr>
        <w:t>ыту</w:t>
      </w:r>
      <w:proofErr w:type="gramEnd"/>
      <w:r w:rsidRPr="00426905">
        <w:rPr>
          <w:rFonts w:ascii="Courier New" w:eastAsia="Times New Roman" w:hAnsi="Courier New" w:cs="Courier New"/>
          <w:color w:val="000000"/>
          <w:spacing w:val="2"/>
          <w:sz w:val="20"/>
          <w:szCs w:val="20"/>
          <w:lang w:eastAsia="ru-RU"/>
        </w:rPr>
        <w:t>ға тең қол жеткізуді қамтамасыз ету.</w:t>
      </w:r>
      <w:r w:rsidRPr="00426905">
        <w:rPr>
          <w:rFonts w:ascii="Courier New" w:eastAsia="Times New Roman" w:hAnsi="Courier New" w:cs="Courier New"/>
          <w:color w:val="000000"/>
          <w:spacing w:val="2"/>
          <w:sz w:val="20"/>
          <w:szCs w:val="20"/>
          <w:lang w:eastAsia="ru-RU"/>
        </w:rPr>
        <w:br/>
        <w:t>      Нысаналы индикатор: Жаңартылған мазмұн бойынша мектепке дейінгі тәрбиемен және оқытумен қамтылған 3-6 жастағы балалардың үлесі</w:t>
      </w:r>
      <w:r w:rsidRPr="00426905">
        <w:rPr>
          <w:rFonts w:ascii="Courier New" w:eastAsia="Times New Roman" w:hAnsi="Courier New" w:cs="Courier New"/>
          <w:color w:val="000000"/>
          <w:spacing w:val="2"/>
          <w:sz w:val="20"/>
          <w:szCs w:val="20"/>
          <w:lang w:eastAsia="ru-RU"/>
        </w:rPr>
        <w:br/>
        <w:t>      Міндеттер:</w:t>
      </w:r>
      <w:r w:rsidRPr="00426905">
        <w:rPr>
          <w:rFonts w:ascii="Courier New" w:eastAsia="Times New Roman" w:hAnsi="Courier New" w:cs="Courier New"/>
          <w:color w:val="000000"/>
          <w:spacing w:val="2"/>
          <w:sz w:val="20"/>
          <w:szCs w:val="20"/>
          <w:lang w:eastAsia="ru-RU"/>
        </w:rPr>
        <w:br/>
        <w:t>      1. Мектепке дейінгі ұйымдардың педагог кадрларының сапалық құрамын жақсарту және педагог кәсібінің беделін көтеру</w:t>
      </w:r>
      <w:r w:rsidRPr="00426905">
        <w:rPr>
          <w:rFonts w:ascii="Courier New" w:eastAsia="Times New Roman" w:hAnsi="Courier New" w:cs="Courier New"/>
          <w:color w:val="000000"/>
          <w:spacing w:val="2"/>
          <w:sz w:val="20"/>
          <w:szCs w:val="20"/>
          <w:lang w:eastAsia="ru-RU"/>
        </w:rPr>
        <w:br/>
        <w:t>      2020 жылға қарай мектепке дейінгі ұйымдардағы мамандандырылған жоғары және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білімі бар педагогтердің үлесін 50 %-ға дейін арттыру жоспарлануда.</w:t>
      </w:r>
      <w:r w:rsidRPr="00426905">
        <w:rPr>
          <w:rFonts w:ascii="Courier New" w:eastAsia="Times New Roman" w:hAnsi="Courier New" w:cs="Courier New"/>
          <w:color w:val="000000"/>
          <w:spacing w:val="2"/>
          <w:sz w:val="20"/>
          <w:szCs w:val="20"/>
          <w:lang w:eastAsia="ru-RU"/>
        </w:rPr>
        <w:br/>
        <w:t xml:space="preserve">      Бұл көрсеткішке жету үшін «Мектепке дейінгі тәрбие мен оқыту» мамандығы бойынша ЖОО-лар мен колледждерде педагог кадрларды </w:t>
      </w:r>
      <w:proofErr w:type="gramStart"/>
      <w:r w:rsidRPr="00426905">
        <w:rPr>
          <w:rFonts w:ascii="Courier New" w:eastAsia="Times New Roman" w:hAnsi="Courier New" w:cs="Courier New"/>
          <w:color w:val="000000"/>
          <w:spacing w:val="2"/>
          <w:sz w:val="20"/>
          <w:szCs w:val="20"/>
          <w:lang w:eastAsia="ru-RU"/>
        </w:rPr>
        <w:t>даярлау</w:t>
      </w:r>
      <w:proofErr w:type="gramEnd"/>
      <w:r w:rsidRPr="00426905">
        <w:rPr>
          <w:rFonts w:ascii="Courier New" w:eastAsia="Times New Roman" w:hAnsi="Courier New" w:cs="Courier New"/>
          <w:color w:val="000000"/>
          <w:spacing w:val="2"/>
          <w:sz w:val="20"/>
          <w:szCs w:val="20"/>
          <w:lang w:eastAsia="ru-RU"/>
        </w:rPr>
        <w:t>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інеді).</w:t>
      </w:r>
      <w:r w:rsidRPr="00426905">
        <w:rPr>
          <w:rFonts w:ascii="Courier New" w:eastAsia="Times New Roman" w:hAnsi="Courier New" w:cs="Courier New"/>
          <w:color w:val="000000"/>
          <w:spacing w:val="2"/>
          <w:sz w:val="20"/>
          <w:szCs w:val="20"/>
          <w:lang w:eastAsia="ru-RU"/>
        </w:rPr>
        <w:br/>
        <w:t xml:space="preserve">      Сондай-ақ 2019 жылдан бастап мектепке дейінгі тәрбие мен оқыту жүйесі үшін педагог кадрларды тәуелсіз </w:t>
      </w:r>
      <w:proofErr w:type="gramStart"/>
      <w:r w:rsidRPr="00426905">
        <w:rPr>
          <w:rFonts w:ascii="Courier New" w:eastAsia="Times New Roman" w:hAnsi="Courier New" w:cs="Courier New"/>
          <w:color w:val="000000"/>
          <w:spacing w:val="2"/>
          <w:sz w:val="20"/>
          <w:szCs w:val="20"/>
          <w:lang w:eastAsia="ru-RU"/>
        </w:rPr>
        <w:t>сертификаттау</w:t>
      </w:r>
      <w:proofErr w:type="gramEnd"/>
      <w:r w:rsidRPr="00426905">
        <w:rPr>
          <w:rFonts w:ascii="Courier New" w:eastAsia="Times New Roman" w:hAnsi="Courier New" w:cs="Courier New"/>
          <w:color w:val="000000"/>
          <w:spacing w:val="2"/>
          <w:sz w:val="20"/>
          <w:szCs w:val="20"/>
          <w:lang w:eastAsia="ru-RU"/>
        </w:rPr>
        <w:t>ға көшу жоспарлануда.</w:t>
      </w:r>
      <w:r w:rsidRPr="00426905">
        <w:rPr>
          <w:rFonts w:ascii="Courier New" w:eastAsia="Times New Roman" w:hAnsi="Courier New" w:cs="Courier New"/>
          <w:color w:val="000000"/>
          <w:spacing w:val="2"/>
          <w:sz w:val="20"/>
          <w:szCs w:val="20"/>
          <w:lang w:eastAsia="ru-RU"/>
        </w:rPr>
        <w:br/>
        <w:t>      Жыл сайын мектепке дейінгі тәрбие мен оқыту саласындағы 7000-ға жуық педагог бюджет қаражаты есебінен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 xml:space="preserve">іктілікті арттыру курстарынан өтетін болады. Сонымен қатар мектепке дейінгі ұйымдардың педагогтері жыл сайын бюджеттен </w:t>
      </w:r>
      <w:proofErr w:type="gramStart"/>
      <w:r w:rsidRPr="00426905">
        <w:rPr>
          <w:rFonts w:ascii="Courier New" w:eastAsia="Times New Roman" w:hAnsi="Courier New" w:cs="Courier New"/>
          <w:color w:val="000000"/>
          <w:spacing w:val="2"/>
          <w:sz w:val="20"/>
          <w:szCs w:val="20"/>
          <w:lang w:eastAsia="ru-RU"/>
        </w:rPr>
        <w:t>тыс</w:t>
      </w:r>
      <w:proofErr w:type="gramEnd"/>
      <w:r w:rsidRPr="00426905">
        <w:rPr>
          <w:rFonts w:ascii="Courier New" w:eastAsia="Times New Roman" w:hAnsi="Courier New" w:cs="Courier New"/>
          <w:color w:val="000000"/>
          <w:spacing w:val="2"/>
          <w:sz w:val="20"/>
          <w:szCs w:val="20"/>
          <w:lang w:eastAsia="ru-RU"/>
        </w:rPr>
        <w:t xml:space="preserve"> қаражат есебінен біліктіліктерін арттырады.</w:t>
      </w:r>
      <w:r w:rsidRPr="00426905">
        <w:rPr>
          <w:rFonts w:ascii="Courier New" w:eastAsia="Times New Roman" w:hAnsi="Courier New" w:cs="Courier New"/>
          <w:color w:val="000000"/>
          <w:spacing w:val="2"/>
          <w:sz w:val="20"/>
          <w:szCs w:val="20"/>
          <w:lang w:eastAsia="ru-RU"/>
        </w:rPr>
        <w:br/>
        <w:t>      2. Демографиялық жағдайды ескере отырып, мектепке дейінгі ұйымдардың желісін ұлғайту</w:t>
      </w:r>
      <w:r w:rsidRPr="00426905">
        <w:rPr>
          <w:rFonts w:ascii="Courier New" w:eastAsia="Times New Roman" w:hAnsi="Courier New" w:cs="Courier New"/>
          <w:color w:val="000000"/>
          <w:spacing w:val="2"/>
          <w:sz w:val="20"/>
          <w:szCs w:val="20"/>
          <w:lang w:eastAsia="ru-RU"/>
        </w:rPr>
        <w:br/>
        <w:t>      Мектепке дейінгі ұйымдар демографиялық жағдайды ескере отырып, халықтың сұранысын қанағ</w:t>
      </w:r>
      <w:proofErr w:type="gramStart"/>
      <w:r w:rsidRPr="00426905">
        <w:rPr>
          <w:rFonts w:ascii="Courier New" w:eastAsia="Times New Roman" w:hAnsi="Courier New" w:cs="Courier New"/>
          <w:color w:val="000000"/>
          <w:spacing w:val="2"/>
          <w:sz w:val="20"/>
          <w:szCs w:val="20"/>
          <w:lang w:eastAsia="ru-RU"/>
        </w:rPr>
        <w:t>аттандыру</w:t>
      </w:r>
      <w:proofErr w:type="gramEnd"/>
      <w:r w:rsidRPr="00426905">
        <w:rPr>
          <w:rFonts w:ascii="Courier New" w:eastAsia="Times New Roman" w:hAnsi="Courier New" w:cs="Courier New"/>
          <w:color w:val="000000"/>
          <w:spacing w:val="2"/>
          <w:sz w:val="20"/>
          <w:szCs w:val="20"/>
          <w:lang w:eastAsia="ru-RU"/>
        </w:rPr>
        <w:t>ға бағытталған сандық, сондай-ақ сапалық жағынан да дамиды.</w:t>
      </w:r>
      <w:r w:rsidRPr="00426905">
        <w:rPr>
          <w:rFonts w:ascii="Courier New" w:eastAsia="Times New Roman" w:hAnsi="Courier New" w:cs="Courier New"/>
          <w:color w:val="000000"/>
          <w:spacing w:val="2"/>
          <w:sz w:val="20"/>
          <w:szCs w:val="20"/>
          <w:lang w:eastAsia="ru-RU"/>
        </w:rPr>
        <w:br/>
        <w:t>      2020 жылға қарай 186,3 мың жаңа орын (2016 жылы – 47,4 мың;</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 xml:space="preserve">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w:t>
      </w:r>
      <w:proofErr w:type="gramStart"/>
      <w:r w:rsidRPr="00426905">
        <w:rPr>
          <w:rFonts w:ascii="Courier New" w:eastAsia="Times New Roman" w:hAnsi="Courier New" w:cs="Courier New"/>
          <w:color w:val="000000"/>
          <w:spacing w:val="2"/>
          <w:sz w:val="20"/>
          <w:szCs w:val="20"/>
          <w:lang w:eastAsia="ru-RU"/>
        </w:rPr>
        <w:t>арттыру</w:t>
      </w:r>
      <w:proofErr w:type="gramEnd"/>
      <w:r w:rsidRPr="00426905">
        <w:rPr>
          <w:rFonts w:ascii="Courier New" w:eastAsia="Times New Roman" w:hAnsi="Courier New" w:cs="Courier New"/>
          <w:color w:val="000000"/>
          <w:spacing w:val="2"/>
          <w:sz w:val="20"/>
          <w:szCs w:val="20"/>
          <w:lang w:eastAsia="ru-RU"/>
        </w:rPr>
        <w:t>ға мүмкіндік береді.</w:t>
      </w:r>
      <w:r w:rsidRPr="00426905">
        <w:rPr>
          <w:rFonts w:ascii="Courier New" w:eastAsia="Times New Roman" w:hAnsi="Courier New" w:cs="Courier New"/>
          <w:color w:val="000000"/>
          <w:spacing w:val="2"/>
          <w:sz w:val="20"/>
          <w:szCs w:val="20"/>
          <w:lang w:eastAsia="ru-RU"/>
        </w:rPr>
        <w:br/>
        <w:t>      Бұл орындар жергілікті бюджет қаражаты және МЖӘ тетіктері есебінен қысқа күн жұмыс істейтін шағын орталықтарды біртіндеп толық күн жұмыс істеуге ауыстыру арқылы толық күн жұмыс істейтін мектепке дейінгі ұйымдар желісін кеңейту есебінен қамтамасыз етіледі.</w:t>
      </w:r>
      <w:r w:rsidRPr="00426905">
        <w:rPr>
          <w:rFonts w:ascii="Courier New" w:eastAsia="Times New Roman" w:hAnsi="Courier New" w:cs="Courier New"/>
          <w:color w:val="000000"/>
          <w:spacing w:val="2"/>
          <w:sz w:val="20"/>
          <w:szCs w:val="20"/>
          <w:lang w:eastAsia="ru-RU"/>
        </w:rPr>
        <w:br/>
        <w:t>      МЖ</w:t>
      </w:r>
      <w:proofErr w:type="gramStart"/>
      <w:r w:rsidRPr="00426905">
        <w:rPr>
          <w:rFonts w:ascii="Courier New" w:eastAsia="Times New Roman" w:hAnsi="Courier New" w:cs="Courier New"/>
          <w:color w:val="000000"/>
          <w:spacing w:val="2"/>
          <w:sz w:val="20"/>
          <w:szCs w:val="20"/>
          <w:lang w:eastAsia="ru-RU"/>
        </w:rPr>
        <w:t>Ә-</w:t>
      </w:r>
      <w:proofErr w:type="gramEnd"/>
      <w:r w:rsidRPr="00426905">
        <w:rPr>
          <w:rFonts w:ascii="Courier New" w:eastAsia="Times New Roman" w:hAnsi="Courier New" w:cs="Courier New"/>
          <w:color w:val="000000"/>
          <w:spacing w:val="2"/>
          <w:sz w:val="20"/>
          <w:szCs w:val="20"/>
          <w:lang w:eastAsia="ru-RU"/>
        </w:rPr>
        <w:t>нің артықшылығы туралы белсенді және мақсатқа бағытталған жұмыс пен мемлекеттік тапсырысты орналастыру жекеменшік мектепке дейінгі ұйымдар желісінің айтарлықтай өсуін қамтамасыз етеді.</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r w:rsidRPr="00426905">
        <w:rPr>
          <w:rFonts w:ascii="Courier New" w:eastAsia="Times New Roman" w:hAnsi="Courier New" w:cs="Courier New"/>
          <w:color w:val="000000"/>
          <w:spacing w:val="2"/>
          <w:sz w:val="20"/>
          <w:szCs w:val="20"/>
          <w:lang w:eastAsia="ru-RU"/>
        </w:rPr>
        <w:br/>
        <w:t>      Психологиялы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педагогикалық түзету кабинеттерінің саны 135 бірліктен 263 бірлікке өседі.</w:t>
      </w:r>
      <w:r w:rsidRPr="00426905">
        <w:rPr>
          <w:rFonts w:ascii="Courier New" w:eastAsia="Times New Roman" w:hAnsi="Courier New" w:cs="Courier New"/>
          <w:color w:val="000000"/>
          <w:spacing w:val="2"/>
          <w:sz w:val="20"/>
          <w:szCs w:val="20"/>
          <w:lang w:eastAsia="ru-RU"/>
        </w:rPr>
        <w:br/>
        <w:t xml:space="preserve">      3. Балаларды мектепке сапалы </w:t>
      </w:r>
      <w:proofErr w:type="gramStart"/>
      <w:r w:rsidRPr="00426905">
        <w:rPr>
          <w:rFonts w:ascii="Courier New" w:eastAsia="Times New Roman" w:hAnsi="Courier New" w:cs="Courier New"/>
          <w:color w:val="000000"/>
          <w:spacing w:val="2"/>
          <w:sz w:val="20"/>
          <w:szCs w:val="20"/>
          <w:lang w:eastAsia="ru-RU"/>
        </w:rPr>
        <w:t>дайындау</w:t>
      </w:r>
      <w:proofErr w:type="gramEnd"/>
      <w:r w:rsidRPr="00426905">
        <w:rPr>
          <w:rFonts w:ascii="Courier New" w:eastAsia="Times New Roman" w:hAnsi="Courier New" w:cs="Courier New"/>
          <w:color w:val="000000"/>
          <w:spacing w:val="2"/>
          <w:sz w:val="20"/>
          <w:szCs w:val="20"/>
          <w:lang w:eastAsia="ru-RU"/>
        </w:rPr>
        <w:t>ға бағдарланған мектепке дейінгі тәрбиелеу мен оқыту мазмұнын жаңарту</w:t>
      </w:r>
      <w:r w:rsidRPr="00426905">
        <w:rPr>
          <w:rFonts w:ascii="Courier New" w:eastAsia="Times New Roman" w:hAnsi="Courier New" w:cs="Courier New"/>
          <w:color w:val="000000"/>
          <w:spacing w:val="2"/>
          <w:sz w:val="20"/>
          <w:szCs w:val="20"/>
          <w:lang w:eastAsia="ru-RU"/>
        </w:rPr>
        <w:br/>
        <w:t>      2016 жылдан бастап 1 жастан 3 жасқа дейінгі балаларды ерте жастан дамытуды ескере отырып әзірленген мектепке дейінгі тәрбие мен оқытудың жаңартылған мемлекеттік жалпыға міндетті стандарты,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r w:rsidRPr="00426905">
        <w:rPr>
          <w:rFonts w:ascii="Courier New" w:eastAsia="Times New Roman" w:hAnsi="Courier New" w:cs="Courier New"/>
          <w:color w:val="000000"/>
          <w:spacing w:val="2"/>
          <w:sz w:val="20"/>
          <w:szCs w:val="20"/>
          <w:lang w:eastAsia="ru-RU"/>
        </w:rPr>
        <w:br/>
        <w:t>      2017 жылдан бастап барлық мектепке дейінгі тәрбие және оқыту ұйымдарында қазақ, орыс және ағылшын тілдері оқытылатын кө</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ілді білім беру бағдарламасының элементтері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енгізілетін болады.</w:t>
      </w:r>
      <w:r w:rsidRPr="00426905">
        <w:rPr>
          <w:rFonts w:ascii="Courier New" w:eastAsia="Times New Roman" w:hAnsi="Courier New" w:cs="Courier New"/>
          <w:color w:val="000000"/>
          <w:spacing w:val="2"/>
          <w:sz w:val="20"/>
          <w:szCs w:val="20"/>
          <w:lang w:eastAsia="ru-RU"/>
        </w:rPr>
        <w:br/>
        <w:t>      2017 жылға қарай мектепке дейінгі ұйымдарда балалардың білігі мен дағдысының дамуын қадағалайтын индикаторлар жүйесі әзірленеді және енгізіледі.</w:t>
      </w:r>
      <w:r w:rsidRPr="00426905">
        <w:rPr>
          <w:rFonts w:ascii="Courier New" w:eastAsia="Times New Roman" w:hAnsi="Courier New" w:cs="Courier New"/>
          <w:color w:val="000000"/>
          <w:spacing w:val="2"/>
          <w:sz w:val="20"/>
          <w:szCs w:val="20"/>
          <w:lang w:eastAsia="ru-RU"/>
        </w:rPr>
        <w:br/>
        <w:t>      Жүйеде үш деңгейді қоса алғанда, МЖМБС білім беру салалары бойынша балалардың білігі мен дағдысының даму көрсеткіштері айқындалған.</w:t>
      </w:r>
      <w:r w:rsidRPr="00426905">
        <w:rPr>
          <w:rFonts w:ascii="Courier New" w:eastAsia="Times New Roman" w:hAnsi="Courier New" w:cs="Courier New"/>
          <w:color w:val="000000"/>
          <w:spacing w:val="2"/>
          <w:sz w:val="20"/>
          <w:szCs w:val="20"/>
          <w:lang w:eastAsia="ru-RU"/>
        </w:rPr>
        <w:br/>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r w:rsidRPr="00426905">
        <w:rPr>
          <w:rFonts w:ascii="Courier New" w:eastAsia="Times New Roman" w:hAnsi="Courier New" w:cs="Courier New"/>
          <w:color w:val="000000"/>
          <w:spacing w:val="2"/>
          <w:sz w:val="20"/>
          <w:szCs w:val="20"/>
          <w:lang w:eastAsia="ru-RU"/>
        </w:rPr>
        <w:br/>
        <w:t>      Оқ</w:t>
      </w:r>
      <w:proofErr w:type="gramStart"/>
      <w:r w:rsidRPr="00426905">
        <w:rPr>
          <w:rFonts w:ascii="Courier New" w:eastAsia="Times New Roman" w:hAnsi="Courier New" w:cs="Courier New"/>
          <w:color w:val="000000"/>
          <w:spacing w:val="2"/>
          <w:sz w:val="20"/>
          <w:szCs w:val="20"/>
          <w:lang w:eastAsia="ru-RU"/>
        </w:rPr>
        <w:t>у-</w:t>
      </w:r>
      <w:proofErr w:type="gramEnd"/>
      <w:r w:rsidRPr="00426905">
        <w:rPr>
          <w:rFonts w:ascii="Courier New" w:eastAsia="Times New Roman" w:hAnsi="Courier New" w:cs="Courier New"/>
          <w:color w:val="000000"/>
          <w:spacing w:val="2"/>
          <w:sz w:val="20"/>
          <w:szCs w:val="20"/>
          <w:lang w:eastAsia="ru-RU"/>
        </w:rPr>
        <w:t>әдістемелік кешендер (бұдан әрі – ОӘК), оның ішінде ерекше білім беру қажеттіліктері бар балалар үшін кемістіктердің 8 түрі бойынша арнайы бағдарламалар әзірлеу және енгізу жұмыстары жалғастырылады.</w:t>
      </w:r>
      <w:r w:rsidRPr="00426905">
        <w:rPr>
          <w:rFonts w:ascii="Courier New" w:eastAsia="Times New Roman" w:hAnsi="Courier New" w:cs="Courier New"/>
          <w:color w:val="000000"/>
          <w:spacing w:val="2"/>
          <w:sz w:val="20"/>
          <w:szCs w:val="20"/>
          <w:lang w:eastAsia="ru-RU"/>
        </w:rPr>
        <w:br/>
        <w:t>      2019 – 2020 оқу жылынан бастап 6 жастағы балалардың мектепалды даярлығы 12 жылдық мектептің 1-сыныбына ауыстырылады</w:t>
      </w:r>
      <w:r w:rsidRPr="00426905">
        <w:rPr>
          <w:rFonts w:ascii="Courier New" w:eastAsia="Times New Roman" w:hAnsi="Courier New" w:cs="Courier New"/>
          <w:color w:val="000000"/>
          <w:spacing w:val="2"/>
          <w:sz w:val="20"/>
          <w:szCs w:val="20"/>
          <w:lang w:eastAsia="ru-RU"/>
        </w:rPr>
        <w:br/>
        <w:t xml:space="preserve">      2017 жылдан бастап бюджеттен </w:t>
      </w:r>
      <w:proofErr w:type="gramStart"/>
      <w:r w:rsidRPr="00426905">
        <w:rPr>
          <w:rFonts w:ascii="Courier New" w:eastAsia="Times New Roman" w:hAnsi="Courier New" w:cs="Courier New"/>
          <w:color w:val="000000"/>
          <w:spacing w:val="2"/>
          <w:sz w:val="20"/>
          <w:szCs w:val="20"/>
          <w:lang w:eastAsia="ru-RU"/>
        </w:rPr>
        <w:t>тыс</w:t>
      </w:r>
      <w:proofErr w:type="gramEnd"/>
      <w:r w:rsidRPr="00426905">
        <w:rPr>
          <w:rFonts w:ascii="Courier New" w:eastAsia="Times New Roman" w:hAnsi="Courier New" w:cs="Courier New"/>
          <w:color w:val="000000"/>
          <w:spacing w:val="2"/>
          <w:sz w:val="20"/>
          <w:szCs w:val="20"/>
          <w:lang w:eastAsia="ru-RU"/>
        </w:rPr>
        <w:t xml:space="preserve">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w:t>
      </w:r>
      <w:proofErr w:type="gramStart"/>
      <w:r w:rsidRPr="00426905">
        <w:rPr>
          <w:rFonts w:ascii="Courier New" w:eastAsia="Times New Roman" w:hAnsi="Courier New" w:cs="Courier New"/>
          <w:color w:val="000000"/>
          <w:spacing w:val="2"/>
          <w:sz w:val="20"/>
          <w:szCs w:val="20"/>
          <w:lang w:eastAsia="ru-RU"/>
        </w:rPr>
        <w:t>нде 2 мың).</w:t>
      </w:r>
      <w:r w:rsidRPr="00426905">
        <w:rPr>
          <w:rFonts w:ascii="Courier New" w:eastAsia="Times New Roman" w:hAnsi="Courier New" w:cs="Courier New"/>
          <w:color w:val="000000"/>
          <w:spacing w:val="2"/>
          <w:sz w:val="20"/>
          <w:szCs w:val="20"/>
          <w:lang w:eastAsia="ru-RU"/>
        </w:rPr>
        <w:br/>
        <w:t>      4.</w:t>
      </w:r>
      <w:proofErr w:type="gramEnd"/>
      <w:r w:rsidRPr="00426905">
        <w:rPr>
          <w:rFonts w:ascii="Courier New" w:eastAsia="Times New Roman" w:hAnsi="Courier New" w:cs="Courier New"/>
          <w:color w:val="000000"/>
          <w:spacing w:val="2"/>
          <w:sz w:val="20"/>
          <w:szCs w:val="20"/>
          <w:lang w:eastAsia="ru-RU"/>
        </w:rPr>
        <w:t xml:space="preserve"> Мектепке дейінгі тәрбие мен оқытудың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 xml:space="preserve">      Мектепке дейінгі ұйымдар қызметіне бақылауды күшейтуге және мектепке дейінгі білім беру саласы субъектілерінің жауапкершілігін </w:t>
      </w:r>
      <w:proofErr w:type="gramStart"/>
      <w:r w:rsidRPr="00426905">
        <w:rPr>
          <w:rFonts w:ascii="Courier New" w:eastAsia="Times New Roman" w:hAnsi="Courier New" w:cs="Courier New"/>
          <w:color w:val="000000"/>
          <w:spacing w:val="2"/>
          <w:sz w:val="20"/>
          <w:szCs w:val="20"/>
          <w:lang w:eastAsia="ru-RU"/>
        </w:rPr>
        <w:t>арттыру</w:t>
      </w:r>
      <w:proofErr w:type="gramEnd"/>
      <w:r w:rsidRPr="00426905">
        <w:rPr>
          <w:rFonts w:ascii="Courier New" w:eastAsia="Times New Roman" w:hAnsi="Courier New" w:cs="Courier New"/>
          <w:color w:val="000000"/>
          <w:spacing w:val="2"/>
          <w:sz w:val="20"/>
          <w:szCs w:val="20"/>
          <w:lang w:eastAsia="ru-RU"/>
        </w:rPr>
        <w:t>ға бағытталған мектепке дейінгі тәрбие мен оқыту саласында қызметті бастау және тоқтату туралы хабарлама тәртібі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жетілдіріледі.</w:t>
      </w:r>
      <w:r w:rsidRPr="00426905">
        <w:rPr>
          <w:rFonts w:ascii="Courier New" w:eastAsia="Times New Roman" w:hAnsi="Courier New" w:cs="Courier New"/>
          <w:color w:val="000000"/>
          <w:spacing w:val="2"/>
          <w:sz w:val="20"/>
          <w:szCs w:val="20"/>
          <w:lang w:eastAsia="ru-RU"/>
        </w:rPr>
        <w:b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r w:rsidRPr="00426905">
        <w:rPr>
          <w:rFonts w:ascii="Courier New" w:eastAsia="Times New Roman" w:hAnsi="Courier New" w:cs="Courier New"/>
          <w:color w:val="000000"/>
          <w:spacing w:val="2"/>
          <w:sz w:val="20"/>
          <w:szCs w:val="20"/>
          <w:lang w:eastAsia="ru-RU"/>
        </w:rPr>
        <w:br/>
        <w:t>      Қазақстан Республикасын әлеуметтік дамытудың 2030 жылға дейінгі тұжырымдамасына сәйкес білім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бағалау жүйесін жетілдіру жұмысы жалғастырылады.</w:t>
      </w:r>
      <w:r w:rsidRPr="00426905">
        <w:rPr>
          <w:rFonts w:ascii="Courier New" w:eastAsia="Times New Roman" w:hAnsi="Courier New" w:cs="Courier New"/>
          <w:color w:val="000000"/>
          <w:spacing w:val="2"/>
          <w:sz w:val="20"/>
          <w:szCs w:val="20"/>
          <w:lang w:eastAsia="ru-RU"/>
        </w:rPr>
        <w:br/>
        <w:t>      Жыл сайын мектепке дейінгі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ұйымдары басшыларының</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 xml:space="preserve">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 xml:space="preserve">ңа парадигмасы </w:t>
      </w:r>
      <w:r w:rsidRPr="00426905">
        <w:rPr>
          <w:rFonts w:ascii="Courier New" w:eastAsia="Times New Roman" w:hAnsi="Courier New" w:cs="Courier New"/>
          <w:color w:val="000000"/>
          <w:spacing w:val="2"/>
          <w:sz w:val="20"/>
          <w:szCs w:val="20"/>
          <w:lang w:eastAsia="ru-RU"/>
        </w:rPr>
        <w:lastRenderedPageBreak/>
        <w:t>жағдайында көшбасшылық қасиеттерді дамыту бойынша басқарудың инновациялық нысандары енгізілетін болады.</w:t>
      </w:r>
      <w:r w:rsidRPr="00426905">
        <w:rPr>
          <w:rFonts w:ascii="Courier New" w:eastAsia="Times New Roman" w:hAnsi="Courier New" w:cs="Courier New"/>
          <w:color w:val="000000"/>
          <w:spacing w:val="2"/>
          <w:sz w:val="20"/>
          <w:szCs w:val="20"/>
          <w:lang w:eastAsia="ru-RU"/>
        </w:rPr>
        <w:br/>
        <w:t xml:space="preserve">      Мектепке дейінгі ұйымдар тәрбиеленушілерінің бойында тамақтану </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Орта бі</w:t>
      </w:r>
      <w:proofErr w:type="gramStart"/>
      <w:r w:rsidRPr="00426905">
        <w:rPr>
          <w:rFonts w:ascii="Courier New" w:eastAsia="Times New Roman" w:hAnsi="Courier New" w:cs="Courier New"/>
          <w:color w:val="1E1E1E"/>
          <w:sz w:val="32"/>
          <w:szCs w:val="32"/>
          <w:lang w:eastAsia="ru-RU"/>
        </w:rPr>
        <w:t>л</w:t>
      </w:r>
      <w:proofErr w:type="gramEnd"/>
      <w:r w:rsidRPr="00426905">
        <w:rPr>
          <w:rFonts w:ascii="Courier New" w:eastAsia="Times New Roman" w:hAnsi="Courier New" w:cs="Courier New"/>
          <w:color w:val="1E1E1E"/>
          <w:sz w:val="32"/>
          <w:szCs w:val="32"/>
          <w:lang w:eastAsia="ru-RU"/>
        </w:rPr>
        <w:t>ім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Мақсаты: сапалы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беруге тең қол жеткізуді қамтамасыз ету, зияткер, дене бітімі және рухани жағынан дамыған, табысты азаматты қалыптастыру.</w:t>
      </w:r>
      <w:r w:rsidRPr="00426905">
        <w:rPr>
          <w:rFonts w:ascii="Courier New" w:eastAsia="Times New Roman" w:hAnsi="Courier New" w:cs="Courier New"/>
          <w:color w:val="000000"/>
          <w:spacing w:val="2"/>
          <w:sz w:val="20"/>
          <w:szCs w:val="20"/>
          <w:lang w:eastAsia="ru-RU"/>
        </w:rPr>
        <w:br/>
        <w:t>      Нысаналы индикаторлар:</w:t>
      </w:r>
      <w:r w:rsidRPr="00426905">
        <w:rPr>
          <w:rFonts w:ascii="Courier New" w:eastAsia="Times New Roman" w:hAnsi="Courier New" w:cs="Courier New"/>
          <w:color w:val="000000"/>
          <w:spacing w:val="2"/>
          <w:sz w:val="20"/>
          <w:szCs w:val="20"/>
          <w:lang w:eastAsia="ru-RU"/>
        </w:rPr>
        <w:br/>
        <w:t>      1) НЗМ тәжірибесі бойынша жаңартылған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мазмұнына өткен мектептердің үлесі (2017 жылы – 1-сынып; 2019 жылы – 1-3, 5-8, 10-сыныптар);</w:t>
      </w:r>
      <w:r w:rsidRPr="00426905">
        <w:rPr>
          <w:rFonts w:ascii="Courier New" w:eastAsia="Times New Roman" w:hAnsi="Courier New" w:cs="Courier New"/>
          <w:color w:val="000000"/>
          <w:spacing w:val="2"/>
          <w:sz w:val="20"/>
          <w:szCs w:val="20"/>
          <w:lang w:eastAsia="ru-RU"/>
        </w:rPr>
        <w:br/>
        <w:t>      2) үлгерімі «жақсы» және «өте жақсы» оқушылардың үлесі (оқыту сапасы).</w:t>
      </w:r>
      <w:r w:rsidRPr="00426905">
        <w:rPr>
          <w:rFonts w:ascii="Courier New" w:eastAsia="Times New Roman" w:hAnsi="Courier New" w:cs="Courier New"/>
          <w:color w:val="000000"/>
          <w:spacing w:val="2"/>
          <w:sz w:val="20"/>
          <w:szCs w:val="20"/>
          <w:lang w:eastAsia="ru-RU"/>
        </w:rPr>
        <w:br/>
        <w:t>      Міндеттер:</w:t>
      </w:r>
      <w:r w:rsidRPr="00426905">
        <w:rPr>
          <w:rFonts w:ascii="Courier New" w:eastAsia="Times New Roman" w:hAnsi="Courier New" w:cs="Courier New"/>
          <w:color w:val="000000"/>
          <w:spacing w:val="2"/>
          <w:sz w:val="20"/>
          <w:szCs w:val="20"/>
          <w:lang w:eastAsia="ru-RU"/>
        </w:rPr>
        <w:br/>
        <w:t>      1. Педагог кәсібінің беделін және олардың сапалық құрамын арттыру</w:t>
      </w:r>
      <w:r w:rsidRPr="00426905">
        <w:rPr>
          <w:rFonts w:ascii="Courier New" w:eastAsia="Times New Roman" w:hAnsi="Courier New" w:cs="Courier New"/>
          <w:color w:val="000000"/>
          <w:spacing w:val="2"/>
          <w:sz w:val="20"/>
          <w:szCs w:val="20"/>
          <w:lang w:eastAsia="ru-RU"/>
        </w:rPr>
        <w:br/>
        <w:t>      Педагогтерге қойылатын талаптарды күшейту шаралары қарастырылуда. Өздігінен білім алу және өзі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өзі жетілдіру педагог портфолиосында көрінетін педагог қызметінің ажырамас бөлігіне айналады.</w:t>
      </w:r>
      <w:r w:rsidRPr="00426905">
        <w:rPr>
          <w:rFonts w:ascii="Courier New" w:eastAsia="Times New Roman" w:hAnsi="Courier New" w:cs="Courier New"/>
          <w:color w:val="000000"/>
          <w:spacing w:val="2"/>
          <w:sz w:val="20"/>
          <w:szCs w:val="20"/>
          <w:lang w:eastAsia="ru-RU"/>
        </w:rPr>
        <w:br/>
        <w:t>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және жоғары санаттарды алу үшін жағдай жасау мақсатында педагогтердің біліктілік деңгейіне қойылатын талаптар қайта қаралатын болады.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r w:rsidRPr="00426905">
        <w:rPr>
          <w:rFonts w:ascii="Courier New" w:eastAsia="Times New Roman" w:hAnsi="Courier New" w:cs="Courier New"/>
          <w:color w:val="000000"/>
          <w:spacing w:val="2"/>
          <w:sz w:val="20"/>
          <w:szCs w:val="20"/>
          <w:lang w:eastAsia="ru-RU"/>
        </w:rPr>
        <w:br/>
        <w:t>      Өткізілген біліктілікті арттыру курстарының сапасын талдау, сондай-ақ оларды</w:t>
      </w:r>
      <w:proofErr w:type="gramEnd"/>
      <w:r w:rsidRPr="00426905">
        <w:rPr>
          <w:rFonts w:ascii="Courier New" w:eastAsia="Times New Roman" w:hAnsi="Courier New" w:cs="Courier New"/>
          <w:color w:val="000000"/>
          <w:spacing w:val="2"/>
          <w:sz w:val="20"/>
          <w:szCs w:val="20"/>
          <w:lang w:eastAsia="ru-RU"/>
        </w:rPr>
        <w:t>ң тиімділігін айқындау үшін 2016 жылы педагогтердің біліктілігін арттыру курстарының тиімділігін бағалау бойынша мониторингтік зерттеу жүргізілетін болады.</w:t>
      </w:r>
      <w:r w:rsidRPr="00426905">
        <w:rPr>
          <w:rFonts w:ascii="Courier New" w:eastAsia="Times New Roman" w:hAnsi="Courier New" w:cs="Courier New"/>
          <w:color w:val="000000"/>
          <w:spacing w:val="2"/>
          <w:sz w:val="20"/>
          <w:szCs w:val="20"/>
          <w:lang w:eastAsia="ru-RU"/>
        </w:rPr>
        <w:br/>
        <w:t>      2019 жылдан бастап педагог кадрларды тәуелсіз сертификаттауға дайындық және оған кө</w:t>
      </w:r>
      <w:proofErr w:type="gramStart"/>
      <w:r w:rsidRPr="00426905">
        <w:rPr>
          <w:rFonts w:ascii="Courier New" w:eastAsia="Times New Roman" w:hAnsi="Courier New" w:cs="Courier New"/>
          <w:color w:val="000000"/>
          <w:spacing w:val="2"/>
          <w:sz w:val="20"/>
          <w:szCs w:val="20"/>
          <w:lang w:eastAsia="ru-RU"/>
        </w:rPr>
        <w:t>шу м</w:t>
      </w:r>
      <w:proofErr w:type="gramEnd"/>
      <w:r w:rsidRPr="00426905">
        <w:rPr>
          <w:rFonts w:ascii="Courier New" w:eastAsia="Times New Roman" w:hAnsi="Courier New" w:cs="Courier New"/>
          <w:color w:val="000000"/>
          <w:spacing w:val="2"/>
          <w:sz w:val="20"/>
          <w:szCs w:val="20"/>
          <w:lang w:eastAsia="ru-RU"/>
        </w:rPr>
        <w:t>әселесі пысықталатын болады.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Жыл сайын менеджмент саласында біліктілікті арттыру курстарынан орта білім беру ұйымдары басшыларының 20 %-ы өтетін болады.</w:t>
      </w:r>
      <w:r w:rsidRPr="00426905">
        <w:rPr>
          <w:rFonts w:ascii="Courier New" w:eastAsia="Times New Roman" w:hAnsi="Courier New" w:cs="Courier New"/>
          <w:color w:val="000000"/>
          <w:spacing w:val="2"/>
          <w:sz w:val="20"/>
          <w:szCs w:val="20"/>
          <w:lang w:eastAsia="ru-RU"/>
        </w:rPr>
        <w:b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proofErr w:type="gramEnd"/>
      <w:r w:rsidRPr="00426905">
        <w:rPr>
          <w:rFonts w:ascii="Courier New" w:eastAsia="Times New Roman" w:hAnsi="Courier New" w:cs="Courier New"/>
          <w:color w:val="000000"/>
          <w:spacing w:val="2"/>
          <w:sz w:val="20"/>
          <w:szCs w:val="20"/>
          <w:lang w:eastAsia="ru-RU"/>
        </w:rPr>
        <w:br/>
        <w:t>      Педагогтің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стандарты әзірленеді және педагогикалық мамандықтарға қабылдаудың тетіктері қайта қаралатын болады.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Жаңартылған білім беруге көшуді ескере отырып, жоғары оқу орындарының білім беру бағдарламаларының мазмұны жаңғыртылады.</w:t>
      </w:r>
      <w:r w:rsidRPr="00426905">
        <w:rPr>
          <w:rFonts w:ascii="Courier New" w:eastAsia="Times New Roman" w:hAnsi="Courier New" w:cs="Courier New"/>
          <w:color w:val="000000"/>
          <w:spacing w:val="2"/>
          <w:sz w:val="20"/>
          <w:szCs w:val="20"/>
          <w:lang w:eastAsia="ru-RU"/>
        </w:rPr>
        <w:br/>
        <w:t>      2017 – 2018 жылдан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w:t>
      </w:r>
      <w:proofErr w:type="gramEnd"/>
      <w:r w:rsidRPr="00426905">
        <w:rPr>
          <w:rFonts w:ascii="Courier New" w:eastAsia="Times New Roman" w:hAnsi="Courier New" w:cs="Courier New"/>
          <w:color w:val="000000"/>
          <w:spacing w:val="2"/>
          <w:sz w:val="20"/>
          <w:szCs w:val="20"/>
          <w:lang w:eastAsia="ru-RU"/>
        </w:rPr>
        <w:t>ім беру бағдарламаларын, оқулықтар мен</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ӘК әзірлеу арқылы ағылшынша оқытуға көшу жүзеге асырылатын болады.</w:t>
      </w:r>
      <w:r w:rsidRPr="00426905">
        <w:rPr>
          <w:rFonts w:ascii="Courier New" w:eastAsia="Times New Roman" w:hAnsi="Courier New" w:cs="Courier New"/>
          <w:color w:val="000000"/>
          <w:spacing w:val="2"/>
          <w:sz w:val="20"/>
          <w:szCs w:val="20"/>
          <w:lang w:eastAsia="ru-RU"/>
        </w:rPr>
        <w:br/>
        <w:t>      Мектептер үшін мұғалімдерді 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іктеу кезінде «білім беру магистрі» дәрежесі бар мамандар кеңінен тартылатын болады.</w:t>
      </w:r>
      <w:r w:rsidRPr="00426905">
        <w:rPr>
          <w:rFonts w:ascii="Courier New" w:eastAsia="Times New Roman" w:hAnsi="Courier New" w:cs="Courier New"/>
          <w:color w:val="000000"/>
          <w:spacing w:val="2"/>
          <w:sz w:val="20"/>
          <w:szCs w:val="20"/>
          <w:lang w:eastAsia="ru-RU"/>
        </w:rPr>
        <w:br/>
        <w:t>      Мектеп педагогтері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әсіби жағынан дамыту біліктілікті арттырудың деңгейлік курстарының бағдарламаларын жаңғырту шеңберінде жалғастырылатын </w:t>
      </w:r>
      <w:r w:rsidRPr="00426905">
        <w:rPr>
          <w:rFonts w:ascii="Courier New" w:eastAsia="Times New Roman" w:hAnsi="Courier New" w:cs="Courier New"/>
          <w:color w:val="000000"/>
          <w:spacing w:val="2"/>
          <w:sz w:val="20"/>
          <w:szCs w:val="20"/>
          <w:lang w:eastAsia="ru-RU"/>
        </w:rPr>
        <w:lastRenderedPageBreak/>
        <w:t>болады.</w:t>
      </w:r>
      <w:r w:rsidRPr="00426905">
        <w:rPr>
          <w:rFonts w:ascii="Courier New" w:eastAsia="Times New Roman" w:hAnsi="Courier New" w:cs="Courier New"/>
          <w:color w:val="000000"/>
          <w:spacing w:val="2"/>
          <w:sz w:val="20"/>
          <w:szCs w:val="20"/>
          <w:lang w:eastAsia="ru-RU"/>
        </w:rPr>
        <w:br/>
        <w:t>      2.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берудің инфрақұрылымдық дамуын қамтамасыз ету.</w:t>
      </w:r>
      <w:r w:rsidRPr="00426905">
        <w:rPr>
          <w:rFonts w:ascii="Courier New" w:eastAsia="Times New Roman" w:hAnsi="Courier New" w:cs="Courier New"/>
          <w:color w:val="000000"/>
          <w:spacing w:val="2"/>
          <w:sz w:val="20"/>
          <w:szCs w:val="20"/>
          <w:lang w:eastAsia="ru-RU"/>
        </w:rPr>
        <w:b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r w:rsidRPr="00426905">
        <w:rPr>
          <w:rFonts w:ascii="Courier New" w:eastAsia="Times New Roman" w:hAnsi="Courier New" w:cs="Courier New"/>
          <w:color w:val="000000"/>
          <w:spacing w:val="2"/>
          <w:sz w:val="20"/>
          <w:szCs w:val="20"/>
          <w:lang w:eastAsia="ru-RU"/>
        </w:rPr>
        <w:br/>
        <w:t xml:space="preserve">      Жергілікті бюджет қаражаты есебінен мектептерді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әндік кабинеттермен жарақтандыру жалғастырылатын болады.</w:t>
      </w:r>
      <w:r w:rsidRPr="00426905">
        <w:rPr>
          <w:rFonts w:ascii="Courier New" w:eastAsia="Times New Roman" w:hAnsi="Courier New" w:cs="Courier New"/>
          <w:color w:val="000000"/>
          <w:spacing w:val="2"/>
          <w:sz w:val="20"/>
          <w:szCs w:val="20"/>
          <w:lang w:eastAsia="ru-RU"/>
        </w:rPr>
        <w:br/>
        <w:t>      Мектептегі білім беруді ақпараттандыру ақпараттық технологияларды оқытуға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енгізу шеңберінде МЖӘ тетігі арқылы жүзеге асырылатын болады.</w:t>
      </w:r>
      <w:r w:rsidRPr="00426905">
        <w:rPr>
          <w:rFonts w:ascii="Courier New" w:eastAsia="Times New Roman" w:hAnsi="Courier New" w:cs="Courier New"/>
          <w:color w:val="000000"/>
          <w:spacing w:val="2"/>
          <w:sz w:val="20"/>
          <w:szCs w:val="20"/>
          <w:lang w:eastAsia="ru-RU"/>
        </w:rPr>
        <w:br/>
        <w:t>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ғылықты жеріне қарамастан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процесін жаңғырту жылдамдығы айтарлықтай артады.</w:t>
      </w:r>
      <w:r w:rsidRPr="00426905">
        <w:rPr>
          <w:rFonts w:ascii="Courier New" w:eastAsia="Times New Roman" w:hAnsi="Courier New" w:cs="Courier New"/>
          <w:color w:val="000000"/>
          <w:spacing w:val="2"/>
          <w:sz w:val="20"/>
          <w:szCs w:val="20"/>
          <w:lang w:eastAsia="ru-RU"/>
        </w:rPr>
        <w:br/>
        <w:t>      ЭЫДҰ стандарттарын енгізумен білім беру жүйесін халықаралық интеграциялау жұмыстары жалғастырылатын болады.</w:t>
      </w:r>
      <w:r w:rsidRPr="00426905">
        <w:rPr>
          <w:rFonts w:ascii="Courier New" w:eastAsia="Times New Roman" w:hAnsi="Courier New" w:cs="Courier New"/>
          <w:color w:val="000000"/>
          <w:spacing w:val="2"/>
          <w:sz w:val="20"/>
          <w:szCs w:val="20"/>
          <w:lang w:eastAsia="ru-RU"/>
        </w:rPr>
        <w:br/>
        <w:t>      2020 жылға қарай Қазақстан Республикасының заңнамасымен айқындалған балалардың жекелеген санаттарындағы оқушылар дәруменденді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ілген тегін ыстық тамақпен толық қамтылатын болады.</w:t>
      </w:r>
      <w:r w:rsidRPr="00426905">
        <w:rPr>
          <w:rFonts w:ascii="Courier New" w:eastAsia="Times New Roman" w:hAnsi="Courier New" w:cs="Courier New"/>
          <w:color w:val="000000"/>
          <w:spacing w:val="2"/>
          <w:sz w:val="20"/>
          <w:szCs w:val="20"/>
          <w:lang w:eastAsia="ru-RU"/>
        </w:rPr>
        <w:br/>
        <w:t>      Ерекше білім беру қажеттілігі бар балаларды инклюзивті ортада қолдау қамтамасыз етіледі.</w:t>
      </w:r>
      <w:r w:rsidRPr="00426905">
        <w:rPr>
          <w:rFonts w:ascii="Courier New" w:eastAsia="Times New Roman" w:hAnsi="Courier New" w:cs="Courier New"/>
          <w:color w:val="000000"/>
          <w:spacing w:val="2"/>
          <w:sz w:val="20"/>
          <w:szCs w:val="20"/>
          <w:lang w:eastAsia="ru-RU"/>
        </w:rPr>
        <w:br/>
        <w:t>      Психологиялы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педагогикалық түзеу кабинеттерінің (ППТК) желісі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2019 жылы 137 бірліктен 220 бірлікке және психологиялық-медициналық-педагогикалық консультациялар (ПМПК) 57 бірліктен 85 бірлікке дейін кеңейтіледі.</w:t>
      </w:r>
      <w:r w:rsidRPr="00426905">
        <w:rPr>
          <w:rFonts w:ascii="Courier New" w:eastAsia="Times New Roman" w:hAnsi="Courier New" w:cs="Courier New"/>
          <w:color w:val="000000"/>
          <w:spacing w:val="2"/>
          <w:sz w:val="20"/>
          <w:szCs w:val="20"/>
          <w:lang w:eastAsia="ru-RU"/>
        </w:rPr>
        <w:br/>
        <w:t>      Орта білім беру ұйымдарында психологиялы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педагогикалық консилиумдар жұмыс істейтін болады</w:t>
      </w:r>
      <w:r w:rsidRPr="00426905">
        <w:rPr>
          <w:rFonts w:ascii="Courier New" w:eastAsia="Times New Roman" w:hAnsi="Courier New" w:cs="Courier New"/>
          <w:color w:val="000000"/>
          <w:spacing w:val="2"/>
          <w:sz w:val="20"/>
          <w:szCs w:val="20"/>
          <w:lang w:eastAsia="ru-RU"/>
        </w:rPr>
        <w:br/>
        <w:t>      3.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берудің мазмұнын жаңарту.</w:t>
      </w:r>
      <w:r w:rsidRPr="00426905">
        <w:rPr>
          <w:rFonts w:ascii="Courier New" w:eastAsia="Times New Roman" w:hAnsi="Courier New" w:cs="Courier New"/>
          <w:color w:val="000000"/>
          <w:spacing w:val="2"/>
          <w:sz w:val="20"/>
          <w:szCs w:val="20"/>
          <w:lang w:eastAsia="ru-RU"/>
        </w:rPr>
        <w:br/>
        <w:t>      2016 жылы негізгі орта және жалпы орта білім берудің МБС бекітілетін болады.</w:t>
      </w:r>
      <w:r w:rsidRPr="00426905">
        <w:rPr>
          <w:rFonts w:ascii="Courier New" w:eastAsia="Times New Roman" w:hAnsi="Courier New" w:cs="Courier New"/>
          <w:color w:val="000000"/>
          <w:spacing w:val="2"/>
          <w:sz w:val="20"/>
          <w:szCs w:val="20"/>
          <w:lang w:eastAsia="ru-RU"/>
        </w:rPr>
        <w:br/>
        <w:t>      Жаңартылған білім беру мазмұнының стандарты жиынтығы функционалдық сауаттылықты қамтамасыз ететін дағдылардың кең спектрін дамыту бойынша үзді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халықаралық тәжірибеге бағытталатын болады.</w:t>
      </w:r>
      <w:r w:rsidRPr="00426905">
        <w:rPr>
          <w:rFonts w:ascii="Courier New" w:eastAsia="Times New Roman" w:hAnsi="Courier New" w:cs="Courier New"/>
          <w:color w:val="000000"/>
          <w:spacing w:val="2"/>
          <w:sz w:val="20"/>
          <w:szCs w:val="20"/>
          <w:lang w:eastAsia="ru-RU"/>
        </w:rPr>
        <w:br/>
        <w:t xml:space="preserve">      Оқу бағдарламалары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технологияларды, ғылыми инновацияларды, математикалық модельдеуді дамытуға бағытталған STEM-элементтерді (ғылым) қамтитын болады.</w:t>
      </w:r>
      <w:r w:rsidRPr="00426905">
        <w:rPr>
          <w:rFonts w:ascii="Courier New" w:eastAsia="Times New Roman" w:hAnsi="Courier New" w:cs="Courier New"/>
          <w:color w:val="000000"/>
          <w:spacing w:val="2"/>
          <w:sz w:val="20"/>
          <w:szCs w:val="20"/>
          <w:lang w:eastAsia="ru-RU"/>
        </w:rPr>
        <w:br/>
        <w:t>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деңгейлері бойынша оқулықтар мазмұнының сабақтастығын қамтамасыз етуге бірыңғай әдіснамалық тәсілдеме әзірленетін болады.</w:t>
      </w:r>
      <w:r w:rsidRPr="00426905">
        <w:rPr>
          <w:rFonts w:ascii="Courier New" w:eastAsia="Times New Roman" w:hAnsi="Courier New" w:cs="Courier New"/>
          <w:color w:val="000000"/>
          <w:spacing w:val="2"/>
          <w:sz w:val="20"/>
          <w:szCs w:val="20"/>
          <w:lang w:eastAsia="ru-RU"/>
        </w:rPr>
        <w:br/>
        <w:t>      Жаңартылған білім беру мазмұнына көшу жеке график бойынша жүзеге асырылатын болады.</w:t>
      </w:r>
      <w:r w:rsidRPr="00426905">
        <w:rPr>
          <w:rFonts w:ascii="Courier New" w:eastAsia="Times New Roman" w:hAnsi="Courier New" w:cs="Courier New"/>
          <w:color w:val="000000"/>
          <w:spacing w:val="2"/>
          <w:sz w:val="20"/>
          <w:szCs w:val="20"/>
          <w:lang w:eastAsia="ru-RU"/>
        </w:rPr>
        <w:br/>
        <w:t>      12 жылдық білім беру оқушының жұмысын, оның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бағалауға мүмкіндік беретін күтілетін нәтижелерге негізделетін болады. Күтілетін нәтижелерді тұжырымдау оқушылардың оқу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процесінің сапасын жақсартады.</w:t>
      </w:r>
      <w:r w:rsidRPr="00426905">
        <w:rPr>
          <w:rFonts w:ascii="Courier New" w:eastAsia="Times New Roman" w:hAnsi="Courier New" w:cs="Courier New"/>
          <w:color w:val="000000"/>
          <w:spacing w:val="2"/>
          <w:sz w:val="20"/>
          <w:szCs w:val="20"/>
          <w:lang w:eastAsia="ru-RU"/>
        </w:rPr>
        <w:br/>
        <w:t>      Жалпы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беретін мектептерде 5 күндік оқу аптасын енгізу мәселесі пысықталатын болады.</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«Мәңгілік</w:t>
      </w:r>
      <w:proofErr w:type="gramStart"/>
      <w:r w:rsidRPr="00426905">
        <w:rPr>
          <w:rFonts w:ascii="Courier New" w:eastAsia="Times New Roman" w:hAnsi="Courier New" w:cs="Courier New"/>
          <w:color w:val="000000"/>
          <w:spacing w:val="2"/>
          <w:sz w:val="20"/>
          <w:szCs w:val="20"/>
          <w:lang w:eastAsia="ru-RU"/>
        </w:rPr>
        <w:t xml:space="preserve"> Е</w:t>
      </w:r>
      <w:proofErr w:type="gramEnd"/>
      <w:r w:rsidRPr="00426905">
        <w:rPr>
          <w:rFonts w:ascii="Courier New" w:eastAsia="Times New Roman" w:hAnsi="Courier New" w:cs="Courier New"/>
          <w:color w:val="000000"/>
          <w:spacing w:val="2"/>
          <w:sz w:val="20"/>
          <w:szCs w:val="20"/>
          <w:lang w:eastAsia="ru-RU"/>
        </w:rPr>
        <w:t>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r w:rsidRPr="00426905">
        <w:rPr>
          <w:rFonts w:ascii="Courier New" w:eastAsia="Times New Roman" w:hAnsi="Courier New" w:cs="Courier New"/>
          <w:color w:val="000000"/>
          <w:spacing w:val="2"/>
          <w:sz w:val="20"/>
          <w:szCs w:val="20"/>
          <w:lang w:eastAsia="ru-RU"/>
        </w:rPr>
        <w:br/>
        <w:t>      «Қазақстандық бірегейлік» элективті курсы әзірленеді және жалпы білім беретін мектептер мен ЖОО-ның оқу процесіне енгізіледі.</w:t>
      </w:r>
      <w:r w:rsidRPr="00426905">
        <w:rPr>
          <w:rFonts w:ascii="Courier New" w:eastAsia="Times New Roman" w:hAnsi="Courier New" w:cs="Courier New"/>
          <w:color w:val="000000"/>
          <w:spacing w:val="2"/>
          <w:sz w:val="20"/>
          <w:szCs w:val="20"/>
          <w:lang w:eastAsia="ru-RU"/>
        </w:rPr>
        <w:br/>
        <w:t>      Жаңартылған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мазмұнына көшу схемасына сәйкес білім алушыларды, педагогтерді және білім беру ұйымдарын өлшемшарттық бағалау жүйесіне көшу жүзеге асырылатын болады.</w:t>
      </w:r>
      <w:r w:rsidRPr="00426905">
        <w:rPr>
          <w:rFonts w:ascii="Courier New" w:eastAsia="Times New Roman" w:hAnsi="Courier New" w:cs="Courier New"/>
          <w:color w:val="000000"/>
          <w:spacing w:val="2"/>
          <w:sz w:val="20"/>
          <w:szCs w:val="20"/>
          <w:lang w:eastAsia="ru-RU"/>
        </w:rPr>
        <w:br/>
        <w:t>      Білім беру саясаты оқыту сапасындағы өңірлік айырмашылықтарды төмендетуге бағытталатын болады.</w:t>
      </w:r>
      <w:r w:rsidRPr="00426905">
        <w:rPr>
          <w:rFonts w:ascii="Courier New" w:eastAsia="Times New Roman" w:hAnsi="Courier New" w:cs="Courier New"/>
          <w:color w:val="000000"/>
          <w:spacing w:val="2"/>
          <w:sz w:val="20"/>
          <w:szCs w:val="20"/>
          <w:lang w:eastAsia="ru-RU"/>
        </w:rPr>
        <w:br/>
        <w:t>      2017 жылдан бастап</w:t>
      </w:r>
      <w:proofErr w:type="gramStart"/>
      <w:r w:rsidRPr="00426905">
        <w:rPr>
          <w:rFonts w:ascii="Courier New" w:eastAsia="Times New Roman" w:hAnsi="Courier New" w:cs="Courier New"/>
          <w:color w:val="000000"/>
          <w:spacing w:val="2"/>
          <w:sz w:val="20"/>
          <w:szCs w:val="20"/>
          <w:lang w:eastAsia="ru-RU"/>
        </w:rPr>
        <w:t xml:space="preserve"> Д</w:t>
      </w:r>
      <w:proofErr w:type="gramEnd"/>
      <w:r w:rsidRPr="00426905">
        <w:rPr>
          <w:rFonts w:ascii="Courier New" w:eastAsia="Times New Roman" w:hAnsi="Courier New" w:cs="Courier New"/>
          <w:color w:val="000000"/>
          <w:spacing w:val="2"/>
          <w:sz w:val="20"/>
          <w:szCs w:val="20"/>
          <w:lang w:eastAsia="ru-RU"/>
        </w:rPr>
        <w:t>үниежүзілік банк қарызы шеңберінде мектептегі білім берудің сапасын арттыруды және теңсіздікті төмендетуді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r w:rsidRPr="00426905">
        <w:rPr>
          <w:rFonts w:ascii="Courier New" w:eastAsia="Times New Roman" w:hAnsi="Courier New" w:cs="Courier New"/>
          <w:color w:val="000000"/>
          <w:spacing w:val="2"/>
          <w:sz w:val="20"/>
          <w:szCs w:val="20"/>
          <w:lang w:eastAsia="ru-RU"/>
        </w:rPr>
        <w:br/>
        <w:t>      2017 – 2018 оқу жылында 5-сыныптан бастап үш тілде білім беруді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енгізу басталады.</w:t>
      </w:r>
      <w:r w:rsidRPr="00426905">
        <w:rPr>
          <w:rFonts w:ascii="Courier New" w:eastAsia="Times New Roman" w:hAnsi="Courier New" w:cs="Courier New"/>
          <w:color w:val="000000"/>
          <w:spacing w:val="2"/>
          <w:sz w:val="20"/>
          <w:szCs w:val="20"/>
          <w:lang w:eastAsia="ru-RU"/>
        </w:rPr>
        <w:br/>
        <w:t>      Қазақстан мектептерінде үш тілде білім беруді дамыту дарынды балаларға арналған 33 экспериментті мектептің, 20 НЗМ-нің және 30 қаза</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түрік лицейінің тәжірибесі бойынша жүзеге асырылады.</w:t>
      </w:r>
      <w:r w:rsidRPr="00426905">
        <w:rPr>
          <w:rFonts w:ascii="Courier New" w:eastAsia="Times New Roman" w:hAnsi="Courier New" w:cs="Courier New"/>
          <w:color w:val="000000"/>
          <w:spacing w:val="2"/>
          <w:sz w:val="20"/>
          <w:szCs w:val="20"/>
          <w:lang w:eastAsia="ru-RU"/>
        </w:rPr>
        <w:b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ӘК әзірленетін болады.</w:t>
      </w:r>
      <w:r w:rsidRPr="00426905">
        <w:rPr>
          <w:rFonts w:ascii="Courier New" w:eastAsia="Times New Roman" w:hAnsi="Courier New" w:cs="Courier New"/>
          <w:color w:val="000000"/>
          <w:spacing w:val="2"/>
          <w:sz w:val="20"/>
          <w:szCs w:val="20"/>
          <w:lang w:eastAsia="ru-RU"/>
        </w:rPr>
        <w:br/>
        <w:t>      Жоғары мектеп үшін төрт пән бойынша (информатика, физика, химия және биология) ағылшын тіліндегі шетелдік оқулықтар мен</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ӘК бейімделетін болады.</w:t>
      </w:r>
      <w:r w:rsidRPr="00426905">
        <w:rPr>
          <w:rFonts w:ascii="Courier New" w:eastAsia="Times New Roman" w:hAnsi="Courier New" w:cs="Courier New"/>
          <w:color w:val="000000"/>
          <w:spacing w:val="2"/>
          <w:sz w:val="20"/>
          <w:szCs w:val="20"/>
          <w:lang w:eastAsia="ru-RU"/>
        </w:rPr>
        <w:br/>
        <w:t xml:space="preserve">      ЖМЦ-ның төрт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әнін ағылшын тілінде оқытатын педагог кадрларға және үштілділікті енгізуге деген қажеттілік:</w:t>
      </w:r>
      <w:r w:rsidRPr="00426905">
        <w:rPr>
          <w:rFonts w:ascii="Courier New" w:eastAsia="Times New Roman" w:hAnsi="Courier New" w:cs="Courier New"/>
          <w:color w:val="000000"/>
          <w:spacing w:val="2"/>
          <w:sz w:val="20"/>
          <w:szCs w:val="20"/>
          <w:lang w:eastAsia="ru-RU"/>
        </w:rPr>
        <w:br/>
        <w:t>      1) білім беру ұйымдарында оқытуға тарту тетігі арқылы «Болашақ» бағдарламасы бітірушілерінің;</w:t>
      </w:r>
      <w:r w:rsidRPr="00426905">
        <w:rPr>
          <w:rFonts w:ascii="Courier New" w:eastAsia="Times New Roman" w:hAnsi="Courier New" w:cs="Courier New"/>
          <w:color w:val="000000"/>
          <w:spacing w:val="2"/>
          <w:sz w:val="20"/>
          <w:szCs w:val="20"/>
          <w:lang w:eastAsia="ru-RU"/>
        </w:rPr>
        <w:br/>
        <w:t>      2) жоғары оқу орындарында және колледждерде мұғалімдерді мақсатты даярлау;</w:t>
      </w:r>
      <w:r w:rsidRPr="00426905">
        <w:rPr>
          <w:rFonts w:ascii="Courier New" w:eastAsia="Times New Roman" w:hAnsi="Courier New" w:cs="Courier New"/>
          <w:color w:val="000000"/>
          <w:spacing w:val="2"/>
          <w:sz w:val="20"/>
          <w:szCs w:val="20"/>
          <w:lang w:eastAsia="ru-RU"/>
        </w:rPr>
        <w:br/>
        <w:t xml:space="preserve">      3) физика, химия, биология және информатика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әндерін ағылшын тілінде оқыту әдістемесі бойынша мектеп мұғалімдерінің біліктілігін арттыру;</w:t>
      </w:r>
      <w:r w:rsidRPr="00426905">
        <w:rPr>
          <w:rFonts w:ascii="Courier New" w:eastAsia="Times New Roman" w:hAnsi="Courier New" w:cs="Courier New"/>
          <w:color w:val="000000"/>
          <w:spacing w:val="2"/>
          <w:sz w:val="20"/>
          <w:szCs w:val="20"/>
          <w:lang w:eastAsia="ru-RU"/>
        </w:rPr>
        <w:br/>
        <w:t>      4) студенттермен алмасу және волонтерлерді тарту бағдарламасы есебінен шешілетін болады.</w:t>
      </w:r>
      <w:r w:rsidRPr="00426905">
        <w:rPr>
          <w:rFonts w:ascii="Courier New" w:eastAsia="Times New Roman" w:hAnsi="Courier New" w:cs="Courier New"/>
          <w:color w:val="000000"/>
          <w:spacing w:val="2"/>
          <w:sz w:val="20"/>
          <w:szCs w:val="20"/>
          <w:lang w:eastAsia="ru-RU"/>
        </w:rPr>
        <w:br/>
        <w:t>      Үш тілде білім беруді оқу және ғылым</w:t>
      </w:r>
      <w:proofErr w:type="gramStart"/>
      <w:r w:rsidRPr="00426905">
        <w:rPr>
          <w:rFonts w:ascii="Courier New" w:eastAsia="Times New Roman" w:hAnsi="Courier New" w:cs="Courier New"/>
          <w:color w:val="000000"/>
          <w:spacing w:val="2"/>
          <w:sz w:val="20"/>
          <w:szCs w:val="20"/>
          <w:lang w:eastAsia="ru-RU"/>
        </w:rPr>
        <w:t>и-</w:t>
      </w:r>
      <w:proofErr w:type="gramEnd"/>
      <w:r w:rsidRPr="00426905">
        <w:rPr>
          <w:rFonts w:ascii="Courier New" w:eastAsia="Times New Roman" w:hAnsi="Courier New" w:cs="Courier New"/>
          <w:color w:val="000000"/>
          <w:spacing w:val="2"/>
          <w:sz w:val="20"/>
          <w:szCs w:val="20"/>
          <w:lang w:eastAsia="ru-RU"/>
        </w:rPr>
        <w:t>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r w:rsidRPr="00426905">
        <w:rPr>
          <w:rFonts w:ascii="Courier New" w:eastAsia="Times New Roman" w:hAnsi="Courier New" w:cs="Courier New"/>
          <w:color w:val="000000"/>
          <w:spacing w:val="2"/>
          <w:sz w:val="20"/>
          <w:szCs w:val="20"/>
          <w:lang w:eastAsia="ru-RU"/>
        </w:rPr>
        <w:br/>
        <w:t xml:space="preserve">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w:t>
      </w:r>
      <w:proofErr w:type="gramStart"/>
      <w:r w:rsidRPr="00426905">
        <w:rPr>
          <w:rFonts w:ascii="Courier New" w:eastAsia="Times New Roman" w:hAnsi="Courier New" w:cs="Courier New"/>
          <w:color w:val="000000"/>
          <w:spacing w:val="2"/>
          <w:sz w:val="20"/>
          <w:szCs w:val="20"/>
          <w:lang w:eastAsia="ru-RU"/>
        </w:rPr>
        <w:t>тапсыру</w:t>
      </w:r>
      <w:proofErr w:type="gramEnd"/>
      <w:r w:rsidRPr="00426905">
        <w:rPr>
          <w:rFonts w:ascii="Courier New" w:eastAsia="Times New Roman" w:hAnsi="Courier New" w:cs="Courier New"/>
          <w:color w:val="000000"/>
          <w:spacing w:val="2"/>
          <w:sz w:val="20"/>
          <w:szCs w:val="20"/>
          <w:lang w:eastAsia="ru-RU"/>
        </w:rPr>
        <w:t>ға талаптарды күшейту тәжірибесін енгізу тетігі қарастырылатын болады.</w:t>
      </w:r>
      <w:r w:rsidRPr="00426905">
        <w:rPr>
          <w:rFonts w:ascii="Courier New" w:eastAsia="Times New Roman" w:hAnsi="Courier New" w:cs="Courier New"/>
          <w:color w:val="000000"/>
          <w:spacing w:val="2"/>
          <w:sz w:val="20"/>
          <w:szCs w:val="20"/>
          <w:lang w:eastAsia="ru-RU"/>
        </w:rPr>
        <w:br/>
        <w:t>      5-11-сынып оқушылары үшін жазғы тіл мектебін ұйымдастыру мәселесі пысықталатын болады.</w:t>
      </w:r>
      <w:r w:rsidRPr="00426905">
        <w:rPr>
          <w:rFonts w:ascii="Courier New" w:eastAsia="Times New Roman" w:hAnsi="Courier New" w:cs="Courier New"/>
          <w:color w:val="000000"/>
          <w:spacing w:val="2"/>
          <w:sz w:val="20"/>
          <w:szCs w:val="20"/>
          <w:lang w:eastAsia="ru-RU"/>
        </w:rPr>
        <w:br/>
        <w:t xml:space="preserve">      2018 жылдан бастап, жергілікті атқарушы органдардың мүмкіндіктеріне </w:t>
      </w:r>
      <w:r w:rsidRPr="00426905">
        <w:rPr>
          <w:rFonts w:ascii="Courier New" w:eastAsia="Times New Roman" w:hAnsi="Courier New" w:cs="Courier New"/>
          <w:color w:val="000000"/>
          <w:spacing w:val="2"/>
          <w:sz w:val="20"/>
          <w:szCs w:val="20"/>
          <w:lang w:eastAsia="ru-RU"/>
        </w:rPr>
        <w:lastRenderedPageBreak/>
        <w:t xml:space="preserve">қарай, пилоттық </w:t>
      </w:r>
      <w:proofErr w:type="gramStart"/>
      <w:r w:rsidRPr="00426905">
        <w:rPr>
          <w:rFonts w:ascii="Courier New" w:eastAsia="Times New Roman" w:hAnsi="Courier New" w:cs="Courier New"/>
          <w:color w:val="000000"/>
          <w:spacing w:val="2"/>
          <w:sz w:val="20"/>
          <w:szCs w:val="20"/>
          <w:lang w:eastAsia="ru-RU"/>
        </w:rPr>
        <w:t>режимде</w:t>
      </w:r>
      <w:proofErr w:type="gramEnd"/>
      <w:r w:rsidRPr="00426905">
        <w:rPr>
          <w:rFonts w:ascii="Courier New" w:eastAsia="Times New Roman" w:hAnsi="Courier New" w:cs="Courier New"/>
          <w:color w:val="000000"/>
          <w:spacing w:val="2"/>
          <w:sz w:val="20"/>
          <w:szCs w:val="20"/>
          <w:lang w:eastAsia="ru-RU"/>
        </w:rPr>
        <w:t xml:space="preserve"> ағылшын тілінде оқытатын сыныптар ашылатын болады.</w:t>
      </w:r>
      <w:r w:rsidRPr="00426905">
        <w:rPr>
          <w:rFonts w:ascii="Courier New" w:eastAsia="Times New Roman" w:hAnsi="Courier New" w:cs="Courier New"/>
          <w:color w:val="000000"/>
          <w:spacing w:val="2"/>
          <w:sz w:val="20"/>
          <w:szCs w:val="20"/>
          <w:lang w:eastAsia="ru-RU"/>
        </w:rPr>
        <w:br/>
        <w:t>      ШЖМ проблемаларын шешу үшін балаларды мектепке және мектептен үйге дейін тасымалдауды ұйымдастыру жұмысы жалғасатын болады.</w:t>
      </w:r>
      <w:r w:rsidRPr="00426905">
        <w:rPr>
          <w:rFonts w:ascii="Courier New" w:eastAsia="Times New Roman" w:hAnsi="Courier New" w:cs="Courier New"/>
          <w:color w:val="000000"/>
          <w:spacing w:val="2"/>
          <w:sz w:val="20"/>
          <w:szCs w:val="20"/>
          <w:lang w:eastAsia="ru-RU"/>
        </w:rPr>
        <w:br/>
        <w:t xml:space="preserve">      Тірек мектептерді (ресурстық орталықтарды) құру жұмыстары жалғастырылады. 2020 </w:t>
      </w:r>
      <w:proofErr w:type="gramStart"/>
      <w:r w:rsidRPr="00426905">
        <w:rPr>
          <w:rFonts w:ascii="Courier New" w:eastAsia="Times New Roman" w:hAnsi="Courier New" w:cs="Courier New"/>
          <w:color w:val="000000"/>
          <w:spacing w:val="2"/>
          <w:sz w:val="20"/>
          <w:szCs w:val="20"/>
          <w:lang w:eastAsia="ru-RU"/>
        </w:rPr>
        <w:t>жыл</w:t>
      </w:r>
      <w:proofErr w:type="gramEnd"/>
      <w:r w:rsidRPr="00426905">
        <w:rPr>
          <w:rFonts w:ascii="Courier New" w:eastAsia="Times New Roman" w:hAnsi="Courier New" w:cs="Courier New"/>
          <w:color w:val="000000"/>
          <w:spacing w:val="2"/>
          <w:sz w:val="20"/>
          <w:szCs w:val="20"/>
          <w:lang w:eastAsia="ru-RU"/>
        </w:rPr>
        <w:t>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w:t>
      </w:r>
      <w:proofErr w:type="gramStart"/>
      <w:r w:rsidRPr="00426905">
        <w:rPr>
          <w:rFonts w:ascii="Courier New" w:eastAsia="Times New Roman" w:hAnsi="Courier New" w:cs="Courier New"/>
          <w:color w:val="000000"/>
          <w:spacing w:val="2"/>
          <w:sz w:val="20"/>
          <w:szCs w:val="20"/>
          <w:lang w:eastAsia="ru-RU"/>
        </w:rPr>
        <w:t>айда</w:t>
      </w:r>
      <w:proofErr w:type="gramEnd"/>
      <w:r w:rsidRPr="00426905">
        <w:rPr>
          <w:rFonts w:ascii="Courier New" w:eastAsia="Times New Roman" w:hAnsi="Courier New" w:cs="Courier New"/>
          <w:color w:val="000000"/>
          <w:spacing w:val="2"/>
          <w:sz w:val="20"/>
          <w:szCs w:val="20"/>
          <w:lang w:eastAsia="ru-RU"/>
        </w:rPr>
        <w:t xml:space="preserve"> орналасқан мектептерге жеткізу мақсатында электрондық контентті әзірлеу мәселелері пысықталатын болады.</w:t>
      </w:r>
      <w:r w:rsidRPr="00426905">
        <w:rPr>
          <w:rFonts w:ascii="Courier New" w:eastAsia="Times New Roman" w:hAnsi="Courier New" w:cs="Courier New"/>
          <w:color w:val="000000"/>
          <w:spacing w:val="2"/>
          <w:sz w:val="20"/>
          <w:szCs w:val="20"/>
          <w:lang w:eastAsia="ru-RU"/>
        </w:rPr>
        <w:br/>
        <w:t>      Білім беру процесінің барлық қатысушыларына ашық білім беру ресурстары мен технологияларға тең қолжетімділік қамтамасыз етіледі, желілік өзара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қимыл жасау үшін жағдай жасалатын болады.</w:t>
      </w:r>
      <w:r w:rsidRPr="00426905">
        <w:rPr>
          <w:rFonts w:ascii="Courier New" w:eastAsia="Times New Roman" w:hAnsi="Courier New" w:cs="Courier New"/>
          <w:color w:val="000000"/>
          <w:spacing w:val="2"/>
          <w:sz w:val="20"/>
          <w:szCs w:val="20"/>
          <w:lang w:eastAsia="ru-RU"/>
        </w:rPr>
        <w:br/>
        <w:t>      Мектептер базалық стандартқа сәйкес МЖ</w:t>
      </w:r>
      <w:proofErr w:type="gramStart"/>
      <w:r w:rsidRPr="00426905">
        <w:rPr>
          <w:rFonts w:ascii="Courier New" w:eastAsia="Times New Roman" w:hAnsi="Courier New" w:cs="Courier New"/>
          <w:color w:val="000000"/>
          <w:spacing w:val="2"/>
          <w:sz w:val="20"/>
          <w:szCs w:val="20"/>
          <w:lang w:eastAsia="ru-RU"/>
        </w:rPr>
        <w:t>Ә-</w:t>
      </w:r>
      <w:proofErr w:type="gramEnd"/>
      <w:r w:rsidRPr="00426905">
        <w:rPr>
          <w:rFonts w:ascii="Courier New" w:eastAsia="Times New Roman" w:hAnsi="Courier New" w:cs="Courier New"/>
          <w:color w:val="000000"/>
          <w:spacing w:val="2"/>
          <w:sz w:val="20"/>
          <w:szCs w:val="20"/>
          <w:lang w:eastAsia="ru-RU"/>
        </w:rPr>
        <w:t>ні тарту арқылы техникалық инфрақұрылыммен жарақтандырылатын болады.</w:t>
      </w:r>
      <w:r w:rsidRPr="00426905">
        <w:rPr>
          <w:rFonts w:ascii="Courier New" w:eastAsia="Times New Roman" w:hAnsi="Courier New" w:cs="Courier New"/>
          <w:color w:val="000000"/>
          <w:spacing w:val="2"/>
          <w:sz w:val="20"/>
          <w:szCs w:val="20"/>
          <w:lang w:eastAsia="ru-RU"/>
        </w:rPr>
        <w:br/>
        <w:t>      Оқушы Интернетке шығуға болатын кез келген жерден ЦБР-дың кең спектріне қол жеткізу мүмкіндігіне ие болады. Әрбі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 онлайн ресурстарды қолдана отырып жүргізілетін болады.</w:t>
      </w:r>
      <w:r w:rsidRPr="00426905">
        <w:rPr>
          <w:rFonts w:ascii="Courier New" w:eastAsia="Times New Roman" w:hAnsi="Courier New" w:cs="Courier New"/>
          <w:color w:val="000000"/>
          <w:spacing w:val="2"/>
          <w:sz w:val="20"/>
          <w:szCs w:val="20"/>
          <w:lang w:eastAsia="ru-RU"/>
        </w:rPr>
        <w:br/>
        <w:t>      Дүниежүзілік банктің орта білім беруді жаңғырту бойынша жобасы шеңберінде оқушылардың білім беру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тестілеу стандарттары әзірленеді, ұлттық емтихандар мен мониторингтік зерттеулер жетілдірілетін болады.</w:t>
      </w:r>
      <w:r w:rsidRPr="00426905">
        <w:rPr>
          <w:rFonts w:ascii="Courier New" w:eastAsia="Times New Roman" w:hAnsi="Courier New" w:cs="Courier New"/>
          <w:color w:val="000000"/>
          <w:spacing w:val="2"/>
          <w:sz w:val="20"/>
          <w:szCs w:val="20"/>
          <w:lang w:eastAsia="ru-RU"/>
        </w:rPr>
        <w:br/>
        <w:t>      Ерекше білім беру қажеттілігі бар балаларды оқыту үшін оқулықтар мен ОӘК, сондай-ақ көзі көрмейтін балалар үшін рельефт</w:t>
      </w:r>
      <w:proofErr w:type="gramStart"/>
      <w:r w:rsidRPr="00426905">
        <w:rPr>
          <w:rFonts w:ascii="Courier New" w:eastAsia="Times New Roman" w:hAnsi="Courier New" w:cs="Courier New"/>
          <w:color w:val="000000"/>
          <w:spacing w:val="2"/>
          <w:sz w:val="20"/>
          <w:szCs w:val="20"/>
          <w:lang w:eastAsia="ru-RU"/>
        </w:rPr>
        <w:t>і-</w:t>
      </w:r>
      <w:proofErr w:type="gramEnd"/>
      <w:r w:rsidRPr="00426905">
        <w:rPr>
          <w:rFonts w:ascii="Courier New" w:eastAsia="Times New Roman" w:hAnsi="Courier New" w:cs="Courier New"/>
          <w:color w:val="000000"/>
          <w:spacing w:val="2"/>
          <w:sz w:val="20"/>
          <w:szCs w:val="20"/>
          <w:lang w:eastAsia="ru-RU"/>
        </w:rPr>
        <w:t>нүктелік (Брайль қарпі) және нашар көретін балалар үшін үлкейтілген қаріпті оқулықтар мен ОӘК әзірленіп, бейімделетін болады.</w:t>
      </w:r>
      <w:r w:rsidRPr="00426905">
        <w:rPr>
          <w:rFonts w:ascii="Courier New" w:eastAsia="Times New Roman" w:hAnsi="Courier New" w:cs="Courier New"/>
          <w:color w:val="000000"/>
          <w:spacing w:val="2"/>
          <w:sz w:val="20"/>
          <w:szCs w:val="20"/>
          <w:lang w:eastAsia="ru-RU"/>
        </w:rPr>
        <w:br/>
        <w:t>      ЖАО арнайы білім беру ұйымдары мен сыныптарды көзі көрмейтін балалар үшін рельефт</w:t>
      </w:r>
      <w:proofErr w:type="gramStart"/>
      <w:r w:rsidRPr="00426905">
        <w:rPr>
          <w:rFonts w:ascii="Courier New" w:eastAsia="Times New Roman" w:hAnsi="Courier New" w:cs="Courier New"/>
          <w:color w:val="000000"/>
          <w:spacing w:val="2"/>
          <w:sz w:val="20"/>
          <w:szCs w:val="20"/>
          <w:lang w:eastAsia="ru-RU"/>
        </w:rPr>
        <w:t>і-</w:t>
      </w:r>
      <w:proofErr w:type="gramEnd"/>
      <w:r w:rsidRPr="00426905">
        <w:rPr>
          <w:rFonts w:ascii="Courier New" w:eastAsia="Times New Roman" w:hAnsi="Courier New" w:cs="Courier New"/>
          <w:color w:val="000000"/>
          <w:spacing w:val="2"/>
          <w:sz w:val="20"/>
          <w:szCs w:val="20"/>
          <w:lang w:eastAsia="ru-RU"/>
        </w:rPr>
        <w:t>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r w:rsidRPr="00426905">
        <w:rPr>
          <w:rFonts w:ascii="Courier New" w:eastAsia="Times New Roman" w:hAnsi="Courier New" w:cs="Courier New"/>
          <w:color w:val="000000"/>
          <w:spacing w:val="2"/>
          <w:sz w:val="20"/>
          <w:szCs w:val="20"/>
          <w:lang w:eastAsia="ru-RU"/>
        </w:rPr>
        <w:br/>
        <w:t>      Орта білімді жаңғырту жобасы шеңберінде бағалау жүйесін жетілдіру мақсатында Дүниежүзілік банкпен бірлесі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2020 жылға қарай:</w:t>
      </w:r>
      <w:r w:rsidRPr="00426905">
        <w:rPr>
          <w:rFonts w:ascii="Courier New" w:eastAsia="Times New Roman" w:hAnsi="Courier New" w:cs="Courier New"/>
          <w:color w:val="000000"/>
          <w:spacing w:val="2"/>
          <w:sz w:val="20"/>
          <w:szCs w:val="20"/>
          <w:lang w:eastAsia="ru-RU"/>
        </w:rPr>
        <w:br/>
        <w:t>      1) білім алушылардың ұлттық емтихандары мен оқу жетістіктерін мониторингтік зерттеулердің рәсімдері жетілдіріледі;</w:t>
      </w:r>
      <w:r w:rsidRPr="00426905">
        <w:rPr>
          <w:rFonts w:ascii="Courier New" w:eastAsia="Times New Roman" w:hAnsi="Courier New" w:cs="Courier New"/>
          <w:color w:val="000000"/>
          <w:spacing w:val="2"/>
          <w:sz w:val="20"/>
          <w:szCs w:val="20"/>
          <w:lang w:eastAsia="ru-RU"/>
        </w:rPr>
        <w:br/>
        <w:t>      2) оқушылардың оқу жеті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іктерін бағалау жетілдіріледі;</w:t>
      </w:r>
      <w:r w:rsidRPr="00426905">
        <w:rPr>
          <w:rFonts w:ascii="Courier New" w:eastAsia="Times New Roman" w:hAnsi="Courier New" w:cs="Courier New"/>
          <w:color w:val="000000"/>
          <w:spacing w:val="2"/>
          <w:sz w:val="20"/>
          <w:szCs w:val="20"/>
          <w:lang w:eastAsia="ru-RU"/>
        </w:rPr>
        <w:br/>
        <w:t>      3) тестілеу стандарттары әзірленеді;</w:t>
      </w:r>
      <w:r w:rsidRPr="00426905">
        <w:rPr>
          <w:rFonts w:ascii="Courier New" w:eastAsia="Times New Roman" w:hAnsi="Courier New" w:cs="Courier New"/>
          <w:color w:val="000000"/>
          <w:spacing w:val="2"/>
          <w:sz w:val="20"/>
          <w:szCs w:val="20"/>
          <w:lang w:eastAsia="ru-RU"/>
        </w:rPr>
        <w:br/>
        <w:t>      4) білім алушылардың дағдылары мен білігін, құзыреттілігінің кең спектрін тексеру үшін тестілеу тапсырмаларының базасы құрылады.</w:t>
      </w:r>
      <w:r w:rsidRPr="00426905">
        <w:rPr>
          <w:rFonts w:ascii="Courier New" w:eastAsia="Times New Roman" w:hAnsi="Courier New" w:cs="Courier New"/>
          <w:color w:val="000000"/>
          <w:spacing w:val="2"/>
          <w:sz w:val="20"/>
          <w:szCs w:val="20"/>
          <w:lang w:eastAsia="ru-RU"/>
        </w:rPr>
        <w:br/>
        <w:t xml:space="preserve">      Қазақстан TIMSS, PIRLS,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ІSА халықаралық зерттеулеріне қатысуды жалғастырады.</w:t>
      </w:r>
      <w:r w:rsidRPr="00426905">
        <w:rPr>
          <w:rFonts w:ascii="Courier New" w:eastAsia="Times New Roman" w:hAnsi="Courier New" w:cs="Courier New"/>
          <w:color w:val="000000"/>
          <w:spacing w:val="2"/>
          <w:sz w:val="20"/>
          <w:szCs w:val="20"/>
          <w:lang w:eastAsia="ru-RU"/>
        </w:rPr>
        <w:br/>
        <w:t xml:space="preserve">      ҰБТ-ның қолданыстағы форматын жетілдіру мақсатында ҰБТ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w:t>
      </w:r>
      <w:proofErr w:type="gramStart"/>
      <w:r w:rsidRPr="00426905">
        <w:rPr>
          <w:rFonts w:ascii="Courier New" w:eastAsia="Times New Roman" w:hAnsi="Courier New" w:cs="Courier New"/>
          <w:color w:val="000000"/>
          <w:spacing w:val="2"/>
          <w:sz w:val="20"/>
          <w:szCs w:val="20"/>
          <w:lang w:eastAsia="ru-RU"/>
        </w:rPr>
        <w:t>ындау</w:t>
      </w:r>
      <w:proofErr w:type="gramEnd"/>
      <w:r w:rsidRPr="00426905">
        <w:rPr>
          <w:rFonts w:ascii="Courier New" w:eastAsia="Times New Roman" w:hAnsi="Courier New" w:cs="Courier New"/>
          <w:color w:val="000000"/>
          <w:spacing w:val="2"/>
          <w:sz w:val="20"/>
          <w:szCs w:val="20"/>
          <w:lang w:eastAsia="ru-RU"/>
        </w:rPr>
        <w:t>ға бағытталған тестілерді пайдалануды кеңейту көзделеді.</w:t>
      </w:r>
      <w:r w:rsidRPr="00426905">
        <w:rPr>
          <w:rFonts w:ascii="Courier New" w:eastAsia="Times New Roman" w:hAnsi="Courier New" w:cs="Courier New"/>
          <w:color w:val="000000"/>
          <w:spacing w:val="2"/>
          <w:sz w:val="20"/>
          <w:szCs w:val="20"/>
          <w:lang w:eastAsia="ru-RU"/>
        </w:rPr>
        <w:br/>
        <w:t>      4. Мектеп оқушыларының бойында «Мәңгілік Ел» жалпыұлттық патриоттық идеясының рухани-адамгершілік құндылықтарын және салауатты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қалыптастыру.</w:t>
      </w:r>
      <w:r w:rsidRPr="00426905">
        <w:rPr>
          <w:rFonts w:ascii="Courier New" w:eastAsia="Times New Roman" w:hAnsi="Courier New" w:cs="Courier New"/>
          <w:color w:val="000000"/>
          <w:spacing w:val="2"/>
          <w:sz w:val="20"/>
          <w:szCs w:val="20"/>
          <w:lang w:eastAsia="ru-RU"/>
        </w:rPr>
        <w:br/>
        <w:t>      Адамгершілігі жоғары азаматты және өз Отанының патриотын тәрбиелеу «Мәңгілік</w:t>
      </w:r>
      <w:proofErr w:type="gramStart"/>
      <w:r w:rsidRPr="00426905">
        <w:rPr>
          <w:rFonts w:ascii="Courier New" w:eastAsia="Times New Roman" w:hAnsi="Courier New" w:cs="Courier New"/>
          <w:color w:val="000000"/>
          <w:spacing w:val="2"/>
          <w:sz w:val="20"/>
          <w:szCs w:val="20"/>
          <w:lang w:eastAsia="ru-RU"/>
        </w:rPr>
        <w:t xml:space="preserve"> Е</w:t>
      </w:r>
      <w:proofErr w:type="gramEnd"/>
      <w:r w:rsidRPr="00426905">
        <w:rPr>
          <w:rFonts w:ascii="Courier New" w:eastAsia="Times New Roman" w:hAnsi="Courier New" w:cs="Courier New"/>
          <w:color w:val="000000"/>
          <w:spacing w:val="2"/>
          <w:sz w:val="20"/>
          <w:szCs w:val="20"/>
          <w:lang w:eastAsia="ru-RU"/>
        </w:rPr>
        <w:t xml:space="preserve">л» жалпыұлттық патриоттық идеясының құндылықтарын ескере отырып </w:t>
      </w:r>
      <w:r w:rsidRPr="00426905">
        <w:rPr>
          <w:rFonts w:ascii="Courier New" w:eastAsia="Times New Roman" w:hAnsi="Courier New" w:cs="Courier New"/>
          <w:color w:val="000000"/>
          <w:spacing w:val="2"/>
          <w:sz w:val="20"/>
          <w:szCs w:val="20"/>
          <w:lang w:eastAsia="ru-RU"/>
        </w:rPr>
        <w:lastRenderedPageBreak/>
        <w:t>жүзеге асырылатын болады.</w:t>
      </w:r>
      <w:r w:rsidRPr="00426905">
        <w:rPr>
          <w:rFonts w:ascii="Courier New" w:eastAsia="Times New Roman" w:hAnsi="Courier New" w:cs="Courier New"/>
          <w:color w:val="000000"/>
          <w:spacing w:val="2"/>
          <w:sz w:val="20"/>
          <w:szCs w:val="20"/>
          <w:lang w:eastAsia="ru-RU"/>
        </w:rPr>
        <w:br/>
        <w:t xml:space="preserve">      НЗМ-нің патриоттық тәрбиеге, ұлттық және жалпыадамзаттық құндылықтарды </w:t>
      </w:r>
      <w:proofErr w:type="gramStart"/>
      <w:r w:rsidRPr="00426905">
        <w:rPr>
          <w:rFonts w:ascii="Courier New" w:eastAsia="Times New Roman" w:hAnsi="Courier New" w:cs="Courier New"/>
          <w:color w:val="000000"/>
          <w:spacing w:val="2"/>
          <w:sz w:val="20"/>
          <w:szCs w:val="20"/>
          <w:lang w:eastAsia="ru-RU"/>
        </w:rPr>
        <w:t>дарыту</w:t>
      </w:r>
      <w:proofErr w:type="gramEnd"/>
      <w:r w:rsidRPr="00426905">
        <w:rPr>
          <w:rFonts w:ascii="Courier New" w:eastAsia="Times New Roman" w:hAnsi="Courier New" w:cs="Courier New"/>
          <w:color w:val="000000"/>
          <w:spacing w:val="2"/>
          <w:sz w:val="20"/>
          <w:szCs w:val="20"/>
          <w:lang w:eastAsia="ru-RU"/>
        </w:rPr>
        <w:t>ға бағытталған «Шаңырақ» әлеуметтік жобасының тәжірибесі таратылатын болады.</w:t>
      </w:r>
      <w:r w:rsidRPr="00426905">
        <w:rPr>
          <w:rFonts w:ascii="Courier New" w:eastAsia="Times New Roman" w:hAnsi="Courier New" w:cs="Courier New"/>
          <w:color w:val="000000"/>
          <w:spacing w:val="2"/>
          <w:sz w:val="20"/>
          <w:szCs w:val="20"/>
          <w:lang w:eastAsia="ru-RU"/>
        </w:rPr>
        <w:br/>
        <w:t>      Тұлғаның шығармашылық құзыреттіліктегі, үздіксіз білім мен тәрбиедегі, өзі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өлкетану, әскери-патриоттық, әлеуметтік-педагогикалық, білім беру-сауықтыру және т.б.</w:t>
      </w:r>
      <w:r w:rsidRPr="00426905">
        <w:rPr>
          <w:rFonts w:ascii="Courier New" w:eastAsia="Times New Roman" w:hAnsi="Courier New" w:cs="Courier New"/>
          <w:color w:val="000000"/>
          <w:spacing w:val="2"/>
          <w:sz w:val="20"/>
          <w:szCs w:val="20"/>
          <w:lang w:eastAsia="ru-RU"/>
        </w:rPr>
        <w:b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және өз елінің адал азаматы еті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тәрбиелеуге ықпал ету арқылы Қазақстан халқын біріктіретін жалпыұлттық идеяларды іске асыруға үлес қосады.</w:t>
      </w:r>
      <w:r w:rsidRPr="00426905">
        <w:rPr>
          <w:rFonts w:ascii="Courier New" w:eastAsia="Times New Roman" w:hAnsi="Courier New" w:cs="Courier New"/>
          <w:color w:val="000000"/>
          <w:spacing w:val="2"/>
          <w:sz w:val="20"/>
          <w:szCs w:val="20"/>
          <w:lang w:eastAsia="ru-RU"/>
        </w:rPr>
        <w:br/>
        <w:t>      Жалпыға міндетті стандарттар мен оқу бағдарламаларының барлығына тұ</w:t>
      </w:r>
      <w:proofErr w:type="gramStart"/>
      <w:r w:rsidRPr="00426905">
        <w:rPr>
          <w:rFonts w:ascii="Courier New" w:eastAsia="Times New Roman" w:hAnsi="Courier New" w:cs="Courier New"/>
          <w:color w:val="000000"/>
          <w:spacing w:val="2"/>
          <w:sz w:val="20"/>
          <w:szCs w:val="20"/>
          <w:lang w:eastAsia="ru-RU"/>
        </w:rPr>
        <w:t>лғаны</w:t>
      </w:r>
      <w:proofErr w:type="gramEnd"/>
      <w:r w:rsidRPr="00426905">
        <w:rPr>
          <w:rFonts w:ascii="Courier New" w:eastAsia="Times New Roman" w:hAnsi="Courier New" w:cs="Courier New"/>
          <w:color w:val="000000"/>
          <w:spacing w:val="2"/>
          <w:sz w:val="20"/>
          <w:szCs w:val="20"/>
          <w:lang w:eastAsia="ru-RU"/>
        </w:rPr>
        <w:t>ң рухани-адамгершілік және зияткерлік қасиетін қалыптастыруға ықпал ететін компоненттер енгізілетін болады.</w:t>
      </w:r>
      <w:r w:rsidRPr="00426905">
        <w:rPr>
          <w:rFonts w:ascii="Courier New" w:eastAsia="Times New Roman" w:hAnsi="Courier New" w:cs="Courier New"/>
          <w:color w:val="000000"/>
          <w:spacing w:val="2"/>
          <w:sz w:val="20"/>
          <w:szCs w:val="20"/>
          <w:lang w:eastAsia="ru-RU"/>
        </w:rPr>
        <w:br/>
        <w:t xml:space="preserve">      Оқулықтар мен мектеп дәптерлерінің форзацтарында мәтіндер жариялауды қоса алғанда, қазақстандық құндылықтарды танымал етуге және </w:t>
      </w:r>
      <w:proofErr w:type="gramStart"/>
      <w:r w:rsidRPr="00426905">
        <w:rPr>
          <w:rFonts w:ascii="Courier New" w:eastAsia="Times New Roman" w:hAnsi="Courier New" w:cs="Courier New"/>
          <w:color w:val="000000"/>
          <w:spacing w:val="2"/>
          <w:sz w:val="20"/>
          <w:szCs w:val="20"/>
          <w:lang w:eastAsia="ru-RU"/>
        </w:rPr>
        <w:t>насихаттау</w:t>
      </w:r>
      <w:proofErr w:type="gramEnd"/>
      <w:r w:rsidRPr="00426905">
        <w:rPr>
          <w:rFonts w:ascii="Courier New" w:eastAsia="Times New Roman" w:hAnsi="Courier New" w:cs="Courier New"/>
          <w:color w:val="000000"/>
          <w:spacing w:val="2"/>
          <w:sz w:val="20"/>
          <w:szCs w:val="20"/>
          <w:lang w:eastAsia="ru-RU"/>
        </w:rPr>
        <w:t>ға бағытталған мектеп құралдарының талаптары әзірленеді және бекітіледі.</w:t>
      </w:r>
      <w:r w:rsidRPr="00426905">
        <w:rPr>
          <w:rFonts w:ascii="Courier New" w:eastAsia="Times New Roman" w:hAnsi="Courier New" w:cs="Courier New"/>
          <w:color w:val="000000"/>
          <w:spacing w:val="2"/>
          <w:sz w:val="20"/>
          <w:szCs w:val="20"/>
          <w:lang w:eastAsia="ru-RU"/>
        </w:rPr>
        <w:br/>
        <w:t>      Қосымша білім беру педагогтерінің біліктіліктерін арттырудың білім беру бағдарламасы жетілді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ілетін болады.</w:t>
      </w:r>
      <w:r w:rsidRPr="00426905">
        <w:rPr>
          <w:rFonts w:ascii="Courier New" w:eastAsia="Times New Roman" w:hAnsi="Courier New" w:cs="Courier New"/>
          <w:color w:val="000000"/>
          <w:spacing w:val="2"/>
          <w:sz w:val="20"/>
          <w:szCs w:val="20"/>
          <w:lang w:eastAsia="ru-RU"/>
        </w:rPr>
        <w:br/>
        <w:t>      Қосымша білім беру ұйымдарының желісі жергілікті бюджет қаражаты және МЖӘ тетіктерін енгізу есебінен дамитын болады.</w:t>
      </w:r>
      <w:r w:rsidRPr="00426905">
        <w:rPr>
          <w:rFonts w:ascii="Courier New" w:eastAsia="Times New Roman" w:hAnsi="Courier New" w:cs="Courier New"/>
          <w:color w:val="000000"/>
          <w:spacing w:val="2"/>
          <w:sz w:val="20"/>
          <w:szCs w:val="20"/>
          <w:lang w:eastAsia="ru-RU"/>
        </w:rPr>
        <w:br/>
        <w:t>      2020 жылға дейін МЖӘ шеңберінде қосымша білім беру жүйесі объектілерін ашу жұмыстары жандандырылады.</w:t>
      </w:r>
      <w:r w:rsidRPr="00426905">
        <w:rPr>
          <w:rFonts w:ascii="Courier New" w:eastAsia="Times New Roman" w:hAnsi="Courier New" w:cs="Courier New"/>
          <w:color w:val="000000"/>
          <w:spacing w:val="2"/>
          <w:sz w:val="20"/>
          <w:szCs w:val="20"/>
          <w:lang w:eastAsia="ru-RU"/>
        </w:rPr>
        <w:br/>
        <w:t>      Бұдан басқа:</w:t>
      </w:r>
      <w:r w:rsidRPr="00426905">
        <w:rPr>
          <w:rFonts w:ascii="Courier New" w:eastAsia="Times New Roman" w:hAnsi="Courier New" w:cs="Courier New"/>
          <w:color w:val="000000"/>
          <w:spacing w:val="2"/>
          <w:sz w:val="20"/>
          <w:szCs w:val="20"/>
          <w:lang w:eastAsia="ru-RU"/>
        </w:rPr>
        <w:br/>
        <w:t>      1) балалардың бос уақытын өткізу орталықтарының жұмыс істеуі үшін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ғын үй құрылысы кезінде 1-қабаттан орынжайларды жоспарлау;</w:t>
      </w:r>
      <w:r w:rsidRPr="00426905">
        <w:rPr>
          <w:rFonts w:ascii="Courier New" w:eastAsia="Times New Roman" w:hAnsi="Courier New" w:cs="Courier New"/>
          <w:color w:val="000000"/>
          <w:spacing w:val="2"/>
          <w:sz w:val="20"/>
          <w:szCs w:val="20"/>
          <w:lang w:eastAsia="ru-RU"/>
        </w:rPr>
        <w:br/>
        <w:t>      2) балалардың бос уақытын өткізу орталықтарының жұмыс істеуі үшін мектептерден бос орынжайлар беру есебінен желілерді дамыту жоспарлануда.</w:t>
      </w:r>
      <w:r w:rsidRPr="00426905">
        <w:rPr>
          <w:rFonts w:ascii="Courier New" w:eastAsia="Times New Roman" w:hAnsi="Courier New" w:cs="Courier New"/>
          <w:color w:val="000000"/>
          <w:spacing w:val="2"/>
          <w:sz w:val="20"/>
          <w:szCs w:val="20"/>
          <w:lang w:eastAsia="ru-RU"/>
        </w:rPr>
        <w:br/>
        <w:t>      Жергілікті бюджет есебінен мектептегі спорт секцияларының желісі әрбі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орта білім беру ұйымында мектептің спорт лигасын құру арқылы кеңейтілетін болады.</w:t>
      </w:r>
      <w:r w:rsidRPr="00426905">
        <w:rPr>
          <w:rFonts w:ascii="Courier New" w:eastAsia="Times New Roman" w:hAnsi="Courier New" w:cs="Courier New"/>
          <w:color w:val="000000"/>
          <w:spacing w:val="2"/>
          <w:sz w:val="20"/>
          <w:szCs w:val="20"/>
          <w:lang w:eastAsia="ru-RU"/>
        </w:rPr>
        <w:br/>
        <w:t>      Тұрмысы төмен және кө</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w:t>
      </w:r>
      <w:proofErr w:type="gramStart"/>
      <w:r w:rsidRPr="00426905">
        <w:rPr>
          <w:rFonts w:ascii="Courier New" w:eastAsia="Times New Roman" w:hAnsi="Courier New" w:cs="Courier New"/>
          <w:color w:val="000000"/>
          <w:spacing w:val="2"/>
          <w:sz w:val="20"/>
          <w:szCs w:val="20"/>
          <w:lang w:eastAsia="ru-RU"/>
        </w:rPr>
        <w:t>есебінен) беру көзделетін болады.</w:t>
      </w:r>
      <w:proofErr w:type="gramEnd"/>
      <w:r w:rsidRPr="00426905">
        <w:rPr>
          <w:rFonts w:ascii="Courier New" w:eastAsia="Times New Roman" w:hAnsi="Courier New" w:cs="Courier New"/>
          <w:color w:val="000000"/>
          <w:spacing w:val="2"/>
          <w:sz w:val="20"/>
          <w:szCs w:val="20"/>
          <w:lang w:eastAsia="ru-RU"/>
        </w:rPr>
        <w:b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w:t>
      </w:r>
      <w:proofErr w:type="gramStart"/>
      <w:r w:rsidRPr="00426905">
        <w:rPr>
          <w:rFonts w:ascii="Courier New" w:eastAsia="Times New Roman" w:hAnsi="Courier New" w:cs="Courier New"/>
          <w:color w:val="000000"/>
          <w:spacing w:val="2"/>
          <w:sz w:val="20"/>
          <w:szCs w:val="20"/>
          <w:lang w:eastAsia="ru-RU"/>
        </w:rPr>
        <w:t>айту</w:t>
      </w:r>
      <w:proofErr w:type="gramEnd"/>
      <w:r w:rsidRPr="00426905">
        <w:rPr>
          <w:rFonts w:ascii="Courier New" w:eastAsia="Times New Roman" w:hAnsi="Courier New" w:cs="Courier New"/>
          <w:color w:val="000000"/>
          <w:spacing w:val="2"/>
          <w:sz w:val="20"/>
          <w:szCs w:val="20"/>
          <w:lang w:eastAsia="ru-RU"/>
        </w:rPr>
        <w:t>ға мүмкіндік береді. Бұл үшін үйірмелер жұмысына ата-аналар тартылатын болады.</w:t>
      </w:r>
      <w:r w:rsidRPr="00426905">
        <w:rPr>
          <w:rFonts w:ascii="Courier New" w:eastAsia="Times New Roman" w:hAnsi="Courier New" w:cs="Courier New"/>
          <w:color w:val="000000"/>
          <w:spacing w:val="2"/>
          <w:sz w:val="20"/>
          <w:szCs w:val="20"/>
          <w:lang w:eastAsia="ru-RU"/>
        </w:rPr>
        <w:br/>
        <w:t>      Мектептер арасында тұрақты түрде спорттық жарыстар өткізу іске асырылатын болады.</w:t>
      </w:r>
      <w:r w:rsidRPr="00426905">
        <w:rPr>
          <w:rFonts w:ascii="Courier New" w:eastAsia="Times New Roman" w:hAnsi="Courier New" w:cs="Courier New"/>
          <w:color w:val="000000"/>
          <w:spacing w:val="2"/>
          <w:sz w:val="20"/>
          <w:szCs w:val="20"/>
          <w:lang w:eastAsia="ru-RU"/>
        </w:rPr>
        <w:br/>
        <w:t>      ЖАО-ның мектептер мен қосымша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ұйымдарының спорт залдарын заманауи жабдықтармен жарақтандыру жұмысы жандандырылатын болады.</w:t>
      </w:r>
      <w:r w:rsidRPr="00426905">
        <w:rPr>
          <w:rFonts w:ascii="Courier New" w:eastAsia="Times New Roman" w:hAnsi="Courier New" w:cs="Courier New"/>
          <w:color w:val="000000"/>
          <w:spacing w:val="2"/>
          <w:sz w:val="20"/>
          <w:szCs w:val="20"/>
          <w:lang w:eastAsia="ru-RU"/>
        </w:rPr>
        <w:br/>
        <w:t xml:space="preserve">      «Жас қыран» (7-9 жас, 2-4 сыныптар) және «Жас ұлан» (9-16 жас, 5-9 сыныптар) болып екі буынға бөлінетін «Жас ұлан» бірыңғай балалар мен </w:t>
      </w:r>
      <w:r w:rsidRPr="00426905">
        <w:rPr>
          <w:rFonts w:ascii="Courier New" w:eastAsia="Times New Roman" w:hAnsi="Courier New" w:cs="Courier New"/>
          <w:color w:val="000000"/>
          <w:spacing w:val="2"/>
          <w:sz w:val="20"/>
          <w:szCs w:val="20"/>
          <w:lang w:eastAsia="ru-RU"/>
        </w:rPr>
        <w:lastRenderedPageBreak/>
        <w:t>жасөспі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імдер ұйымының (бұдан әрі – ББЖҰ) телевидение,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r w:rsidRPr="00426905">
        <w:rPr>
          <w:rFonts w:ascii="Courier New" w:eastAsia="Times New Roman" w:hAnsi="Courier New" w:cs="Courier New"/>
          <w:color w:val="000000"/>
          <w:spacing w:val="2"/>
          <w:sz w:val="20"/>
          <w:szCs w:val="20"/>
          <w:lang w:eastAsia="ru-RU"/>
        </w:rPr>
        <w:br/>
        <w:t>      2016 – 2020 жылдары «Жас ұлан» ББЖ</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тәлімгерлері мен үйлестірушілерінің қауымдастығы құрылады және жұмыс істейді.</w:t>
      </w:r>
      <w:r w:rsidRPr="00426905">
        <w:rPr>
          <w:rFonts w:ascii="Courier New" w:eastAsia="Times New Roman" w:hAnsi="Courier New" w:cs="Courier New"/>
          <w:color w:val="000000"/>
          <w:spacing w:val="2"/>
          <w:sz w:val="20"/>
          <w:szCs w:val="20"/>
          <w:lang w:eastAsia="ru-RU"/>
        </w:rPr>
        <w:b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r w:rsidRPr="00426905">
        <w:rPr>
          <w:rFonts w:ascii="Courier New" w:eastAsia="Times New Roman" w:hAnsi="Courier New" w:cs="Courier New"/>
          <w:color w:val="000000"/>
          <w:spacing w:val="2"/>
          <w:sz w:val="20"/>
          <w:szCs w:val="20"/>
          <w:lang w:eastAsia="ru-RU"/>
        </w:rPr>
        <w:br/>
        <w:t>      Жыл сайын:</w:t>
      </w:r>
      <w:r w:rsidRPr="00426905">
        <w:rPr>
          <w:rFonts w:ascii="Courier New" w:eastAsia="Times New Roman" w:hAnsi="Courier New" w:cs="Courier New"/>
          <w:color w:val="000000"/>
          <w:spacing w:val="2"/>
          <w:sz w:val="20"/>
          <w:szCs w:val="20"/>
          <w:lang w:eastAsia="ru-RU"/>
        </w:rPr>
        <w:br/>
        <w:t>      1) біліктілігін және кәсіби дағдыларын арттыру мақсатында «Жас Ұлан» ББЖ</w:t>
      </w:r>
      <w:proofErr w:type="gramStart"/>
      <w:r w:rsidRPr="00426905">
        <w:rPr>
          <w:rFonts w:ascii="Courier New" w:eastAsia="Times New Roman" w:hAnsi="Courier New" w:cs="Courier New"/>
          <w:color w:val="000000"/>
          <w:spacing w:val="2"/>
          <w:sz w:val="20"/>
          <w:szCs w:val="20"/>
          <w:lang w:eastAsia="ru-RU"/>
        </w:rPr>
        <w:t>Ұ-</w:t>
      </w:r>
      <w:proofErr w:type="gramEnd"/>
      <w:r w:rsidRPr="00426905">
        <w:rPr>
          <w:rFonts w:ascii="Courier New" w:eastAsia="Times New Roman" w:hAnsi="Courier New" w:cs="Courier New"/>
          <w:color w:val="000000"/>
          <w:spacing w:val="2"/>
          <w:sz w:val="20"/>
          <w:szCs w:val="20"/>
          <w:lang w:eastAsia="ru-RU"/>
        </w:rPr>
        <w:t>ның тәлімгерлері үшін слеттер, семинарлар, тренингтер;</w:t>
      </w:r>
      <w:r w:rsidRPr="00426905">
        <w:rPr>
          <w:rFonts w:ascii="Courier New" w:eastAsia="Times New Roman" w:hAnsi="Courier New" w:cs="Courier New"/>
          <w:color w:val="000000"/>
          <w:spacing w:val="2"/>
          <w:sz w:val="20"/>
          <w:szCs w:val="20"/>
          <w:lang w:eastAsia="ru-RU"/>
        </w:rPr>
        <w:br/>
        <w:t>      2) «Көшбасшылар мектебі» балалар мен жасөспірімдер қозғалысының белсенділері үшін семинар-тренингтер мен мастер-кластар;</w:t>
      </w:r>
      <w:r w:rsidRPr="00426905">
        <w:rPr>
          <w:rFonts w:ascii="Courier New" w:eastAsia="Times New Roman" w:hAnsi="Courier New" w:cs="Courier New"/>
          <w:color w:val="000000"/>
          <w:spacing w:val="2"/>
          <w:sz w:val="20"/>
          <w:szCs w:val="20"/>
          <w:lang w:eastAsia="ru-RU"/>
        </w:rPr>
        <w:br/>
        <w:t>      3) «Ұланымыз ұлы елдің» республикалық көшбасшылар форумын ұ</w:t>
      </w:r>
      <w:proofErr w:type="gramStart"/>
      <w:r w:rsidRPr="00426905">
        <w:rPr>
          <w:rFonts w:ascii="Courier New" w:eastAsia="Times New Roman" w:hAnsi="Courier New" w:cs="Courier New"/>
          <w:color w:val="000000"/>
          <w:spacing w:val="2"/>
          <w:sz w:val="20"/>
          <w:szCs w:val="20"/>
          <w:lang w:eastAsia="ru-RU"/>
        </w:rPr>
        <w:t>йымдастыру</w:t>
      </w:r>
      <w:proofErr w:type="gramEnd"/>
      <w:r w:rsidRPr="00426905">
        <w:rPr>
          <w:rFonts w:ascii="Courier New" w:eastAsia="Times New Roman" w:hAnsi="Courier New" w:cs="Courier New"/>
          <w:color w:val="000000"/>
          <w:spacing w:val="2"/>
          <w:sz w:val="20"/>
          <w:szCs w:val="20"/>
          <w:lang w:eastAsia="ru-RU"/>
        </w:rPr>
        <w:t>ға қатысу үшін жоғары курс студенттері арасынан волонтерлер тартылатын болады.</w:t>
      </w:r>
      <w:r w:rsidRPr="00426905">
        <w:rPr>
          <w:rFonts w:ascii="Courier New" w:eastAsia="Times New Roman" w:hAnsi="Courier New" w:cs="Courier New"/>
          <w:color w:val="000000"/>
          <w:spacing w:val="2"/>
          <w:sz w:val="20"/>
          <w:szCs w:val="20"/>
          <w:lang w:eastAsia="ru-RU"/>
        </w:rPr>
        <w:br/>
        <w:t>      Мектеп оқушылары ізгілік, еріктілік, әлеуметті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r w:rsidRPr="00426905">
        <w:rPr>
          <w:rFonts w:ascii="Courier New" w:eastAsia="Times New Roman" w:hAnsi="Courier New" w:cs="Courier New"/>
          <w:color w:val="000000"/>
          <w:spacing w:val="2"/>
          <w:sz w:val="20"/>
          <w:szCs w:val="20"/>
          <w:lang w:eastAsia="ru-RU"/>
        </w:rPr>
        <w:br/>
        <w:t xml:space="preserve">      Мектеп оқушыларының бойында тамақтану </w:t>
      </w:r>
      <w:proofErr w:type="gramStart"/>
      <w:r w:rsidRPr="00426905">
        <w:rPr>
          <w:rFonts w:ascii="Courier New" w:eastAsia="Times New Roman" w:hAnsi="Courier New" w:cs="Courier New"/>
          <w:color w:val="000000"/>
          <w:spacing w:val="2"/>
          <w:sz w:val="20"/>
          <w:szCs w:val="20"/>
          <w:lang w:eastAsia="ru-RU"/>
        </w:rPr>
        <w:t>м</w:t>
      </w:r>
      <w:proofErr w:type="gramEnd"/>
      <w:r w:rsidRPr="00426905">
        <w:rPr>
          <w:rFonts w:ascii="Courier New" w:eastAsia="Times New Roman" w:hAnsi="Courier New" w:cs="Courier New"/>
          <w:color w:val="000000"/>
          <w:spacing w:val="2"/>
          <w:sz w:val="20"/>
          <w:szCs w:val="20"/>
          <w:lang w:eastAsia="ru-RU"/>
        </w:rPr>
        <w:t>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rsidRPr="00426905">
        <w:rPr>
          <w:rFonts w:ascii="Courier New" w:eastAsia="Times New Roman" w:hAnsi="Courier New" w:cs="Courier New"/>
          <w:color w:val="000000"/>
          <w:spacing w:val="2"/>
          <w:sz w:val="20"/>
          <w:szCs w:val="20"/>
          <w:lang w:eastAsia="ru-RU"/>
        </w:rPr>
        <w:br/>
        <w:t>      5.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      Нәтижеге бағытталған қаржыландыру орта білім берудегі мемлекеттік шығыстарды басқару саласындағы реформалардың құрамдас бөлігіне айналады.</w:t>
      </w:r>
      <w:r w:rsidRPr="00426905">
        <w:rPr>
          <w:rFonts w:ascii="Courier New" w:eastAsia="Times New Roman" w:hAnsi="Courier New" w:cs="Courier New"/>
          <w:color w:val="000000"/>
          <w:spacing w:val="2"/>
          <w:sz w:val="20"/>
          <w:szCs w:val="20"/>
          <w:lang w:eastAsia="ru-RU"/>
        </w:rPr>
        <w:br/>
        <w:t>      2020 жылға дейін әрбі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r w:rsidRPr="00426905">
        <w:rPr>
          <w:rFonts w:ascii="Courier New" w:eastAsia="Times New Roman" w:hAnsi="Courier New" w:cs="Courier New"/>
          <w:color w:val="000000"/>
          <w:spacing w:val="2"/>
          <w:sz w:val="20"/>
          <w:szCs w:val="20"/>
          <w:lang w:eastAsia="ru-RU"/>
        </w:rPr>
        <w:br/>
        <w:t>      2019 жылы сынақтан өткізудің оң қорытындысы бойынша барлық қалалық мектептерде жан басына қаржыландыруды енгізу процесі аяқталатын болады.</w:t>
      </w:r>
      <w:r w:rsidRPr="00426905">
        <w:rPr>
          <w:rFonts w:ascii="Courier New" w:eastAsia="Times New Roman" w:hAnsi="Courier New" w:cs="Courier New"/>
          <w:color w:val="000000"/>
          <w:spacing w:val="2"/>
          <w:sz w:val="20"/>
          <w:szCs w:val="20"/>
          <w:lang w:eastAsia="ru-RU"/>
        </w:rPr>
        <w:br/>
        <w:t>      Облыстардың, Астана және Алматы қалаларының жергілікті атқарушы органдары өкілдерінің қатысуымен ата-аналар жұртшылығының алдында әрбі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оқу тоқсанының қорытындысы бойынша (жылына 4 рет) онлайн режимінде қоғамдық тыңдаулар (ашық баяндамалар) жалғастырылады.</w:t>
      </w:r>
      <w:r w:rsidRPr="00426905">
        <w:rPr>
          <w:rFonts w:ascii="Courier New" w:eastAsia="Times New Roman" w:hAnsi="Courier New" w:cs="Courier New"/>
          <w:color w:val="000000"/>
          <w:spacing w:val="2"/>
          <w:sz w:val="20"/>
          <w:szCs w:val="20"/>
          <w:lang w:eastAsia="ru-RU"/>
        </w:rPr>
        <w:br/>
        <w:t>      Жыл сайын жалпы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r w:rsidRPr="00426905">
        <w:rPr>
          <w:rFonts w:ascii="Courier New" w:eastAsia="Times New Roman" w:hAnsi="Courier New" w:cs="Courier New"/>
          <w:color w:val="000000"/>
          <w:spacing w:val="2"/>
          <w:sz w:val="20"/>
          <w:szCs w:val="20"/>
          <w:lang w:eastAsia="ru-RU"/>
        </w:rPr>
        <w:br/>
        <w:t>      Мектептерді аттестаттау ұсынылатын қызмет сапасының деңгейі бойынша орта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r w:rsidRPr="00426905">
        <w:rPr>
          <w:rFonts w:ascii="Courier New" w:eastAsia="Times New Roman" w:hAnsi="Courier New" w:cs="Courier New"/>
          <w:color w:val="000000"/>
          <w:spacing w:val="2"/>
          <w:sz w:val="20"/>
          <w:szCs w:val="20"/>
          <w:lang w:eastAsia="ru-RU"/>
        </w:rPr>
        <w:br/>
        <w:t xml:space="preserve">      Орта білім беру ұйымдарын оқыту сапасы мен нәтижелілікті </w:t>
      </w:r>
      <w:proofErr w:type="gramStart"/>
      <w:r w:rsidRPr="00426905">
        <w:rPr>
          <w:rFonts w:ascii="Courier New" w:eastAsia="Times New Roman" w:hAnsi="Courier New" w:cs="Courier New"/>
          <w:color w:val="000000"/>
          <w:spacing w:val="2"/>
          <w:sz w:val="20"/>
          <w:szCs w:val="20"/>
          <w:lang w:eastAsia="ru-RU"/>
        </w:rPr>
        <w:t>арттыру</w:t>
      </w:r>
      <w:proofErr w:type="gramEnd"/>
      <w:r w:rsidRPr="00426905">
        <w:rPr>
          <w:rFonts w:ascii="Courier New" w:eastAsia="Times New Roman" w:hAnsi="Courier New" w:cs="Courier New"/>
          <w:color w:val="000000"/>
          <w:spacing w:val="2"/>
          <w:sz w:val="20"/>
          <w:szCs w:val="20"/>
          <w:lang w:eastAsia="ru-RU"/>
        </w:rPr>
        <w:t>ға ынталандыру мақсатында табысты мектептерді ынталандыру жүйесін құру мәселесі пысықталатын болады.</w:t>
      </w:r>
      <w:r w:rsidRPr="00426905">
        <w:rPr>
          <w:rFonts w:ascii="Courier New" w:eastAsia="Times New Roman" w:hAnsi="Courier New" w:cs="Courier New"/>
          <w:color w:val="000000"/>
          <w:spacing w:val="2"/>
          <w:sz w:val="20"/>
          <w:szCs w:val="20"/>
          <w:lang w:eastAsia="ru-RU"/>
        </w:rPr>
        <w:br/>
        <w:t>      Мектептегі білім беруді басқ</w:t>
      </w:r>
      <w:proofErr w:type="gramStart"/>
      <w:r w:rsidRPr="00426905">
        <w:rPr>
          <w:rFonts w:ascii="Courier New" w:eastAsia="Times New Roman" w:hAnsi="Courier New" w:cs="Courier New"/>
          <w:color w:val="000000"/>
          <w:spacing w:val="2"/>
          <w:sz w:val="20"/>
          <w:szCs w:val="20"/>
          <w:lang w:eastAsia="ru-RU"/>
        </w:rPr>
        <w:t>ару</w:t>
      </w:r>
      <w:proofErr w:type="gramEnd"/>
      <w:r w:rsidRPr="00426905">
        <w:rPr>
          <w:rFonts w:ascii="Courier New" w:eastAsia="Times New Roman" w:hAnsi="Courier New" w:cs="Courier New"/>
          <w:color w:val="000000"/>
          <w:spacing w:val="2"/>
          <w:sz w:val="20"/>
          <w:szCs w:val="20"/>
          <w:lang w:eastAsia="ru-RU"/>
        </w:rPr>
        <w:t>ға мектептердегі қамқоршылық кеңестерді дамыту арқылы қалың жұртшылық тартылатын болады.</w:t>
      </w:r>
      <w:r w:rsidRPr="00426905">
        <w:rPr>
          <w:rFonts w:ascii="Courier New" w:eastAsia="Times New Roman" w:hAnsi="Courier New" w:cs="Courier New"/>
          <w:color w:val="000000"/>
          <w:spacing w:val="2"/>
          <w:sz w:val="20"/>
          <w:szCs w:val="20"/>
          <w:lang w:eastAsia="ru-RU"/>
        </w:rPr>
        <w:br/>
        <w:t>      Мектептің өзі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 xml:space="preserve">өзі бағалау рәсімі жетілдірілетін болады. 2020 жылға </w:t>
      </w:r>
      <w:r w:rsidRPr="00426905">
        <w:rPr>
          <w:rFonts w:ascii="Courier New" w:eastAsia="Times New Roman" w:hAnsi="Courier New" w:cs="Courier New"/>
          <w:color w:val="000000"/>
          <w:spacing w:val="2"/>
          <w:sz w:val="20"/>
          <w:szCs w:val="20"/>
          <w:lang w:eastAsia="ru-RU"/>
        </w:rPr>
        <w:lastRenderedPageBreak/>
        <w:t>қарай өзін-өзі бағалау мен мемлекеттік бақылау нәтижелері мектептердің 40 %-ында сәйкес келетін болады.</w:t>
      </w:r>
      <w:r w:rsidRPr="00426905">
        <w:rPr>
          <w:rFonts w:ascii="Courier New" w:eastAsia="Times New Roman" w:hAnsi="Courier New" w:cs="Courier New"/>
          <w:color w:val="000000"/>
          <w:spacing w:val="2"/>
          <w:sz w:val="20"/>
          <w:szCs w:val="20"/>
          <w:lang w:eastAsia="ru-RU"/>
        </w:rPr>
        <w:br/>
        <w:t>      Жергілікті атқарушы органдардың жетім балалар мен ата-анасының қамқорлығынсыз қалған балаларды отбасына (қорғаншылыққа, қамқ</w:t>
      </w:r>
      <w:proofErr w:type="gramStart"/>
      <w:r w:rsidRPr="00426905">
        <w:rPr>
          <w:rFonts w:ascii="Courier New" w:eastAsia="Times New Roman" w:hAnsi="Courier New" w:cs="Courier New"/>
          <w:color w:val="000000"/>
          <w:spacing w:val="2"/>
          <w:sz w:val="20"/>
          <w:szCs w:val="20"/>
          <w:lang w:eastAsia="ru-RU"/>
        </w:rPr>
        <w:t>оршылы</w:t>
      </w:r>
      <w:proofErr w:type="gramEnd"/>
      <w:r w:rsidRPr="00426905">
        <w:rPr>
          <w:rFonts w:ascii="Courier New" w:eastAsia="Times New Roman" w:hAnsi="Courier New" w:cs="Courier New"/>
          <w:color w:val="000000"/>
          <w:spacing w:val="2"/>
          <w:sz w:val="20"/>
          <w:szCs w:val="20"/>
          <w:lang w:eastAsia="ru-RU"/>
        </w:rPr>
        <w:t>ққа алу, патронат және асырап алу) орналастыру жұмыстары жандандырылатын болады.</w:t>
      </w:r>
      <w:r w:rsidRPr="00426905">
        <w:rPr>
          <w:rFonts w:ascii="Courier New" w:eastAsia="Times New Roman" w:hAnsi="Courier New" w:cs="Courier New"/>
          <w:color w:val="000000"/>
          <w:spacing w:val="2"/>
          <w:sz w:val="20"/>
          <w:szCs w:val="20"/>
          <w:lang w:eastAsia="ru-RU"/>
        </w:rPr>
        <w:br/>
        <w:t xml:space="preserve">      Арнайы ұйымдарда тәрбиеленетін жетім балалар мен ата-анасының қамқорлығынсыз қалған балалардың үлесі балаларды </w:t>
      </w:r>
      <w:proofErr w:type="gramStart"/>
      <w:r w:rsidRPr="00426905">
        <w:rPr>
          <w:rFonts w:ascii="Courier New" w:eastAsia="Times New Roman" w:hAnsi="Courier New" w:cs="Courier New"/>
          <w:color w:val="000000"/>
          <w:spacing w:val="2"/>
          <w:sz w:val="20"/>
          <w:szCs w:val="20"/>
          <w:lang w:eastAsia="ru-RU"/>
        </w:rPr>
        <w:t>отбасылар</w:t>
      </w:r>
      <w:proofErr w:type="gramEnd"/>
      <w:r w:rsidRPr="00426905">
        <w:rPr>
          <w:rFonts w:ascii="Courier New" w:eastAsia="Times New Roman" w:hAnsi="Courier New" w:cs="Courier New"/>
          <w:color w:val="000000"/>
          <w:spacing w:val="2"/>
          <w:sz w:val="20"/>
          <w:szCs w:val="20"/>
          <w:lang w:eastAsia="ru-RU"/>
        </w:rPr>
        <w:t>ға беру бойынша кешенді шаралар есебінен азайтылатын болады.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Техникалық және кәсі</w:t>
      </w:r>
      <w:proofErr w:type="gramStart"/>
      <w:r w:rsidRPr="00426905">
        <w:rPr>
          <w:rFonts w:ascii="Courier New" w:eastAsia="Times New Roman" w:hAnsi="Courier New" w:cs="Courier New"/>
          <w:color w:val="1E1E1E"/>
          <w:sz w:val="32"/>
          <w:szCs w:val="32"/>
          <w:lang w:eastAsia="ru-RU"/>
        </w:rPr>
        <w:t>пт</w:t>
      </w:r>
      <w:proofErr w:type="gramEnd"/>
      <w:r w:rsidRPr="00426905">
        <w:rPr>
          <w:rFonts w:ascii="Courier New" w:eastAsia="Times New Roman" w:hAnsi="Courier New" w:cs="Courier New"/>
          <w:color w:val="1E1E1E"/>
          <w:sz w:val="32"/>
          <w:szCs w:val="32"/>
          <w:lang w:eastAsia="ru-RU"/>
        </w:rPr>
        <w:t>ік білім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Мақсаты: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алу үшін жағдайлар жасау арқылы жастарды әлеуметтік-экономикалық интеграциялау</w:t>
      </w:r>
      <w:r w:rsidRPr="00426905">
        <w:rPr>
          <w:rFonts w:ascii="Courier New" w:eastAsia="Times New Roman" w:hAnsi="Courier New" w:cs="Courier New"/>
          <w:color w:val="000000"/>
          <w:spacing w:val="2"/>
          <w:sz w:val="20"/>
          <w:szCs w:val="20"/>
          <w:lang w:eastAsia="ru-RU"/>
        </w:rPr>
        <w:b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бітірушілерінің үлесі.</w:t>
      </w:r>
      <w:r w:rsidRPr="00426905">
        <w:rPr>
          <w:rFonts w:ascii="Courier New" w:eastAsia="Times New Roman" w:hAnsi="Courier New" w:cs="Courier New"/>
          <w:color w:val="000000"/>
          <w:spacing w:val="2"/>
          <w:sz w:val="20"/>
          <w:szCs w:val="20"/>
          <w:lang w:eastAsia="ru-RU"/>
        </w:rPr>
        <w:br/>
        <w:t>      Міндеттері:</w:t>
      </w:r>
      <w:r w:rsidRPr="00426905">
        <w:rPr>
          <w:rFonts w:ascii="Courier New" w:eastAsia="Times New Roman" w:hAnsi="Courier New" w:cs="Courier New"/>
          <w:color w:val="000000"/>
          <w:spacing w:val="2"/>
          <w:sz w:val="20"/>
          <w:szCs w:val="20"/>
          <w:lang w:eastAsia="ru-RU"/>
        </w:rPr>
        <w:br/>
        <w:t>      1. ТжКБ жүйесінің беделін арттыру</w:t>
      </w:r>
      <w:r w:rsidRPr="00426905">
        <w:rPr>
          <w:rFonts w:ascii="Courier New" w:eastAsia="Times New Roman" w:hAnsi="Courier New" w:cs="Courier New"/>
          <w:color w:val="000000"/>
          <w:spacing w:val="2"/>
          <w:sz w:val="20"/>
          <w:szCs w:val="20"/>
          <w:lang w:eastAsia="ru-RU"/>
        </w:rPr>
        <w:br/>
        <w:t>      Кадрларды даярлау ұлттық біліктілік шеңбері мен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 негізінде жүзеге асырылатын болады.</w:t>
      </w:r>
      <w:r w:rsidRPr="00426905">
        <w:rPr>
          <w:rFonts w:ascii="Courier New" w:eastAsia="Times New Roman" w:hAnsi="Courier New" w:cs="Courier New"/>
          <w:color w:val="000000"/>
          <w:spacing w:val="2"/>
          <w:sz w:val="20"/>
          <w:szCs w:val="20"/>
          <w:lang w:eastAsia="ru-RU"/>
        </w:rPr>
        <w:br/>
        <w:t xml:space="preserve">      ТжКБ жүйесі басқарылатын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миграциясының тиімді құралына айналады. Ол үшін «Мәңгілік ел жастары – индустрияға» әлеуметтік жобасы шеңберінде бітірушілерді жаңа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ғылықты жерде бекіту арқылы білікті мамандарды даярлау жалғасады.</w:t>
      </w:r>
      <w:r w:rsidRPr="00426905">
        <w:rPr>
          <w:rFonts w:ascii="Courier New" w:eastAsia="Times New Roman" w:hAnsi="Courier New" w:cs="Courier New"/>
          <w:color w:val="000000"/>
          <w:spacing w:val="2"/>
          <w:sz w:val="20"/>
          <w:szCs w:val="20"/>
          <w:lang w:eastAsia="ru-RU"/>
        </w:rPr>
        <w:br/>
        <w:t>      Жастарды өмірге деген сындарлы көзқарас қалыптастыруға және оларды міндетті жұмыс дағдылары мен біліктерді алуға бағыттайтын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бағдарлау жұмысы жүйелендірілетін болады. Колледждер базасында мектеп оқушылары үшін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сынақтар қарастырылатын болады, мектептерде кәсіптік бағдарлау кабинеттері құрылатын болады, оқушылардың кәсіптік өзін-өзі айқындау процесіне жұмыс берушілер мен ата-аналар белсенді қатысатын болады.</w:t>
      </w:r>
      <w:r w:rsidRPr="00426905">
        <w:rPr>
          <w:rFonts w:ascii="Courier New" w:eastAsia="Times New Roman" w:hAnsi="Courier New" w:cs="Courier New"/>
          <w:color w:val="000000"/>
          <w:spacing w:val="2"/>
          <w:sz w:val="20"/>
          <w:szCs w:val="20"/>
          <w:lang w:eastAsia="ru-RU"/>
        </w:rPr>
        <w:b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бағдарлау жұмысы жүйесін қалыптастыру туралы мәселе пысықталатын болады.</w:t>
      </w:r>
      <w:r w:rsidRPr="00426905">
        <w:rPr>
          <w:rFonts w:ascii="Courier New" w:eastAsia="Times New Roman" w:hAnsi="Courier New" w:cs="Courier New"/>
          <w:color w:val="000000"/>
          <w:spacing w:val="2"/>
          <w:sz w:val="20"/>
          <w:szCs w:val="20"/>
          <w:lang w:eastAsia="ru-RU"/>
        </w:rPr>
        <w:b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r w:rsidRPr="00426905">
        <w:rPr>
          <w:rFonts w:ascii="Courier New" w:eastAsia="Times New Roman" w:hAnsi="Courier New" w:cs="Courier New"/>
          <w:color w:val="000000"/>
          <w:spacing w:val="2"/>
          <w:sz w:val="20"/>
          <w:szCs w:val="20"/>
          <w:lang w:eastAsia="ru-RU"/>
        </w:rPr>
        <w:br/>
        <w:t>      Жыл сайын білім алушылардың,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істік оқыту шеберлері және арнайы пән оқытушыларының арасында «Үздік мамандық иесі» республикалық конкурсы, WorldSkills Kazakhstan өңірлі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және ұлттық чемпионаты өткізілетін болады.</w:t>
      </w:r>
      <w:r w:rsidRPr="00426905">
        <w:rPr>
          <w:rFonts w:ascii="Courier New" w:eastAsia="Times New Roman" w:hAnsi="Courier New" w:cs="Courier New"/>
          <w:color w:val="000000"/>
          <w:spacing w:val="2"/>
          <w:sz w:val="20"/>
          <w:szCs w:val="20"/>
          <w:lang w:eastAsia="ru-RU"/>
        </w:rPr>
        <w:br/>
        <w:t>      WorldSkills Kazakhstan чемпионаттарын өткізу халықаралық қ</w:t>
      </w:r>
      <w:proofErr w:type="gramStart"/>
      <w:r w:rsidRPr="00426905">
        <w:rPr>
          <w:rFonts w:ascii="Courier New" w:eastAsia="Times New Roman" w:hAnsi="Courier New" w:cs="Courier New"/>
          <w:color w:val="000000"/>
          <w:spacing w:val="2"/>
          <w:sz w:val="20"/>
          <w:szCs w:val="20"/>
          <w:lang w:eastAsia="ru-RU"/>
        </w:rPr>
        <w:t>оз</w:t>
      </w:r>
      <w:proofErr w:type="gramEnd"/>
      <w:r w:rsidRPr="00426905">
        <w:rPr>
          <w:rFonts w:ascii="Courier New" w:eastAsia="Times New Roman" w:hAnsi="Courier New" w:cs="Courier New"/>
          <w:color w:val="000000"/>
          <w:spacing w:val="2"/>
          <w:sz w:val="20"/>
          <w:szCs w:val="20"/>
          <w:lang w:eastAsia="ru-RU"/>
        </w:rPr>
        <w:t>ғалысқа 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r w:rsidRPr="00426905">
        <w:rPr>
          <w:rFonts w:ascii="Courier New" w:eastAsia="Times New Roman" w:hAnsi="Courier New" w:cs="Courier New"/>
          <w:color w:val="000000"/>
          <w:spacing w:val="2"/>
          <w:sz w:val="20"/>
          <w:szCs w:val="20"/>
          <w:lang w:eastAsia="ru-RU"/>
        </w:rPr>
        <w:br/>
        <w:t>      ТжКБ беделі бұқаралық ақпарат құралдарында кеңінен жарияланады, мемлекеттік ақпараттық тапсырыс орналастырылатын болады.</w:t>
      </w:r>
      <w:r w:rsidRPr="00426905">
        <w:rPr>
          <w:rFonts w:ascii="Courier New" w:eastAsia="Times New Roman" w:hAnsi="Courier New" w:cs="Courier New"/>
          <w:color w:val="000000"/>
          <w:spacing w:val="2"/>
          <w:sz w:val="20"/>
          <w:szCs w:val="20"/>
          <w:lang w:eastAsia="ru-RU"/>
        </w:rPr>
        <w:br/>
        <w:t>      Қабылданған шаралар нәтижесінде 2020 жылға қарай типтік жастағы жастарды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біліммен қамту 18 %-ға дейін артатын болады.</w:t>
      </w:r>
      <w:r w:rsidRPr="00426905">
        <w:rPr>
          <w:rFonts w:ascii="Courier New" w:eastAsia="Times New Roman" w:hAnsi="Courier New" w:cs="Courier New"/>
          <w:color w:val="000000"/>
          <w:spacing w:val="2"/>
          <w:sz w:val="20"/>
          <w:szCs w:val="20"/>
          <w:lang w:eastAsia="ru-RU"/>
        </w:rPr>
        <w:br/>
        <w:t>      2. ТжКБ қолжетімділігін және кадрларды даярлау сапасын қамтамасыз ету.</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Жастардың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r w:rsidRPr="00426905">
        <w:rPr>
          <w:rFonts w:ascii="Courier New" w:eastAsia="Times New Roman" w:hAnsi="Courier New" w:cs="Courier New"/>
          <w:color w:val="000000"/>
          <w:spacing w:val="2"/>
          <w:sz w:val="20"/>
          <w:szCs w:val="20"/>
          <w:lang w:eastAsia="ru-RU"/>
        </w:rPr>
        <w:br/>
        <w:t xml:space="preserve">      Білім беретін оқу </w:t>
      </w:r>
      <w:proofErr w:type="gramStart"/>
      <w:r w:rsidRPr="00426905">
        <w:rPr>
          <w:rFonts w:ascii="Courier New" w:eastAsia="Times New Roman" w:hAnsi="Courier New" w:cs="Courier New"/>
          <w:color w:val="000000"/>
          <w:spacing w:val="2"/>
          <w:sz w:val="20"/>
          <w:szCs w:val="20"/>
          <w:lang w:eastAsia="ru-RU"/>
        </w:rPr>
        <w:t>орындарыны</w:t>
      </w:r>
      <w:proofErr w:type="gramEnd"/>
      <w:r w:rsidRPr="00426905">
        <w:rPr>
          <w:rFonts w:ascii="Courier New" w:eastAsia="Times New Roman" w:hAnsi="Courier New" w:cs="Courier New"/>
          <w:color w:val="000000"/>
          <w:spacing w:val="2"/>
          <w:sz w:val="20"/>
          <w:szCs w:val="20"/>
          <w:lang w:eastAsia="ru-RU"/>
        </w:rPr>
        <w:t>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беру мәселелері пысықталатын болады.</w:t>
      </w:r>
      <w:r w:rsidRPr="00426905">
        <w:rPr>
          <w:rFonts w:ascii="Courier New" w:eastAsia="Times New Roman" w:hAnsi="Courier New" w:cs="Courier New"/>
          <w:color w:val="000000"/>
          <w:spacing w:val="2"/>
          <w:sz w:val="20"/>
          <w:szCs w:val="20"/>
          <w:lang w:eastAsia="ru-RU"/>
        </w:rPr>
        <w:br/>
        <w:t>      Жұмыс істеп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ған ТжКБ оқу орындарының базасында жетекші шет елдермен бірге кадрлар даярлау бойынша орталықтар құрылатын болады.</w:t>
      </w:r>
      <w:r w:rsidRPr="00426905">
        <w:rPr>
          <w:rFonts w:ascii="Courier New" w:eastAsia="Times New Roman" w:hAnsi="Courier New" w:cs="Courier New"/>
          <w:color w:val="000000"/>
          <w:spacing w:val="2"/>
          <w:sz w:val="20"/>
          <w:szCs w:val="20"/>
          <w:lang w:eastAsia="ru-RU"/>
        </w:rPr>
        <w:br/>
        <w:t>      Аталған орталықтар «Кәсі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r w:rsidRPr="00426905">
        <w:rPr>
          <w:rFonts w:ascii="Courier New" w:eastAsia="Times New Roman" w:hAnsi="Courier New" w:cs="Courier New"/>
          <w:color w:val="000000"/>
          <w:spacing w:val="2"/>
          <w:sz w:val="20"/>
          <w:szCs w:val="20"/>
          <w:lang w:eastAsia="ru-RU"/>
        </w:rPr>
        <w:br/>
        <w:t>      Кадрлар даярлауды жүйелендіру мақсатында ТжКБ оқу орындарын бағдарлау жұмысы жалғасатын болады.</w:t>
      </w:r>
      <w:r w:rsidRPr="00426905">
        <w:rPr>
          <w:rFonts w:ascii="Courier New" w:eastAsia="Times New Roman" w:hAnsi="Courier New" w:cs="Courier New"/>
          <w:color w:val="000000"/>
          <w:spacing w:val="2"/>
          <w:sz w:val="20"/>
          <w:szCs w:val="20"/>
          <w:lang w:eastAsia="ru-RU"/>
        </w:rPr>
        <w:br/>
        <w:t>      2017 жылдан бастап барлық ниет білдірушілерге жұмысшы біліктіліктері бойынша тегін техникалық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алуға мүмкіндік беріледі. Бұл жастар үшін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жұмысшы біліктілігін тегін алуға әлеуметтік лифті құруға, мектептің жоғары сатысында қосалқы құзыреттер алуға, үздіксіз кәсіптік даярлыққа қол жеткізуге мүмкіндік береді.</w:t>
      </w:r>
      <w:r w:rsidRPr="00426905">
        <w:rPr>
          <w:rFonts w:ascii="Courier New" w:eastAsia="Times New Roman" w:hAnsi="Courier New" w:cs="Courier New"/>
          <w:color w:val="000000"/>
          <w:spacing w:val="2"/>
          <w:sz w:val="20"/>
          <w:szCs w:val="20"/>
          <w:lang w:eastAsia="ru-RU"/>
        </w:rPr>
        <w:br/>
        <w:t>      Жұмысшы біліктілігі жоқ барлық ниет білдіруші 9, 11 сынып оқушылары колледждер базасында тегін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жұмысшы біліктілігімен қамтамасыз етілетін болады. Жұмысшы мамандықтары бойынша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алушылардың саны 40 %-ға дейін ұлғаятын болады. Өңірлерді мамандандыру картасына сәйкес кадрлар даярлауды бағдарлау жұмысы жандандырылады.</w:t>
      </w:r>
      <w:r w:rsidRPr="00426905">
        <w:rPr>
          <w:rFonts w:ascii="Courier New" w:eastAsia="Times New Roman" w:hAnsi="Courier New" w:cs="Courier New"/>
          <w:color w:val="000000"/>
          <w:spacing w:val="2"/>
          <w:sz w:val="20"/>
          <w:szCs w:val="20"/>
          <w:lang w:eastAsia="ru-RU"/>
        </w:rPr>
        <w:br/>
        <w:t>      Жұмыспен қамту 2020 жол картасы шеңберінде, сондай-ақ жұмыс берушілер есебінен оқу орталықтары мен колледждер базасында жұ</w:t>
      </w:r>
      <w:proofErr w:type="gramStart"/>
      <w:r w:rsidRPr="00426905">
        <w:rPr>
          <w:rFonts w:ascii="Courier New" w:eastAsia="Times New Roman" w:hAnsi="Courier New" w:cs="Courier New"/>
          <w:color w:val="000000"/>
          <w:spacing w:val="2"/>
          <w:sz w:val="20"/>
          <w:szCs w:val="20"/>
          <w:lang w:eastAsia="ru-RU"/>
        </w:rPr>
        <w:t>мыс</w:t>
      </w:r>
      <w:proofErr w:type="gramEnd"/>
      <w:r w:rsidRPr="00426905">
        <w:rPr>
          <w:rFonts w:ascii="Courier New" w:eastAsia="Times New Roman" w:hAnsi="Courier New" w:cs="Courier New"/>
          <w:color w:val="000000"/>
          <w:spacing w:val="2"/>
          <w:sz w:val="20"/>
          <w:szCs w:val="20"/>
          <w:lang w:eastAsia="ru-RU"/>
        </w:rPr>
        <w:t>қа орналаспаған жастар арасынан барлық ниет білдірушілер курстық дайындықпен қамтылады.</w:t>
      </w:r>
      <w:r w:rsidRPr="00426905">
        <w:rPr>
          <w:rFonts w:ascii="Courier New" w:eastAsia="Times New Roman" w:hAnsi="Courier New" w:cs="Courier New"/>
          <w:color w:val="000000"/>
          <w:spacing w:val="2"/>
          <w:sz w:val="20"/>
          <w:szCs w:val="20"/>
          <w:lang w:eastAsia="ru-RU"/>
        </w:rPr>
        <w:br/>
        <w:t>      Жоғары сынып оқушыларына қосалқы құзыреттілік берудің жаңа тәсілдемелері әзірленеді. Ол үшін жергілікті атқарушы органдармен бірлесе отырып, жұмыс істеп тұ</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ған оқу-өндірістік комбинаттардың білім беру бағдарламалары жаңғыртылатын болады. ОӨК-нің сертификаттарына сұранысты қамтамасыз ету үшін ҰКП-мен</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ӨК базасында оқып шыққан мектеп бітірушілерінің дағдыларын растайтын сертификаттау орталықтарын құру мәселесі пысықталатын болады.</w:t>
      </w:r>
      <w:r w:rsidRPr="00426905">
        <w:rPr>
          <w:rFonts w:ascii="Courier New" w:eastAsia="Times New Roman" w:hAnsi="Courier New" w:cs="Courier New"/>
          <w:color w:val="000000"/>
          <w:spacing w:val="2"/>
          <w:sz w:val="20"/>
          <w:szCs w:val="20"/>
          <w:lang w:eastAsia="ru-RU"/>
        </w:rPr>
        <w:br/>
        <w:t>      Жалпы, жобаны іске асыру жастардың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r w:rsidRPr="00426905">
        <w:rPr>
          <w:rFonts w:ascii="Courier New" w:eastAsia="Times New Roman" w:hAnsi="Courier New" w:cs="Courier New"/>
          <w:color w:val="000000"/>
          <w:spacing w:val="2"/>
          <w:sz w:val="20"/>
          <w:szCs w:val="20"/>
          <w:lang w:eastAsia="ru-RU"/>
        </w:rPr>
        <w:br/>
        <w:t xml:space="preserve">      Ерекше білім беру қажеттілігі бар тұлғаларға жағдай жасау мақсатында мамандықтар бойынша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жоспары әзірленетін болады. Ерекше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қажеттіліктері бар білім алушылар үшін мамандықтар тізбесі әзірленетін болады. Колледждерде білі</w:t>
      </w:r>
      <w:proofErr w:type="gramStart"/>
      <w:r w:rsidRPr="00426905">
        <w:rPr>
          <w:rFonts w:ascii="Courier New" w:eastAsia="Times New Roman" w:hAnsi="Courier New" w:cs="Courier New"/>
          <w:color w:val="000000"/>
          <w:spacing w:val="2"/>
          <w:sz w:val="20"/>
          <w:szCs w:val="20"/>
          <w:lang w:eastAsia="ru-RU"/>
        </w:rPr>
        <w:t>м алу</w:t>
      </w:r>
      <w:proofErr w:type="gramEnd"/>
      <w:r w:rsidRPr="00426905">
        <w:rPr>
          <w:rFonts w:ascii="Courier New" w:eastAsia="Times New Roman" w:hAnsi="Courier New" w:cs="Courier New"/>
          <w:color w:val="000000"/>
          <w:spacing w:val="2"/>
          <w:sz w:val="20"/>
          <w:szCs w:val="20"/>
          <w:lang w:eastAsia="ru-RU"/>
        </w:rPr>
        <w:t>ға тең қолжетімділікті қамтамасыз ету мақсатында инклюзивтік білім беру бағдарламалары сынақтан өткізілетін болады.</w:t>
      </w:r>
      <w:r w:rsidRPr="00426905">
        <w:rPr>
          <w:rFonts w:ascii="Courier New" w:eastAsia="Times New Roman" w:hAnsi="Courier New" w:cs="Courier New"/>
          <w:color w:val="000000"/>
          <w:spacing w:val="2"/>
          <w:sz w:val="20"/>
          <w:szCs w:val="20"/>
          <w:lang w:eastAsia="ru-RU"/>
        </w:rPr>
        <w:b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r w:rsidRPr="00426905">
        <w:rPr>
          <w:rFonts w:ascii="Courier New" w:eastAsia="Times New Roman" w:hAnsi="Courier New" w:cs="Courier New"/>
          <w:color w:val="000000"/>
          <w:spacing w:val="2"/>
          <w:sz w:val="20"/>
          <w:szCs w:val="20"/>
          <w:lang w:eastAsia="ru-RU"/>
        </w:rPr>
        <w:br/>
        <w:t>      Бюджет есебінен, жұмыс берушілер мен әлеуметтік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іптестер, </w:t>
      </w:r>
      <w:r w:rsidRPr="00426905">
        <w:rPr>
          <w:rFonts w:ascii="Courier New" w:eastAsia="Times New Roman" w:hAnsi="Courier New" w:cs="Courier New"/>
          <w:color w:val="000000"/>
          <w:spacing w:val="2"/>
          <w:sz w:val="20"/>
          <w:szCs w:val="20"/>
          <w:lang w:eastAsia="ru-RU"/>
        </w:rPr>
        <w:lastRenderedPageBreak/>
        <w:t>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r w:rsidRPr="00426905">
        <w:rPr>
          <w:rFonts w:ascii="Courier New" w:eastAsia="Times New Roman" w:hAnsi="Courier New" w:cs="Courier New"/>
          <w:color w:val="000000"/>
          <w:spacing w:val="2"/>
          <w:sz w:val="20"/>
          <w:szCs w:val="20"/>
          <w:lang w:eastAsia="ru-RU"/>
        </w:rPr>
        <w:br/>
        <w:t>      ТжКБ жүйесінде халықаралық талаптарға сәйкес «Кәсі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r w:rsidRPr="00426905">
        <w:rPr>
          <w:rFonts w:ascii="Courier New" w:eastAsia="Times New Roman" w:hAnsi="Courier New" w:cs="Courier New"/>
          <w:color w:val="000000"/>
          <w:spacing w:val="2"/>
          <w:sz w:val="20"/>
          <w:szCs w:val="20"/>
          <w:lang w:eastAsia="ru-RU"/>
        </w:rPr>
        <w:br/>
        <w:t>      Білімді және озық технологияларды өзектілендіру үшін, оның ішінде әлеуметтік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іптестер есебінен арнайы пәндер оқытушылары мен өндірістік оқыту шеберлері үшін кәсіпорындарда тағылымдама ұйымдастырылатын болады.</w:t>
      </w:r>
      <w:r w:rsidRPr="00426905">
        <w:rPr>
          <w:rFonts w:ascii="Courier New" w:eastAsia="Times New Roman" w:hAnsi="Courier New" w:cs="Courier New"/>
          <w:color w:val="000000"/>
          <w:spacing w:val="2"/>
          <w:sz w:val="20"/>
          <w:szCs w:val="20"/>
          <w:lang w:eastAsia="ru-RU"/>
        </w:rPr>
        <w:br/>
        <w:t>      Техникалық,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және орта білімнен кейінгі білім беру жүйесін жан басына қаржыландыру әдістемесін әзірлеу және пилоттық өңірлерде сынақтан өткізу мәселелерін пысықтау жүзеге асырылатын болады.</w:t>
      </w:r>
      <w:r w:rsidRPr="00426905">
        <w:rPr>
          <w:rFonts w:ascii="Courier New" w:eastAsia="Times New Roman" w:hAnsi="Courier New" w:cs="Courier New"/>
          <w:color w:val="000000"/>
          <w:spacing w:val="2"/>
          <w:sz w:val="20"/>
          <w:szCs w:val="20"/>
          <w:lang w:eastAsia="ru-RU"/>
        </w:rPr>
        <w:br/>
        <w:t>      Кадрлар даярлау сапасын арттыру және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r w:rsidRPr="00426905">
        <w:rPr>
          <w:rFonts w:ascii="Courier New" w:eastAsia="Times New Roman" w:hAnsi="Courier New" w:cs="Courier New"/>
          <w:color w:val="000000"/>
          <w:spacing w:val="2"/>
          <w:sz w:val="20"/>
          <w:szCs w:val="20"/>
          <w:lang w:eastAsia="ru-RU"/>
        </w:rPr>
        <w:br/>
        <w:t xml:space="preserve">      Колледждерді ынталандыру мақсатында кадрлар </w:t>
      </w:r>
      <w:proofErr w:type="gramStart"/>
      <w:r w:rsidRPr="00426905">
        <w:rPr>
          <w:rFonts w:ascii="Courier New" w:eastAsia="Times New Roman" w:hAnsi="Courier New" w:cs="Courier New"/>
          <w:color w:val="000000"/>
          <w:spacing w:val="2"/>
          <w:sz w:val="20"/>
          <w:szCs w:val="20"/>
          <w:lang w:eastAsia="ru-RU"/>
        </w:rPr>
        <w:t>даярлау</w:t>
      </w:r>
      <w:proofErr w:type="gramEnd"/>
      <w:r w:rsidRPr="00426905">
        <w:rPr>
          <w:rFonts w:ascii="Courier New" w:eastAsia="Times New Roman" w:hAnsi="Courier New" w:cs="Courier New"/>
          <w:color w:val="000000"/>
          <w:spacing w:val="2"/>
          <w:sz w:val="20"/>
          <w:szCs w:val="20"/>
          <w:lang w:eastAsia="ru-RU"/>
        </w:rPr>
        <w:t>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r w:rsidRPr="00426905">
        <w:rPr>
          <w:rFonts w:ascii="Courier New" w:eastAsia="Times New Roman" w:hAnsi="Courier New" w:cs="Courier New"/>
          <w:color w:val="000000"/>
          <w:spacing w:val="2"/>
          <w:sz w:val="20"/>
          <w:szCs w:val="20"/>
          <w:lang w:eastAsia="ru-RU"/>
        </w:rPr>
        <w:br/>
        <w:t>      Экономика салаларында салалық қауымдастықтар базасында мамандардың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іктілігін сертификаттаудың тәуелсіз жүйесін толыққанды енгізу есебінен білікті кадрлар даярлау сапасы қамтамасыз етілетін болады.</w:t>
      </w:r>
      <w:r w:rsidRPr="00426905">
        <w:rPr>
          <w:rFonts w:ascii="Courier New" w:eastAsia="Times New Roman" w:hAnsi="Courier New" w:cs="Courier New"/>
          <w:color w:val="000000"/>
          <w:spacing w:val="2"/>
          <w:sz w:val="20"/>
          <w:szCs w:val="20"/>
          <w:lang w:eastAsia="ru-RU"/>
        </w:rPr>
        <w:br/>
        <w:t>      3. Елдің индустриялы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инновациялық даму сұраныстарын ескере отырып, ТжКБ мазмұнын жаңарту.</w:t>
      </w:r>
      <w:r w:rsidRPr="00426905">
        <w:rPr>
          <w:rFonts w:ascii="Courier New" w:eastAsia="Times New Roman" w:hAnsi="Courier New" w:cs="Courier New"/>
          <w:color w:val="000000"/>
          <w:spacing w:val="2"/>
          <w:sz w:val="20"/>
          <w:szCs w:val="20"/>
          <w:lang w:eastAsia="ru-RU"/>
        </w:rPr>
        <w:br/>
        <w:t xml:space="preserve">      Халықаралық </w:t>
      </w:r>
      <w:proofErr w:type="gramStart"/>
      <w:r w:rsidRPr="00426905">
        <w:rPr>
          <w:rFonts w:ascii="Courier New" w:eastAsia="Times New Roman" w:hAnsi="Courier New" w:cs="Courier New"/>
          <w:color w:val="000000"/>
          <w:spacing w:val="2"/>
          <w:sz w:val="20"/>
          <w:szCs w:val="20"/>
          <w:lang w:eastAsia="ru-RU"/>
        </w:rPr>
        <w:t>талаптар</w:t>
      </w:r>
      <w:proofErr w:type="gramEnd"/>
      <w:r w:rsidRPr="00426905">
        <w:rPr>
          <w:rFonts w:ascii="Courier New" w:eastAsia="Times New Roman" w:hAnsi="Courier New" w:cs="Courier New"/>
          <w:color w:val="000000"/>
          <w:spacing w:val="2"/>
          <w:sz w:val="20"/>
          <w:szCs w:val="20"/>
          <w:lang w:eastAsia="ru-RU"/>
        </w:rPr>
        <w:t>ға және еңбек нарығының қажеттіліктеріне сәйкес Ұлттық біліктілік жүйесі қайта қаралатын болады. Ол үшін еңбек саласындағы уәкілетті орган біліктілі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деңгейлерінің сабақтастығын ескере отырып, Ұлттық кәсіптер сыныптауышын әзірлейтін болады. Халықаралық білім беру сыныптауышы стандартының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r w:rsidRPr="00426905">
        <w:rPr>
          <w:rFonts w:ascii="Courier New" w:eastAsia="Times New Roman" w:hAnsi="Courier New" w:cs="Courier New"/>
          <w:color w:val="000000"/>
          <w:spacing w:val="2"/>
          <w:sz w:val="20"/>
          <w:szCs w:val="20"/>
          <w:lang w:eastAsia="ru-RU"/>
        </w:rPr>
        <w:br/>
        <w:t>      Ұлттық біліктілік шеңберінің барлық деңгейін қамтитын экономика салаларының басым мамандықтары бойынша, оның ішінде Қазақстан Республикасын ИИДМБ-2 үшін ТжКБ-ның басым мамандықтары бойынша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стандарттарды жетілдіру жұмысы жалғастырылатын болады.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стандарттарды әзірлеуді жұмыс берушілер бірлестіктері жүзеге асырады және Ұлттық кәсіпкерлер палатасы бекітеді.</w:t>
      </w:r>
      <w:r w:rsidRPr="00426905">
        <w:rPr>
          <w:rFonts w:ascii="Courier New" w:eastAsia="Times New Roman" w:hAnsi="Courier New" w:cs="Courier New"/>
          <w:color w:val="000000"/>
          <w:spacing w:val="2"/>
          <w:sz w:val="20"/>
          <w:szCs w:val="20"/>
          <w:lang w:eastAsia="ru-RU"/>
        </w:rPr>
        <w:br/>
        <w:t>      ТжКБ, орта білімнен кейінгі білім берудің мемлекеттік жалпыға міндетті стандартының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r w:rsidRPr="00426905">
        <w:rPr>
          <w:rFonts w:ascii="Courier New" w:eastAsia="Times New Roman" w:hAnsi="Courier New" w:cs="Courier New"/>
          <w:color w:val="000000"/>
          <w:spacing w:val="2"/>
          <w:sz w:val="20"/>
          <w:szCs w:val="20"/>
          <w:lang w:eastAsia="ru-RU"/>
        </w:rPr>
        <w:br/>
        <w:t>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жеке траекториясын құруға және оның еңбек нарығындағы кәсіби құзыреттілігін арттыруға мүмкіндік береді. ТжКБ жүйесін кредиттік-модульдік оқыту технологиясына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 xml:space="preserve">кезеңімен көшіру жүзеге асырылатын болады, бұл ТжКБ, орта білімнен кейінгі және жоғары білім беру деңгейлерін </w:t>
      </w:r>
      <w:proofErr w:type="gramStart"/>
      <w:r w:rsidRPr="00426905">
        <w:rPr>
          <w:rFonts w:ascii="Courier New" w:eastAsia="Times New Roman" w:hAnsi="Courier New" w:cs="Courier New"/>
          <w:color w:val="000000"/>
          <w:spacing w:val="2"/>
          <w:sz w:val="20"/>
          <w:szCs w:val="20"/>
          <w:lang w:eastAsia="ru-RU"/>
        </w:rPr>
        <w:t>интеграциялау</w:t>
      </w:r>
      <w:proofErr w:type="gramEnd"/>
      <w:r w:rsidRPr="00426905">
        <w:rPr>
          <w:rFonts w:ascii="Courier New" w:eastAsia="Times New Roman" w:hAnsi="Courier New" w:cs="Courier New"/>
          <w:color w:val="000000"/>
          <w:spacing w:val="2"/>
          <w:sz w:val="20"/>
          <w:szCs w:val="20"/>
          <w:lang w:eastAsia="ru-RU"/>
        </w:rPr>
        <w:t>ға мүмкіндік береді.</w:t>
      </w:r>
      <w:r w:rsidRPr="00426905">
        <w:rPr>
          <w:rFonts w:ascii="Courier New" w:eastAsia="Times New Roman" w:hAnsi="Courier New" w:cs="Courier New"/>
          <w:color w:val="000000"/>
          <w:spacing w:val="2"/>
          <w:sz w:val="20"/>
          <w:szCs w:val="20"/>
          <w:lang w:eastAsia="ru-RU"/>
        </w:rPr>
        <w:br/>
        <w:t xml:space="preserve">      Орта білім беру мазмұнын жаңарту ТжКБ, орта білімнен кейінгі білімі </w:t>
      </w:r>
      <w:r w:rsidRPr="00426905">
        <w:rPr>
          <w:rFonts w:ascii="Courier New" w:eastAsia="Times New Roman" w:hAnsi="Courier New" w:cs="Courier New"/>
          <w:color w:val="000000"/>
          <w:spacing w:val="2"/>
          <w:sz w:val="20"/>
          <w:szCs w:val="20"/>
          <w:lang w:eastAsia="ru-RU"/>
        </w:rPr>
        <w:lastRenderedPageBreak/>
        <w:t xml:space="preserve">бар кадрларды даярлау кезінде ескерілетін болады. Орта білім беру мазмұнын жаңартудың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стандарты негізінде педагогикалық мамандықтар бойынша білім беру бағдарламалары қайта қаралатын болады.</w:t>
      </w:r>
      <w:r w:rsidRPr="00426905">
        <w:rPr>
          <w:rFonts w:ascii="Courier New" w:eastAsia="Times New Roman" w:hAnsi="Courier New" w:cs="Courier New"/>
          <w:color w:val="000000"/>
          <w:spacing w:val="2"/>
          <w:sz w:val="20"/>
          <w:szCs w:val="20"/>
          <w:lang w:eastAsia="ru-RU"/>
        </w:rPr>
        <w:br/>
        <w:t>      ТжКБ жүйесінде халықаралық және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білім беру стандарттарына сәйкес келетін білім беру бағдарламаларын әзірлеуді және таратуды «Кәсіпқор» холдингі» КЕАҚ жүзеге асыратын болады.</w:t>
      </w:r>
      <w:r w:rsidRPr="00426905">
        <w:rPr>
          <w:rFonts w:ascii="Courier New" w:eastAsia="Times New Roman" w:hAnsi="Courier New" w:cs="Courier New"/>
          <w:color w:val="000000"/>
          <w:spacing w:val="2"/>
          <w:sz w:val="20"/>
          <w:szCs w:val="20"/>
          <w:lang w:eastAsia="ru-RU"/>
        </w:rPr>
        <w:br/>
        <w:t>      Білім алушыларға ТжКБ оқу орындарында «Кәсіпкерлік қызмет негіздері» курсын енгізу есебінен кәсіпкерлік дағдыларды дамыту мүмкіндігі ұсынылады.</w:t>
      </w:r>
      <w:r w:rsidRPr="00426905">
        <w:rPr>
          <w:rFonts w:ascii="Courier New" w:eastAsia="Times New Roman" w:hAnsi="Courier New" w:cs="Courier New"/>
          <w:color w:val="000000"/>
          <w:spacing w:val="2"/>
          <w:sz w:val="20"/>
          <w:szCs w:val="20"/>
          <w:lang w:eastAsia="ru-RU"/>
        </w:rPr>
        <w:br/>
        <w:t>      2020 жылға қарай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 негізінде әзірленген білім беру бағдарламаларымен қамтамасыз етілген ТжКБ мамандықтарының үлесі 58 %-ға жетеді.</w:t>
      </w:r>
      <w:r w:rsidRPr="00426905">
        <w:rPr>
          <w:rFonts w:ascii="Courier New" w:eastAsia="Times New Roman" w:hAnsi="Courier New" w:cs="Courier New"/>
          <w:color w:val="000000"/>
          <w:spacing w:val="2"/>
          <w:sz w:val="20"/>
          <w:szCs w:val="20"/>
          <w:lang w:eastAsia="ru-RU"/>
        </w:rPr>
        <w:br/>
        <w:t>      Сондай-ақ, кадрларды даярлау сапасын қамтамасыз ету колледж кітапханаларын заманауи оқу әдебиеттерімен және</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 xml:space="preserve">ӘК-мен толықтыру арқылы жүзеге асырылатын болады. </w:t>
      </w:r>
      <w:proofErr w:type="gramStart"/>
      <w:r w:rsidRPr="00426905">
        <w:rPr>
          <w:rFonts w:ascii="Courier New" w:eastAsia="Times New Roman" w:hAnsi="Courier New" w:cs="Courier New"/>
          <w:color w:val="000000"/>
          <w:spacing w:val="2"/>
          <w:sz w:val="20"/>
          <w:szCs w:val="20"/>
          <w:lang w:eastAsia="ru-RU"/>
        </w:rPr>
        <w:t>Бұл мақсатта шетелдік оқу әдебиеттері аударылады және бейімделеді.</w:t>
      </w:r>
      <w:r w:rsidRPr="00426905">
        <w:rPr>
          <w:rFonts w:ascii="Courier New" w:eastAsia="Times New Roman" w:hAnsi="Courier New" w:cs="Courier New"/>
          <w:color w:val="000000"/>
          <w:spacing w:val="2"/>
          <w:sz w:val="20"/>
          <w:szCs w:val="20"/>
          <w:lang w:eastAsia="ru-RU"/>
        </w:rPr>
        <w:b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w:t>
      </w:r>
      <w:proofErr w:type="gramEnd"/>
      <w:r w:rsidRPr="00426905">
        <w:rPr>
          <w:rFonts w:ascii="Courier New" w:eastAsia="Times New Roman" w:hAnsi="Courier New" w:cs="Courier New"/>
          <w:color w:val="000000"/>
          <w:spacing w:val="2"/>
          <w:sz w:val="20"/>
          <w:szCs w:val="20"/>
          <w:lang w:eastAsia="ru-RU"/>
        </w:rPr>
        <w:t>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ікке бағытталатын болады.</w:t>
      </w:r>
      <w:r w:rsidRPr="00426905">
        <w:rPr>
          <w:rFonts w:ascii="Courier New" w:eastAsia="Times New Roman" w:hAnsi="Courier New" w:cs="Courier New"/>
          <w:color w:val="000000"/>
          <w:spacing w:val="2"/>
          <w:sz w:val="20"/>
          <w:szCs w:val="20"/>
          <w:lang w:eastAsia="ru-RU"/>
        </w:rPr>
        <w:br/>
        <w:t>      Кадрлар даярлау бойынша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іптестікті дамыту үшін ТжКБ оқу орындарында дуальді оқытуды енгізу жұмыстары жалғастырылатын болады. Дуальді оқ</w:t>
      </w:r>
      <w:proofErr w:type="gramStart"/>
      <w:r w:rsidRPr="00426905">
        <w:rPr>
          <w:rFonts w:ascii="Courier New" w:eastAsia="Times New Roman" w:hAnsi="Courier New" w:cs="Courier New"/>
          <w:color w:val="000000"/>
          <w:spacing w:val="2"/>
          <w:sz w:val="20"/>
          <w:szCs w:val="20"/>
          <w:lang w:eastAsia="ru-RU"/>
        </w:rPr>
        <w:t>ыту</w:t>
      </w:r>
      <w:proofErr w:type="gramEnd"/>
      <w:r w:rsidRPr="00426905">
        <w:rPr>
          <w:rFonts w:ascii="Courier New" w:eastAsia="Times New Roman" w:hAnsi="Courier New" w:cs="Courier New"/>
          <w:color w:val="000000"/>
          <w:spacing w:val="2"/>
          <w:sz w:val="20"/>
          <w:szCs w:val="20"/>
          <w:lang w:eastAsia="ru-RU"/>
        </w:rPr>
        <w:t>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қимылы бойынша жұмысы күшейтетін болады, Ұлттық кәсіпкерлер палатасымен дуальді оқытуға кәсіпорындарды тарту бөлігінде байланыс нығаятын болады. Практикадан өту үшін орындар ұсыну және бітірушілердің жұ</w:t>
      </w:r>
      <w:proofErr w:type="gramStart"/>
      <w:r w:rsidRPr="00426905">
        <w:rPr>
          <w:rFonts w:ascii="Courier New" w:eastAsia="Times New Roman" w:hAnsi="Courier New" w:cs="Courier New"/>
          <w:color w:val="000000"/>
          <w:spacing w:val="2"/>
          <w:sz w:val="20"/>
          <w:szCs w:val="20"/>
          <w:lang w:eastAsia="ru-RU"/>
        </w:rPr>
        <w:t>мыс</w:t>
      </w:r>
      <w:proofErr w:type="gramEnd"/>
      <w:r w:rsidRPr="00426905">
        <w:rPr>
          <w:rFonts w:ascii="Courier New" w:eastAsia="Times New Roman" w:hAnsi="Courier New" w:cs="Courier New"/>
          <w:color w:val="000000"/>
          <w:spacing w:val="2"/>
          <w:sz w:val="20"/>
          <w:szCs w:val="20"/>
          <w:lang w:eastAsia="ru-RU"/>
        </w:rPr>
        <w:t>қа орналасуына көмек көрсету оқу орындары мен кәсіпорындар арасында жасалған меморандумдар, келісімдер негізінде жүзеге асырылатын болады.</w:t>
      </w:r>
      <w:r w:rsidRPr="00426905">
        <w:rPr>
          <w:rFonts w:ascii="Courier New" w:eastAsia="Times New Roman" w:hAnsi="Courier New" w:cs="Courier New"/>
          <w:color w:val="000000"/>
          <w:spacing w:val="2"/>
          <w:sz w:val="20"/>
          <w:szCs w:val="20"/>
          <w:lang w:eastAsia="ru-RU"/>
        </w:rPr>
        <w:br/>
        <w:t xml:space="preserve">      Нәтижесінде 2020 </w:t>
      </w:r>
      <w:proofErr w:type="gramStart"/>
      <w:r w:rsidRPr="00426905">
        <w:rPr>
          <w:rFonts w:ascii="Courier New" w:eastAsia="Times New Roman" w:hAnsi="Courier New" w:cs="Courier New"/>
          <w:color w:val="000000"/>
          <w:spacing w:val="2"/>
          <w:sz w:val="20"/>
          <w:szCs w:val="20"/>
          <w:lang w:eastAsia="ru-RU"/>
        </w:rPr>
        <w:t>жыл</w:t>
      </w:r>
      <w:proofErr w:type="gramEnd"/>
      <w:r w:rsidRPr="00426905">
        <w:rPr>
          <w:rFonts w:ascii="Courier New" w:eastAsia="Times New Roman" w:hAnsi="Courier New" w:cs="Courier New"/>
          <w:color w:val="000000"/>
          <w:spacing w:val="2"/>
          <w:sz w:val="20"/>
          <w:szCs w:val="20"/>
          <w:lang w:eastAsia="ru-RU"/>
        </w:rPr>
        <w:t>ға қарай дуальді оқытудың негізгі қағида енгізген колледждердің үлесі 80 %-ға жетеді.</w:t>
      </w:r>
      <w:r w:rsidRPr="00426905">
        <w:rPr>
          <w:rFonts w:ascii="Courier New" w:eastAsia="Times New Roman" w:hAnsi="Courier New" w:cs="Courier New"/>
          <w:color w:val="000000"/>
          <w:spacing w:val="2"/>
          <w:sz w:val="20"/>
          <w:szCs w:val="20"/>
          <w:lang w:eastAsia="ru-RU"/>
        </w:rPr>
        <w:br/>
        <w:t>      4. «Мәңгілік Ел» жалпыұлттық патриоттық идеясының рухани-адамгершілік құндылықтарын және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нығайту.</w:t>
      </w:r>
      <w:r w:rsidRPr="00426905">
        <w:rPr>
          <w:rFonts w:ascii="Courier New" w:eastAsia="Times New Roman" w:hAnsi="Courier New" w:cs="Courier New"/>
          <w:color w:val="000000"/>
          <w:spacing w:val="2"/>
          <w:sz w:val="20"/>
          <w:szCs w:val="20"/>
          <w:lang w:eastAsia="ru-RU"/>
        </w:rPr>
        <w:br/>
        <w:t>      Мемлекеттік жастар саясатын нормативтік құқықтық қамтамасыз етуді жетілдіру жалғасады.</w:t>
      </w:r>
      <w:r w:rsidRPr="00426905">
        <w:rPr>
          <w:rFonts w:ascii="Courier New" w:eastAsia="Times New Roman" w:hAnsi="Courier New" w:cs="Courier New"/>
          <w:color w:val="000000"/>
          <w:spacing w:val="2"/>
          <w:sz w:val="20"/>
          <w:szCs w:val="20"/>
          <w:lang w:eastAsia="ru-RU"/>
        </w:rPr>
        <w:br/>
        <w:t xml:space="preserve">      Жастар саясаты тұжырымдамасын іске асыру жастарды қазақстандық патриоттыққа тәрбиелеуде аса маңызды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өл атқарады.</w:t>
      </w:r>
      <w:r w:rsidRPr="00426905">
        <w:rPr>
          <w:rFonts w:ascii="Courier New" w:eastAsia="Times New Roman" w:hAnsi="Courier New" w:cs="Courier New"/>
          <w:color w:val="000000"/>
          <w:spacing w:val="2"/>
          <w:sz w:val="20"/>
          <w:szCs w:val="20"/>
          <w:lang w:eastAsia="ru-RU"/>
        </w:rPr>
        <w:br/>
        <w:t>      ТжКБ ұйымдарындағы тәрбие процесіне «Мәңгілік Ел» жалпыұлттық патриоттық идеясының құндылықтары енгізіледі.</w:t>
      </w:r>
      <w:r w:rsidRPr="00426905">
        <w:rPr>
          <w:rFonts w:ascii="Courier New" w:eastAsia="Times New Roman" w:hAnsi="Courier New" w:cs="Courier New"/>
          <w:color w:val="000000"/>
          <w:spacing w:val="2"/>
          <w:sz w:val="20"/>
          <w:szCs w:val="20"/>
          <w:lang w:eastAsia="ru-RU"/>
        </w:rPr>
        <w:br/>
        <w:t>      ТжКБ ұйымдарында студенттерді қоғамдық қызметке, патриотизмді дамытуға, әлеуметтік жауапкершілікке,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салтын насихаттауға, өзін-өзі басқаруды дамытуға интеграциялайтын жастар ісі жөніндегі комитеттерді құру жұмыстары жалғасатын болады.</w:t>
      </w:r>
      <w:r w:rsidRPr="00426905">
        <w:rPr>
          <w:rFonts w:ascii="Courier New" w:eastAsia="Times New Roman" w:hAnsi="Courier New" w:cs="Courier New"/>
          <w:color w:val="000000"/>
          <w:spacing w:val="2"/>
          <w:sz w:val="20"/>
          <w:szCs w:val="20"/>
          <w:lang w:eastAsia="ru-RU"/>
        </w:rPr>
        <w:br/>
        <w:t>      Колледж студенттері волонтерлік қызметке белсенді түрде тартылатын болады. Жыл сайын патриоттық тәрбиені дамыту, қазақстандық бірегейлі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w:t>
      </w:r>
      <w:proofErr w:type="gramStart"/>
      <w:r w:rsidRPr="00426905">
        <w:rPr>
          <w:rFonts w:ascii="Courier New" w:eastAsia="Times New Roman" w:hAnsi="Courier New" w:cs="Courier New"/>
          <w:color w:val="000000"/>
          <w:spacing w:val="2"/>
          <w:sz w:val="20"/>
          <w:szCs w:val="20"/>
          <w:lang w:eastAsia="ru-RU"/>
        </w:rPr>
        <w:t>пен</w:t>
      </w:r>
      <w:proofErr w:type="gramEnd"/>
      <w:r w:rsidRPr="00426905">
        <w:rPr>
          <w:rFonts w:ascii="Courier New" w:eastAsia="Times New Roman" w:hAnsi="Courier New" w:cs="Courier New"/>
          <w:color w:val="000000"/>
          <w:spacing w:val="2"/>
          <w:sz w:val="20"/>
          <w:szCs w:val="20"/>
          <w:lang w:eastAsia="ru-RU"/>
        </w:rPr>
        <w:t xml:space="preserve"> бірлікті нығайту бойынша іс-шаралар жүргізілетін болады.</w:t>
      </w:r>
      <w:r w:rsidRPr="00426905">
        <w:rPr>
          <w:rFonts w:ascii="Courier New" w:eastAsia="Times New Roman" w:hAnsi="Courier New" w:cs="Courier New"/>
          <w:color w:val="000000"/>
          <w:spacing w:val="2"/>
          <w:sz w:val="20"/>
          <w:szCs w:val="20"/>
          <w:lang w:eastAsia="ru-RU"/>
        </w:rPr>
        <w:br/>
        <w:t>      ТжКБ ұйымдарының оқу процесіне «Қазақстандық бірегейлі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курсы факультативтік сабақтар арқылы енгізілетін болады.</w:t>
      </w:r>
      <w:r w:rsidRPr="00426905">
        <w:rPr>
          <w:rFonts w:ascii="Courier New" w:eastAsia="Times New Roman" w:hAnsi="Courier New" w:cs="Courier New"/>
          <w:color w:val="000000"/>
          <w:spacing w:val="2"/>
          <w:sz w:val="20"/>
          <w:szCs w:val="20"/>
          <w:lang w:eastAsia="ru-RU"/>
        </w:rPr>
        <w:br/>
        <w:t xml:space="preserve">      ТжКБ оқу орындарында балалар үйлеріне, онкологиялық ауруханалар мен мүгедектер үйлеріне, Ұлы Отан соғысының ардагерлеріне көмек көрсету үшін, </w:t>
      </w:r>
      <w:r w:rsidRPr="00426905">
        <w:rPr>
          <w:rFonts w:ascii="Courier New" w:eastAsia="Times New Roman" w:hAnsi="Courier New" w:cs="Courier New"/>
          <w:color w:val="000000"/>
          <w:spacing w:val="2"/>
          <w:sz w:val="20"/>
          <w:szCs w:val="20"/>
          <w:lang w:eastAsia="ru-RU"/>
        </w:rPr>
        <w:lastRenderedPageBreak/>
        <w:t>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r w:rsidRPr="00426905">
        <w:rPr>
          <w:rFonts w:ascii="Courier New" w:eastAsia="Times New Roman" w:hAnsi="Courier New" w:cs="Courier New"/>
          <w:color w:val="000000"/>
          <w:spacing w:val="2"/>
          <w:sz w:val="20"/>
          <w:szCs w:val="20"/>
          <w:lang w:eastAsia="ru-RU"/>
        </w:rPr>
        <w:br/>
        <w:t xml:space="preserve">      2020 </w:t>
      </w:r>
      <w:proofErr w:type="gramStart"/>
      <w:r w:rsidRPr="00426905">
        <w:rPr>
          <w:rFonts w:ascii="Courier New" w:eastAsia="Times New Roman" w:hAnsi="Courier New" w:cs="Courier New"/>
          <w:color w:val="000000"/>
          <w:spacing w:val="2"/>
          <w:sz w:val="20"/>
          <w:szCs w:val="20"/>
          <w:lang w:eastAsia="ru-RU"/>
        </w:rPr>
        <w:t>жыл</w:t>
      </w:r>
      <w:proofErr w:type="gramEnd"/>
      <w:r w:rsidRPr="00426905">
        <w:rPr>
          <w:rFonts w:ascii="Courier New" w:eastAsia="Times New Roman" w:hAnsi="Courier New" w:cs="Courier New"/>
          <w:color w:val="000000"/>
          <w:spacing w:val="2"/>
          <w:sz w:val="20"/>
          <w:szCs w:val="20"/>
          <w:lang w:eastAsia="ru-RU"/>
        </w:rPr>
        <w:t>ға қарай қоғамдық пайдалы (волонтерлік және т.б.) қызметке тартылатын студенттердің үлесі 60 %-ды құрайды.</w:t>
      </w:r>
      <w:r w:rsidRPr="00426905">
        <w:rPr>
          <w:rFonts w:ascii="Courier New" w:eastAsia="Times New Roman" w:hAnsi="Courier New" w:cs="Courier New"/>
          <w:color w:val="000000"/>
          <w:spacing w:val="2"/>
          <w:sz w:val="20"/>
          <w:szCs w:val="20"/>
          <w:lang w:eastAsia="ru-RU"/>
        </w:rPr>
        <w:br/>
        <w:t>      Жастар арасында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салтын қалыптастыру бойынша бірінші кезектегі міндеттер қатарында мемлекеттік қолдау күшейтіледі, дене шынықтыру желісі, оның ішінде спорттық секциялар нығайтылады және дамиды, бұл жастар арасындағы құқық бұзушылықтар санын азайтуға мүмкіндік береді.</w:t>
      </w:r>
      <w:r w:rsidRPr="00426905">
        <w:rPr>
          <w:rFonts w:ascii="Courier New" w:eastAsia="Times New Roman" w:hAnsi="Courier New" w:cs="Courier New"/>
          <w:color w:val="000000"/>
          <w:spacing w:val="2"/>
          <w:sz w:val="20"/>
          <w:szCs w:val="20"/>
          <w:lang w:eastAsia="ru-RU"/>
        </w:rPr>
        <w:br/>
        <w:t>      2020 жылға қарай спорттық секциялармен қамтылған студенттердің үлесі 70 %-ды құрайтын болады.</w:t>
      </w:r>
      <w:r w:rsidRPr="00426905">
        <w:rPr>
          <w:rFonts w:ascii="Courier New" w:eastAsia="Times New Roman" w:hAnsi="Courier New" w:cs="Courier New"/>
          <w:color w:val="000000"/>
          <w:spacing w:val="2"/>
          <w:sz w:val="20"/>
          <w:szCs w:val="20"/>
          <w:lang w:eastAsia="ru-RU"/>
        </w:rPr>
        <w:br/>
        <w:t>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алушылардың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rsidRPr="00426905">
        <w:rPr>
          <w:rFonts w:ascii="Courier New" w:eastAsia="Times New Roman" w:hAnsi="Courier New" w:cs="Courier New"/>
          <w:color w:val="000000"/>
          <w:spacing w:val="2"/>
          <w:sz w:val="20"/>
          <w:szCs w:val="20"/>
          <w:lang w:eastAsia="ru-RU"/>
        </w:rPr>
        <w:br/>
        <w:t>      5. ТжКБ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      «Кәсі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қор» холдингі» КЕАҚ тәжірибесін ТжКБ-ның барлық жүйесіне тарату жалғастырылады.</w:t>
      </w:r>
      <w:r w:rsidRPr="00426905">
        <w:rPr>
          <w:rFonts w:ascii="Courier New" w:eastAsia="Times New Roman" w:hAnsi="Courier New" w:cs="Courier New"/>
          <w:color w:val="000000"/>
          <w:spacing w:val="2"/>
          <w:sz w:val="20"/>
          <w:szCs w:val="20"/>
          <w:lang w:eastAsia="ru-RU"/>
        </w:rPr>
        <w:br/>
        <w:t>      Қамқоршылық және өңірлік кеңестердің қызметі күшейтіледі.</w:t>
      </w:r>
      <w:r w:rsidRPr="00426905">
        <w:rPr>
          <w:rFonts w:ascii="Courier New" w:eastAsia="Times New Roman" w:hAnsi="Courier New" w:cs="Courier New"/>
          <w:color w:val="000000"/>
          <w:spacing w:val="2"/>
          <w:sz w:val="20"/>
          <w:szCs w:val="20"/>
          <w:lang w:eastAsia="ru-RU"/>
        </w:rPr>
        <w:br/>
        <w:t>      ТжКБ ұйымдарының басшылары біліктілікті арттыру курстарынан, оның ішінде бюджеттен тыс қаражат есебінен өтеді.</w:t>
      </w:r>
      <w:r w:rsidRPr="00426905">
        <w:rPr>
          <w:rFonts w:ascii="Courier New" w:eastAsia="Times New Roman" w:hAnsi="Courier New" w:cs="Courier New"/>
          <w:color w:val="000000"/>
          <w:spacing w:val="2"/>
          <w:sz w:val="20"/>
          <w:szCs w:val="20"/>
          <w:lang w:eastAsia="ru-RU"/>
        </w:rPr>
        <w:br/>
        <w:t>      Тәжірибелі және жас инженер-педагог жұмыскерлердің қатысуымен конкурстар, сондай-ақ республикалық «Үзді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педагог» конкурсы өткізілетін болады.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 xml:space="preserve">Жоғары және жоғары </w:t>
      </w:r>
      <w:proofErr w:type="gramStart"/>
      <w:r w:rsidRPr="00426905">
        <w:rPr>
          <w:rFonts w:ascii="Courier New" w:eastAsia="Times New Roman" w:hAnsi="Courier New" w:cs="Courier New"/>
          <w:color w:val="1E1E1E"/>
          <w:sz w:val="32"/>
          <w:szCs w:val="32"/>
          <w:lang w:eastAsia="ru-RU"/>
        </w:rPr>
        <w:t>о</w:t>
      </w:r>
      <w:proofErr w:type="gramEnd"/>
      <w:r w:rsidRPr="00426905">
        <w:rPr>
          <w:rFonts w:ascii="Courier New" w:eastAsia="Times New Roman" w:hAnsi="Courier New" w:cs="Courier New"/>
          <w:color w:val="1E1E1E"/>
          <w:sz w:val="32"/>
          <w:szCs w:val="32"/>
          <w:lang w:eastAsia="ru-RU"/>
        </w:rPr>
        <w:t>қу орнынан кейінгі білім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Мақсаты: экономика салаларын жоғары және жоғары оқу орнынан кейінгі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імі бар бәсекеге қабілетті кадрлармен қамтамасыз ету, білім беруді, ғылымды және инновацияларды интеграциялау.</w:t>
      </w:r>
      <w:r w:rsidRPr="00426905">
        <w:rPr>
          <w:rFonts w:ascii="Courier New" w:eastAsia="Times New Roman" w:hAnsi="Courier New" w:cs="Courier New"/>
          <w:color w:val="000000"/>
          <w:spacing w:val="2"/>
          <w:sz w:val="20"/>
          <w:szCs w:val="20"/>
          <w:lang w:eastAsia="ru-RU"/>
        </w:rPr>
        <w:br/>
        <w:t>      Нысаналы индикаторлар:</w:t>
      </w:r>
      <w:r w:rsidRPr="00426905">
        <w:rPr>
          <w:rFonts w:ascii="Courier New" w:eastAsia="Times New Roman" w:hAnsi="Courier New" w:cs="Courier New"/>
          <w:color w:val="000000"/>
          <w:spacing w:val="2"/>
          <w:sz w:val="20"/>
          <w:szCs w:val="20"/>
          <w:lang w:eastAsia="ru-RU"/>
        </w:rPr>
        <w:br/>
        <w:t>      1) мемлекеттік тапсырыс бойынша білім алған, ЖОО-ны бітіргеннен кейін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жылы мамандығы бойынша жұмысқа орналасқан ЖОО бітірушілерінің үлесі;</w:t>
      </w:r>
      <w:r w:rsidRPr="00426905">
        <w:rPr>
          <w:rFonts w:ascii="Courier New" w:eastAsia="Times New Roman" w:hAnsi="Courier New" w:cs="Courier New"/>
          <w:color w:val="000000"/>
          <w:spacing w:val="2"/>
          <w:sz w:val="20"/>
          <w:szCs w:val="20"/>
          <w:lang w:eastAsia="ru-RU"/>
        </w:rPr>
        <w:br/>
        <w:t>      2) QS-WUR рейтингінде атап өтілген Қазақстан ЖОО-ларының саны:</w:t>
      </w:r>
    </w:p>
    <w:tbl>
      <w:tblPr>
        <w:tblW w:w="5000" w:type="pct"/>
        <w:tblCellMar>
          <w:left w:w="0" w:type="dxa"/>
          <w:right w:w="0" w:type="dxa"/>
        </w:tblCellMar>
        <w:tblLook w:val="04A0"/>
      </w:tblPr>
      <w:tblGrid>
        <w:gridCol w:w="4046"/>
        <w:gridCol w:w="1929"/>
        <w:gridCol w:w="3530"/>
      </w:tblGrid>
      <w:tr w:rsidR="00426905" w:rsidRPr="00426905" w:rsidTr="00426905">
        <w:tc>
          <w:tcPr>
            <w:tcW w:w="3525" w:type="dxa"/>
            <w:tcBorders>
              <w:top w:val="nil"/>
              <w:left w:val="nil"/>
              <w:bottom w:val="nil"/>
              <w:right w:val="nil"/>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w:t>
            </w:r>
            <w:r w:rsidRPr="00426905">
              <w:rPr>
                <w:rFonts w:ascii="Courier New" w:eastAsia="Times New Roman" w:hAnsi="Courier New" w:cs="Courier New"/>
                <w:color w:val="000000"/>
                <w:spacing w:val="2"/>
                <w:sz w:val="20"/>
                <w:szCs w:val="20"/>
                <w:lang w:eastAsia="ru-RU"/>
              </w:rPr>
              <w:br/>
              <w:t>топ-200</w:t>
            </w:r>
            <w:r w:rsidRPr="00426905">
              <w:rPr>
                <w:rFonts w:ascii="Courier New" w:eastAsia="Times New Roman" w:hAnsi="Courier New" w:cs="Courier New"/>
                <w:color w:val="000000"/>
                <w:spacing w:val="2"/>
                <w:sz w:val="20"/>
                <w:szCs w:val="20"/>
                <w:lang w:eastAsia="ru-RU"/>
              </w:rPr>
              <w:br/>
              <w:t>топ-300</w:t>
            </w:r>
            <w:r w:rsidRPr="00426905">
              <w:rPr>
                <w:rFonts w:ascii="Courier New" w:eastAsia="Times New Roman" w:hAnsi="Courier New" w:cs="Courier New"/>
                <w:color w:val="000000"/>
                <w:spacing w:val="2"/>
                <w:sz w:val="20"/>
                <w:szCs w:val="20"/>
                <w:lang w:eastAsia="ru-RU"/>
              </w:rPr>
              <w:br/>
              <w:t>топ-500</w:t>
            </w:r>
            <w:r w:rsidRPr="00426905">
              <w:rPr>
                <w:rFonts w:ascii="Courier New" w:eastAsia="Times New Roman" w:hAnsi="Courier New" w:cs="Courier New"/>
                <w:color w:val="000000"/>
                <w:spacing w:val="2"/>
                <w:sz w:val="20"/>
                <w:szCs w:val="20"/>
                <w:lang w:eastAsia="ru-RU"/>
              </w:rPr>
              <w:br/>
              <w:t>топ-701+</w:t>
            </w:r>
          </w:p>
        </w:tc>
        <w:tc>
          <w:tcPr>
            <w:tcW w:w="1680" w:type="dxa"/>
            <w:tcBorders>
              <w:top w:val="nil"/>
              <w:left w:val="nil"/>
              <w:bottom w:val="nil"/>
              <w:right w:val="nil"/>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 жылы</w:t>
            </w:r>
            <w:r w:rsidRPr="00426905">
              <w:rPr>
                <w:rFonts w:ascii="Courier New" w:eastAsia="Times New Roman" w:hAnsi="Courier New" w:cs="Courier New"/>
                <w:color w:val="000000"/>
                <w:spacing w:val="2"/>
                <w:sz w:val="20"/>
                <w:szCs w:val="20"/>
                <w:lang w:eastAsia="ru-RU"/>
              </w:rPr>
              <w:br/>
              <w:t>0</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7</w:t>
            </w:r>
          </w:p>
        </w:tc>
        <w:tc>
          <w:tcPr>
            <w:tcW w:w="3075" w:type="dxa"/>
            <w:tcBorders>
              <w:top w:val="nil"/>
              <w:left w:val="nil"/>
              <w:bottom w:val="nil"/>
              <w:right w:val="nil"/>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 жылы</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2</w:t>
            </w:r>
            <w:r w:rsidRPr="00426905">
              <w:rPr>
                <w:rFonts w:ascii="Courier New" w:eastAsia="Times New Roman" w:hAnsi="Courier New" w:cs="Courier New"/>
                <w:color w:val="000000"/>
                <w:spacing w:val="2"/>
                <w:sz w:val="20"/>
                <w:szCs w:val="20"/>
                <w:lang w:eastAsia="ru-RU"/>
              </w:rPr>
              <w:br/>
              <w:t>3</w:t>
            </w:r>
            <w:r w:rsidRPr="00426905">
              <w:rPr>
                <w:rFonts w:ascii="Courier New" w:eastAsia="Times New Roman" w:hAnsi="Courier New" w:cs="Courier New"/>
                <w:color w:val="000000"/>
                <w:spacing w:val="2"/>
                <w:sz w:val="20"/>
                <w:szCs w:val="20"/>
                <w:lang w:eastAsia="ru-RU"/>
              </w:rPr>
              <w:br/>
              <w:t>9</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Міндеттері:</w:t>
      </w:r>
      <w:r w:rsidRPr="00426905">
        <w:rPr>
          <w:rFonts w:ascii="Courier New" w:eastAsia="Times New Roman" w:hAnsi="Courier New" w:cs="Courier New"/>
          <w:color w:val="000000"/>
          <w:spacing w:val="2"/>
          <w:sz w:val="20"/>
          <w:szCs w:val="20"/>
          <w:lang w:eastAsia="ru-RU"/>
        </w:rPr>
        <w:br/>
        <w:t xml:space="preserve">      1. </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әсекеге қабілетті кадрларды сапалы даярлауды қамтамасыз ету.</w:t>
      </w:r>
      <w:r w:rsidRPr="00426905">
        <w:rPr>
          <w:rFonts w:ascii="Courier New" w:eastAsia="Times New Roman" w:hAnsi="Courier New" w:cs="Courier New"/>
          <w:color w:val="000000"/>
          <w:spacing w:val="2"/>
          <w:sz w:val="20"/>
          <w:szCs w:val="20"/>
          <w:lang w:eastAsia="ru-RU"/>
        </w:rPr>
        <w:br/>
        <w:t xml:space="preserve">      Жоғары және жоғары оқу орнынан кейінгі білімі бар кадрларды </w:t>
      </w:r>
      <w:proofErr w:type="gramStart"/>
      <w:r w:rsidRPr="00426905">
        <w:rPr>
          <w:rFonts w:ascii="Courier New" w:eastAsia="Times New Roman" w:hAnsi="Courier New" w:cs="Courier New"/>
          <w:color w:val="000000"/>
          <w:spacing w:val="2"/>
          <w:sz w:val="20"/>
          <w:szCs w:val="20"/>
          <w:lang w:eastAsia="ru-RU"/>
        </w:rPr>
        <w:t>даярлау</w:t>
      </w:r>
      <w:proofErr w:type="gramEnd"/>
      <w:r w:rsidRPr="00426905">
        <w:rPr>
          <w:rFonts w:ascii="Courier New" w:eastAsia="Times New Roman" w:hAnsi="Courier New" w:cs="Courier New"/>
          <w:color w:val="000000"/>
          <w:spacing w:val="2"/>
          <w:sz w:val="20"/>
          <w:szCs w:val="20"/>
          <w:lang w:eastAsia="ru-RU"/>
        </w:rPr>
        <w:t xml:space="preserve">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w:t>
      </w:r>
      <w:proofErr w:type="gramStart"/>
      <w:r w:rsidRPr="00426905">
        <w:rPr>
          <w:rFonts w:ascii="Courier New" w:eastAsia="Times New Roman" w:hAnsi="Courier New" w:cs="Courier New"/>
          <w:color w:val="000000"/>
          <w:spacing w:val="2"/>
          <w:sz w:val="20"/>
          <w:szCs w:val="20"/>
          <w:lang w:eastAsia="ru-RU"/>
        </w:rPr>
        <w:t>жыл</w:t>
      </w:r>
      <w:proofErr w:type="gramEnd"/>
      <w:r w:rsidRPr="00426905">
        <w:rPr>
          <w:rFonts w:ascii="Courier New" w:eastAsia="Times New Roman" w:hAnsi="Courier New" w:cs="Courier New"/>
          <w:color w:val="000000"/>
          <w:spacing w:val="2"/>
          <w:sz w:val="20"/>
          <w:szCs w:val="20"/>
          <w:lang w:eastAsia="ru-RU"/>
        </w:rPr>
        <w:t xml:space="preserve">ға дейінгі бағдарламалары, ауыл </w:t>
      </w:r>
      <w:r w:rsidRPr="00426905">
        <w:rPr>
          <w:rFonts w:ascii="Courier New" w:eastAsia="Times New Roman" w:hAnsi="Courier New" w:cs="Courier New"/>
          <w:color w:val="000000"/>
          <w:spacing w:val="2"/>
          <w:sz w:val="20"/>
          <w:szCs w:val="20"/>
          <w:lang w:eastAsia="ru-RU"/>
        </w:rPr>
        <w:lastRenderedPageBreak/>
        <w:t xml:space="preserve">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бітірушілерінің қажеттілігін қамтамасыз етуге мүмкіндік береді, </w:t>
      </w:r>
      <w:proofErr w:type="gramStart"/>
      <w:r w:rsidRPr="00426905">
        <w:rPr>
          <w:rFonts w:ascii="Courier New" w:eastAsia="Times New Roman" w:hAnsi="Courier New" w:cs="Courier New"/>
          <w:color w:val="000000"/>
          <w:spacing w:val="2"/>
          <w:sz w:val="20"/>
          <w:szCs w:val="20"/>
          <w:lang w:eastAsia="ru-RU"/>
        </w:rPr>
        <w:t>тиіс</w:t>
      </w:r>
      <w:proofErr w:type="gramEnd"/>
      <w:r w:rsidRPr="00426905">
        <w:rPr>
          <w:rFonts w:ascii="Courier New" w:eastAsia="Times New Roman" w:hAnsi="Courier New" w:cs="Courier New"/>
          <w:color w:val="000000"/>
          <w:spacing w:val="2"/>
          <w:sz w:val="20"/>
          <w:szCs w:val="20"/>
          <w:lang w:eastAsia="ru-RU"/>
        </w:rPr>
        <w:t>інше экономиканың барлық салалары білікті кадрлармен қамтамасыз етілетін болады.</w:t>
      </w:r>
      <w:r w:rsidRPr="00426905">
        <w:rPr>
          <w:rFonts w:ascii="Courier New" w:eastAsia="Times New Roman" w:hAnsi="Courier New" w:cs="Courier New"/>
          <w:color w:val="000000"/>
          <w:spacing w:val="2"/>
          <w:sz w:val="20"/>
          <w:szCs w:val="20"/>
          <w:lang w:eastAsia="ru-RU"/>
        </w:rPr>
        <w:br/>
        <w:t>      11 базалық жоғары оқу орнында жоғары білікті кадрларды даярлау және инновациялық қызметті дамыту ИИДМБ-2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r w:rsidRPr="00426905">
        <w:rPr>
          <w:rFonts w:ascii="Courier New" w:eastAsia="Times New Roman" w:hAnsi="Courier New" w:cs="Courier New"/>
          <w:color w:val="000000"/>
          <w:spacing w:val="2"/>
          <w:sz w:val="20"/>
          <w:szCs w:val="20"/>
          <w:lang w:eastAsia="ru-RU"/>
        </w:rPr>
        <w:br/>
        <w:t xml:space="preserve">      11 базалық жоғары оқу орнының жанынан ИИДМБ басым бағыттары бойынша қазіргі заманғы жабдықпен жинақталған 48 </w:t>
      </w:r>
      <w:proofErr w:type="gramStart"/>
      <w:r w:rsidRPr="00426905">
        <w:rPr>
          <w:rFonts w:ascii="Courier New" w:eastAsia="Times New Roman" w:hAnsi="Courier New" w:cs="Courier New"/>
          <w:color w:val="000000"/>
          <w:spacing w:val="2"/>
          <w:sz w:val="20"/>
          <w:szCs w:val="20"/>
          <w:lang w:eastAsia="ru-RU"/>
        </w:rPr>
        <w:t>жа</w:t>
      </w:r>
      <w:proofErr w:type="gramEnd"/>
      <w:r w:rsidRPr="00426905">
        <w:rPr>
          <w:rFonts w:ascii="Courier New" w:eastAsia="Times New Roman" w:hAnsi="Courier New" w:cs="Courier New"/>
          <w:color w:val="000000"/>
          <w:spacing w:val="2"/>
          <w:sz w:val="20"/>
          <w:szCs w:val="20"/>
          <w:lang w:eastAsia="ru-RU"/>
        </w:rPr>
        <w:t>ңа зертхана жұмыс істейтін болады.</w:t>
      </w:r>
      <w:r w:rsidRPr="00426905">
        <w:rPr>
          <w:rFonts w:ascii="Courier New" w:eastAsia="Times New Roman" w:hAnsi="Courier New" w:cs="Courier New"/>
          <w:color w:val="000000"/>
          <w:spacing w:val="2"/>
          <w:sz w:val="20"/>
          <w:szCs w:val="20"/>
          <w:lang w:eastAsia="ru-RU"/>
        </w:rPr>
        <w:br/>
        <w:t>      Шетелдік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іптестермен және жұмыс берушілермен бірлесіп, салалық біліктілік шеңберлеріне және кәсіптік стандарттарға сәйкес ИИДМБ басым салалары бойынша білім беру бағдарламалары әзірленетін болады.</w:t>
      </w:r>
      <w:r w:rsidRPr="00426905">
        <w:rPr>
          <w:rFonts w:ascii="Courier New" w:eastAsia="Times New Roman" w:hAnsi="Courier New" w:cs="Courier New"/>
          <w:color w:val="000000"/>
          <w:spacing w:val="2"/>
          <w:sz w:val="20"/>
          <w:szCs w:val="20"/>
          <w:lang w:eastAsia="ru-RU"/>
        </w:rPr>
        <w:br/>
        <w:t>      11 базалық жоғары оқу орнының ОПҚ елді индустриялық-инновациялық дамытудың басым бағыттары бойынша, оның ішінде ИИДМБ-2 кәсіпорындарында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іктілікті арттырудан және тағылымдамадан өтетін болады.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ИИДМБ-2 кәсіпорындары үшін кадрлар даярлауды жүзеге асыратын базалық ЖОО тәжірибесі еліміздің басқа жоғары оқу орындарына таратылатын болады.</w:t>
      </w:r>
      <w:r w:rsidRPr="00426905">
        <w:rPr>
          <w:rFonts w:ascii="Courier New" w:eastAsia="Times New Roman" w:hAnsi="Courier New" w:cs="Courier New"/>
          <w:color w:val="000000"/>
          <w:spacing w:val="2"/>
          <w:sz w:val="20"/>
          <w:szCs w:val="20"/>
          <w:lang w:eastAsia="ru-RU"/>
        </w:rPr>
        <w:br/>
        <w:t>      2016 жылдан бастап жоғары оқу орындарында:</w:t>
      </w:r>
      <w:r w:rsidRPr="00426905">
        <w:rPr>
          <w:rFonts w:ascii="Courier New" w:eastAsia="Times New Roman" w:hAnsi="Courier New" w:cs="Courier New"/>
          <w:color w:val="000000"/>
          <w:spacing w:val="2"/>
          <w:sz w:val="20"/>
          <w:szCs w:val="20"/>
          <w:lang w:eastAsia="ru-RU"/>
        </w:rPr>
        <w:br/>
        <w:t>      1) шетелдік жетекші әріптес жоғары оқу орындарымен бірлесіп білім беру бағдарламалары әзірленетін болады;</w:t>
      </w:r>
      <w:r w:rsidRPr="00426905">
        <w:rPr>
          <w:rFonts w:ascii="Courier New" w:eastAsia="Times New Roman" w:hAnsi="Courier New" w:cs="Courier New"/>
          <w:color w:val="000000"/>
          <w:spacing w:val="2"/>
          <w:sz w:val="20"/>
          <w:szCs w:val="20"/>
          <w:lang w:eastAsia="ru-RU"/>
        </w:rPr>
        <w:br/>
        <w:t>      2) жоғары технологиялық және ғылымды қажет ететін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істер құру үшін экономиканың басым салаларында конкурстық негізде ғылыми зерттеулер жүргізіледі;</w:t>
      </w:r>
      <w:r w:rsidRPr="00426905">
        <w:rPr>
          <w:rFonts w:ascii="Courier New" w:eastAsia="Times New Roman" w:hAnsi="Courier New" w:cs="Courier New"/>
          <w:color w:val="000000"/>
          <w:spacing w:val="2"/>
          <w:sz w:val="20"/>
          <w:szCs w:val="20"/>
          <w:lang w:eastAsia="ru-RU"/>
        </w:rPr>
        <w:br/>
        <w:t>      3) әріптес университеттермен және шетелдік ғылыми орталықтармен кооперация жүзеге асырылады.</w:t>
      </w:r>
      <w:r w:rsidRPr="00426905">
        <w:rPr>
          <w:rFonts w:ascii="Courier New" w:eastAsia="Times New Roman" w:hAnsi="Courier New" w:cs="Courier New"/>
          <w:color w:val="000000"/>
          <w:spacing w:val="2"/>
          <w:sz w:val="20"/>
          <w:szCs w:val="20"/>
          <w:lang w:eastAsia="ru-RU"/>
        </w:rPr>
        <w:br/>
        <w:t>      Бітірушілердің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r w:rsidRPr="00426905">
        <w:rPr>
          <w:rFonts w:ascii="Courier New" w:eastAsia="Times New Roman" w:hAnsi="Courier New" w:cs="Courier New"/>
          <w:color w:val="000000"/>
          <w:spacing w:val="2"/>
          <w:sz w:val="20"/>
          <w:szCs w:val="20"/>
          <w:lang w:eastAsia="ru-RU"/>
        </w:rPr>
        <w:br/>
        <w:t xml:space="preserve">      Кадрлар </w:t>
      </w:r>
      <w:proofErr w:type="gramStart"/>
      <w:r w:rsidRPr="00426905">
        <w:rPr>
          <w:rFonts w:ascii="Courier New" w:eastAsia="Times New Roman" w:hAnsi="Courier New" w:cs="Courier New"/>
          <w:color w:val="000000"/>
          <w:spacing w:val="2"/>
          <w:sz w:val="20"/>
          <w:szCs w:val="20"/>
          <w:lang w:eastAsia="ru-RU"/>
        </w:rPr>
        <w:t>даярлау</w:t>
      </w:r>
      <w:proofErr w:type="gramEnd"/>
      <w:r w:rsidRPr="00426905">
        <w:rPr>
          <w:rFonts w:ascii="Courier New" w:eastAsia="Times New Roman" w:hAnsi="Courier New" w:cs="Courier New"/>
          <w:color w:val="000000"/>
          <w:spacing w:val="2"/>
          <w:sz w:val="20"/>
          <w:szCs w:val="20"/>
          <w:lang w:eastAsia="ru-RU"/>
        </w:rPr>
        <w:t>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w:t>
      </w:r>
      <w:proofErr w:type="gramStart"/>
      <w:r w:rsidRPr="00426905">
        <w:rPr>
          <w:rFonts w:ascii="Courier New" w:eastAsia="Times New Roman" w:hAnsi="Courier New" w:cs="Courier New"/>
          <w:color w:val="000000"/>
          <w:spacing w:val="2"/>
          <w:sz w:val="20"/>
          <w:szCs w:val="20"/>
          <w:lang w:eastAsia="ru-RU"/>
        </w:rPr>
        <w:t>тар</w:t>
      </w:r>
      <w:proofErr w:type="gramEnd"/>
      <w:r w:rsidRPr="00426905">
        <w:rPr>
          <w:rFonts w:ascii="Courier New" w:eastAsia="Times New Roman" w:hAnsi="Courier New" w:cs="Courier New"/>
          <w:color w:val="000000"/>
          <w:spacing w:val="2"/>
          <w:sz w:val="20"/>
          <w:szCs w:val="20"/>
          <w:lang w:eastAsia="ru-RU"/>
        </w:rPr>
        <w:t>ға арналған мемлекеттік тапсырыс ұлғаятын болады.</w:t>
      </w:r>
      <w:r w:rsidRPr="00426905">
        <w:rPr>
          <w:rFonts w:ascii="Courier New" w:eastAsia="Times New Roman" w:hAnsi="Courier New" w:cs="Courier New"/>
          <w:color w:val="000000"/>
          <w:spacing w:val="2"/>
          <w:sz w:val="20"/>
          <w:szCs w:val="20"/>
          <w:lang w:eastAsia="ru-RU"/>
        </w:rPr>
        <w:br/>
        <w:t>      Педагогикалық білім беруді жаңғырту шеңберінде педагогикалық мамандықтарға түсу, атап айтқанда, ЖО</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w:t>
      </w:r>
      <w:proofErr w:type="gramStart"/>
      <w:r w:rsidRPr="00426905">
        <w:rPr>
          <w:rFonts w:ascii="Courier New" w:eastAsia="Times New Roman" w:hAnsi="Courier New" w:cs="Courier New"/>
          <w:color w:val="000000"/>
          <w:spacing w:val="2"/>
          <w:sz w:val="20"/>
          <w:szCs w:val="20"/>
          <w:lang w:eastAsia="ru-RU"/>
        </w:rPr>
        <w:t>ал</w:t>
      </w:r>
      <w:proofErr w:type="gramEnd"/>
      <w:r w:rsidRPr="00426905">
        <w:rPr>
          <w:rFonts w:ascii="Courier New" w:eastAsia="Times New Roman" w:hAnsi="Courier New" w:cs="Courier New"/>
          <w:color w:val="000000"/>
          <w:spacing w:val="2"/>
          <w:sz w:val="20"/>
          <w:szCs w:val="20"/>
          <w:lang w:eastAsia="ru-RU"/>
        </w:rPr>
        <w:t>імдердің кәсіби дағдыларын дамыту мақсатында 2019 жылы педагогикалық интернатура енгізу мәселесі пысықталатын болады.</w:t>
      </w:r>
      <w:r w:rsidRPr="00426905">
        <w:rPr>
          <w:rFonts w:ascii="Courier New" w:eastAsia="Times New Roman" w:hAnsi="Courier New" w:cs="Courier New"/>
          <w:color w:val="000000"/>
          <w:spacing w:val="2"/>
          <w:sz w:val="20"/>
          <w:szCs w:val="20"/>
          <w:lang w:eastAsia="ru-RU"/>
        </w:rPr>
        <w:br/>
        <w:t xml:space="preserve">      Жоғары оқу орындарына қабылдау қағидаларын жетілдіру шеңберінде 2017 жылы ҰБТ-мен,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әндік олимпиадаларға қатысумен қатар жоғары оқу орындарына қабылдау рәсімдерінің баламалы тізбесіне SAT, ACT тестілерін енгізу мәселесі </w:t>
      </w:r>
      <w:r w:rsidRPr="00426905">
        <w:rPr>
          <w:rFonts w:ascii="Courier New" w:eastAsia="Times New Roman" w:hAnsi="Courier New" w:cs="Courier New"/>
          <w:color w:val="000000"/>
          <w:spacing w:val="2"/>
          <w:sz w:val="20"/>
          <w:szCs w:val="20"/>
          <w:lang w:eastAsia="ru-RU"/>
        </w:rPr>
        <w:lastRenderedPageBreak/>
        <w:t>пысықталатын болады.</w:t>
      </w:r>
      <w:r w:rsidRPr="00426905">
        <w:rPr>
          <w:rFonts w:ascii="Courier New" w:eastAsia="Times New Roman" w:hAnsi="Courier New" w:cs="Courier New"/>
          <w:color w:val="000000"/>
          <w:spacing w:val="2"/>
          <w:sz w:val="20"/>
          <w:szCs w:val="20"/>
          <w:lang w:eastAsia="ru-RU"/>
        </w:rPr>
        <w:b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w:t>
      </w:r>
      <w:proofErr w:type="gramStart"/>
      <w:r w:rsidRPr="00426905">
        <w:rPr>
          <w:rFonts w:ascii="Courier New" w:eastAsia="Times New Roman" w:hAnsi="Courier New" w:cs="Courier New"/>
          <w:color w:val="000000"/>
          <w:spacing w:val="2"/>
          <w:sz w:val="20"/>
          <w:szCs w:val="20"/>
          <w:lang w:eastAsia="ru-RU"/>
        </w:rPr>
        <w:t>шу м</w:t>
      </w:r>
      <w:proofErr w:type="gramEnd"/>
      <w:r w:rsidRPr="00426905">
        <w:rPr>
          <w:rFonts w:ascii="Courier New" w:eastAsia="Times New Roman" w:hAnsi="Courier New" w:cs="Courier New"/>
          <w:color w:val="000000"/>
          <w:spacing w:val="2"/>
          <w:sz w:val="20"/>
          <w:szCs w:val="20"/>
          <w:lang w:eastAsia="ru-RU"/>
        </w:rPr>
        <w:t>әселесі пысықталатын болады.</w:t>
      </w:r>
      <w:r w:rsidRPr="00426905">
        <w:rPr>
          <w:rFonts w:ascii="Courier New" w:eastAsia="Times New Roman" w:hAnsi="Courier New" w:cs="Courier New"/>
          <w:color w:val="000000"/>
          <w:spacing w:val="2"/>
          <w:sz w:val="20"/>
          <w:szCs w:val="20"/>
          <w:lang w:eastAsia="ru-RU"/>
        </w:rPr>
        <w:br/>
        <w:t xml:space="preserve">      Магистратура мен </w:t>
      </w:r>
      <w:proofErr w:type="gramStart"/>
      <w:r w:rsidRPr="00426905">
        <w:rPr>
          <w:rFonts w:ascii="Courier New" w:eastAsia="Times New Roman" w:hAnsi="Courier New" w:cs="Courier New"/>
          <w:color w:val="000000"/>
          <w:spacing w:val="2"/>
          <w:sz w:val="20"/>
          <w:szCs w:val="20"/>
          <w:lang w:eastAsia="ru-RU"/>
        </w:rPr>
        <w:t>докторантура</w:t>
      </w:r>
      <w:proofErr w:type="gramEnd"/>
      <w:r w:rsidRPr="00426905">
        <w:rPr>
          <w:rFonts w:ascii="Courier New" w:eastAsia="Times New Roman" w:hAnsi="Courier New" w:cs="Courier New"/>
          <w:color w:val="000000"/>
          <w:spacing w:val="2"/>
          <w:sz w:val="20"/>
          <w:szCs w:val="20"/>
          <w:lang w:eastAsia="ru-RU"/>
        </w:rPr>
        <w:t>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іптестігінде жүзеге асырылатын болады.</w:t>
      </w:r>
      <w:r w:rsidRPr="00426905">
        <w:rPr>
          <w:rFonts w:ascii="Courier New" w:eastAsia="Times New Roman" w:hAnsi="Courier New" w:cs="Courier New"/>
          <w:color w:val="000000"/>
          <w:spacing w:val="2"/>
          <w:sz w:val="20"/>
          <w:szCs w:val="20"/>
          <w:lang w:eastAsia="ru-RU"/>
        </w:rPr>
        <w:br/>
        <w:t>      Жұмыс күші тапшы өңірлердің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r w:rsidRPr="00426905">
        <w:rPr>
          <w:rFonts w:ascii="Courier New" w:eastAsia="Times New Roman" w:hAnsi="Courier New" w:cs="Courier New"/>
          <w:color w:val="000000"/>
          <w:spacing w:val="2"/>
          <w:sz w:val="20"/>
          <w:szCs w:val="20"/>
          <w:lang w:eastAsia="ru-RU"/>
        </w:rPr>
        <w:br/>
        <w:t>      Жыл сайын мемлекеттік тапсырыс бойынша оқыған ЖОО бітірушілерін жұмысқа орналастыру үшін Денсаулық сақтау және әлеуметтік даму, Мәдениет және спорт, Ауыл шаруашылығы министрліктерімен және ЖАО-мен бірлесі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Жол картасы әзірленетін болады. Бұл мүдделі мемлекеттік және ЖАО-ның еңбек нарығының қажеттіліктерін ескере отырып, ЖОО бітірушілерін жұмыс орындарымен, оның ішінде ауылдық жерлерде қамтамасыз ету і</w:t>
      </w:r>
      <w:proofErr w:type="gramStart"/>
      <w:r w:rsidRPr="00426905">
        <w:rPr>
          <w:rFonts w:ascii="Courier New" w:eastAsia="Times New Roman" w:hAnsi="Courier New" w:cs="Courier New"/>
          <w:color w:val="000000"/>
          <w:spacing w:val="2"/>
          <w:sz w:val="20"/>
          <w:szCs w:val="20"/>
          <w:lang w:eastAsia="ru-RU"/>
        </w:rPr>
        <w:t>с-</w:t>
      </w:r>
      <w:proofErr w:type="gramEnd"/>
      <w:r w:rsidRPr="00426905">
        <w:rPr>
          <w:rFonts w:ascii="Courier New" w:eastAsia="Times New Roman" w:hAnsi="Courier New" w:cs="Courier New"/>
          <w:color w:val="000000"/>
          <w:spacing w:val="2"/>
          <w:sz w:val="20"/>
          <w:szCs w:val="20"/>
          <w:lang w:eastAsia="ru-RU"/>
        </w:rPr>
        <w:t>әрекеттерін үйлестіруді білдіреді.</w:t>
      </w:r>
      <w:r w:rsidRPr="00426905">
        <w:rPr>
          <w:rFonts w:ascii="Courier New" w:eastAsia="Times New Roman" w:hAnsi="Courier New" w:cs="Courier New"/>
          <w:color w:val="000000"/>
          <w:spacing w:val="2"/>
          <w:sz w:val="20"/>
          <w:szCs w:val="20"/>
          <w:lang w:eastAsia="ru-RU"/>
        </w:rPr>
        <w:br/>
        <w:t>      Назарбаев Университеті бітірушілерінің Қазақстан Республикасының аумағында жұмыс істеу мәселесі пысықталатын болады.</w:t>
      </w:r>
      <w:r w:rsidRPr="00426905">
        <w:rPr>
          <w:rFonts w:ascii="Courier New" w:eastAsia="Times New Roman" w:hAnsi="Courier New" w:cs="Courier New"/>
          <w:color w:val="000000"/>
          <w:spacing w:val="2"/>
          <w:sz w:val="20"/>
          <w:szCs w:val="20"/>
          <w:lang w:eastAsia="ru-RU"/>
        </w:rPr>
        <w:b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w:t>
      </w:r>
      <w:proofErr w:type="gramStart"/>
      <w:r w:rsidRPr="00426905">
        <w:rPr>
          <w:rFonts w:ascii="Courier New" w:eastAsia="Times New Roman" w:hAnsi="Courier New" w:cs="Courier New"/>
          <w:color w:val="000000"/>
          <w:spacing w:val="2"/>
          <w:sz w:val="20"/>
          <w:szCs w:val="20"/>
          <w:lang w:eastAsia="ru-RU"/>
        </w:rPr>
        <w:t>абылдау</w:t>
      </w:r>
      <w:proofErr w:type="gramEnd"/>
      <w:r w:rsidRPr="00426905">
        <w:rPr>
          <w:rFonts w:ascii="Courier New" w:eastAsia="Times New Roman" w:hAnsi="Courier New" w:cs="Courier New"/>
          <w:color w:val="000000"/>
          <w:spacing w:val="2"/>
          <w:sz w:val="20"/>
          <w:szCs w:val="20"/>
          <w:lang w:eastAsia="ru-RU"/>
        </w:rPr>
        <w:t xml:space="preserve"> қағидаларын жетілдіру (2017 жылдан бастап), академиялық ұтқырлықты, оның ішінде шетел студенттерінің келуі есебінен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r w:rsidRPr="00426905">
        <w:rPr>
          <w:rFonts w:ascii="Courier New" w:eastAsia="Times New Roman" w:hAnsi="Courier New" w:cs="Courier New"/>
          <w:color w:val="000000"/>
          <w:spacing w:val="2"/>
          <w:sz w:val="20"/>
          <w:szCs w:val="20"/>
          <w:lang w:eastAsia="ru-RU"/>
        </w:rPr>
        <w:br/>
        <w:t xml:space="preserve">      Ерекше білім беру қажеттіліктері бар студенттер үшін тең жағдай мен кедергісіз қолжетімділікті (пандустар, көтергіш, лифт, </w:t>
      </w:r>
      <w:proofErr w:type="gramStart"/>
      <w:r w:rsidRPr="00426905">
        <w:rPr>
          <w:rFonts w:ascii="Courier New" w:eastAsia="Times New Roman" w:hAnsi="Courier New" w:cs="Courier New"/>
          <w:color w:val="000000"/>
          <w:spacing w:val="2"/>
          <w:sz w:val="20"/>
          <w:szCs w:val="20"/>
          <w:lang w:eastAsia="ru-RU"/>
        </w:rPr>
        <w:t>сондай-а</w:t>
      </w:r>
      <w:proofErr w:type="gramEnd"/>
      <w:r w:rsidRPr="00426905">
        <w:rPr>
          <w:rFonts w:ascii="Courier New" w:eastAsia="Times New Roman" w:hAnsi="Courier New" w:cs="Courier New"/>
          <w:color w:val="000000"/>
          <w:spacing w:val="2"/>
          <w:sz w:val="20"/>
          <w:szCs w:val="20"/>
          <w:lang w:eastAsia="ru-RU"/>
        </w:rPr>
        <w:t>қ ақпараттық және кітапхана ресурстарымен және т.б. қамтамасыз ету) жасау жұмыстары жалғастырылатын болады. Сонымен бірге бұл ерекше білім беру қажеттіліктері бар студенттермен жұмыс жасау үшін қашықтықтан оқу технологиясын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r w:rsidRPr="00426905">
        <w:rPr>
          <w:rFonts w:ascii="Courier New" w:eastAsia="Times New Roman" w:hAnsi="Courier New" w:cs="Courier New"/>
          <w:color w:val="000000"/>
          <w:spacing w:val="2"/>
          <w:sz w:val="20"/>
          <w:szCs w:val="20"/>
          <w:lang w:eastAsia="ru-RU"/>
        </w:rPr>
        <w:br/>
        <w:t>      2020 жылға қарай аталған санаттағы студенттерге тең жағдай мен кедергісіз қолжетімділікті жасаған ЖОО-ның үлесі 100 %-ды құрайды.</w:t>
      </w:r>
      <w:r w:rsidRPr="00426905">
        <w:rPr>
          <w:rFonts w:ascii="Courier New" w:eastAsia="Times New Roman" w:hAnsi="Courier New" w:cs="Courier New"/>
          <w:color w:val="000000"/>
          <w:spacing w:val="2"/>
          <w:sz w:val="20"/>
          <w:szCs w:val="20"/>
          <w:lang w:eastAsia="ru-RU"/>
        </w:rPr>
        <w:br/>
        <w:t xml:space="preserve">      2017 – 2018 жылдары бюджеттен тыс қаражат көздерінен инвестициялар </w:t>
      </w:r>
      <w:r w:rsidRPr="00426905">
        <w:rPr>
          <w:rFonts w:ascii="Courier New" w:eastAsia="Times New Roman" w:hAnsi="Courier New" w:cs="Courier New"/>
          <w:color w:val="000000"/>
          <w:spacing w:val="2"/>
          <w:sz w:val="20"/>
          <w:szCs w:val="20"/>
          <w:lang w:eastAsia="ru-RU"/>
        </w:rPr>
        <w:lastRenderedPageBreak/>
        <w:t>тарту, оның ішінде МЖӘ тетіктерін қолдану арқылы</w:t>
      </w:r>
      <w:proofErr w:type="gramStart"/>
      <w:r w:rsidRPr="00426905">
        <w:rPr>
          <w:rFonts w:ascii="Courier New" w:eastAsia="Times New Roman" w:hAnsi="Courier New" w:cs="Courier New"/>
          <w:color w:val="000000"/>
          <w:spacing w:val="2"/>
          <w:sz w:val="20"/>
          <w:szCs w:val="20"/>
          <w:lang w:eastAsia="ru-RU"/>
        </w:rPr>
        <w:t xml:space="preserve"> Б</w:t>
      </w:r>
      <w:proofErr w:type="gramEnd"/>
      <w:r w:rsidRPr="00426905">
        <w:rPr>
          <w:rFonts w:ascii="Courier New" w:eastAsia="Times New Roman" w:hAnsi="Courier New" w:cs="Courier New"/>
          <w:color w:val="000000"/>
          <w:spacing w:val="2"/>
          <w:sz w:val="20"/>
          <w:szCs w:val="20"/>
          <w:lang w:eastAsia="ru-RU"/>
        </w:rPr>
        <w:t>ілім мен ғылымның бірыңғай ақпараттық жүйесі құрылады.</w:t>
      </w:r>
      <w:r w:rsidRPr="00426905">
        <w:rPr>
          <w:rFonts w:ascii="Courier New" w:eastAsia="Times New Roman" w:hAnsi="Courier New" w:cs="Courier New"/>
          <w:color w:val="000000"/>
          <w:spacing w:val="2"/>
          <w:sz w:val="20"/>
          <w:szCs w:val="20"/>
          <w:lang w:eastAsia="ru-RU"/>
        </w:rPr>
        <w:br/>
        <w:t xml:space="preserve">      2. Әлемдік үрдістер аясында жоғары және жоғары </w:t>
      </w:r>
      <w:proofErr w:type="gramStart"/>
      <w:r w:rsidRPr="00426905">
        <w:rPr>
          <w:rFonts w:ascii="Courier New" w:eastAsia="Times New Roman" w:hAnsi="Courier New" w:cs="Courier New"/>
          <w:color w:val="000000"/>
          <w:spacing w:val="2"/>
          <w:sz w:val="20"/>
          <w:szCs w:val="20"/>
          <w:lang w:eastAsia="ru-RU"/>
        </w:rPr>
        <w:t>о</w:t>
      </w:r>
      <w:proofErr w:type="gramEnd"/>
      <w:r w:rsidRPr="00426905">
        <w:rPr>
          <w:rFonts w:ascii="Courier New" w:eastAsia="Times New Roman" w:hAnsi="Courier New" w:cs="Courier New"/>
          <w:color w:val="000000"/>
          <w:spacing w:val="2"/>
          <w:sz w:val="20"/>
          <w:szCs w:val="20"/>
          <w:lang w:eastAsia="ru-RU"/>
        </w:rPr>
        <w:t>қу орнынан кейінгі білім беру мазмұнын жаңғырту.</w:t>
      </w:r>
      <w:r w:rsidRPr="00426905">
        <w:rPr>
          <w:rFonts w:ascii="Courier New" w:eastAsia="Times New Roman" w:hAnsi="Courier New" w:cs="Courier New"/>
          <w:color w:val="000000"/>
          <w:spacing w:val="2"/>
          <w:sz w:val="20"/>
          <w:szCs w:val="20"/>
          <w:lang w:eastAsia="ru-RU"/>
        </w:rPr>
        <w:br/>
        <w:t>      Уәкілетті мемлекеттік органдар мен тиі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стандарттарды әзірлейді және оны Қазақстан Республикасы Ұлттық кәсіпкерлер палатасы бекітеді. Осыған сәйкес жоғары оқу орындары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стандарттардың біліктілік құзыреттеріне негізделетін болады.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Б</w:t>
      </w:r>
      <w:proofErr w:type="gramEnd"/>
      <w:r w:rsidRPr="00426905">
        <w:rPr>
          <w:rFonts w:ascii="Courier New" w:eastAsia="Times New Roman" w:hAnsi="Courier New" w:cs="Courier New"/>
          <w:color w:val="000000"/>
          <w:spacing w:val="2"/>
          <w:sz w:val="20"/>
          <w:szCs w:val="20"/>
          <w:lang w:eastAsia="ru-RU"/>
        </w:rPr>
        <w:t>ітірушілердің жұмыс берушілердің күткен нәтижелерін қанағаттандыратын құзыреттіліктері ЖОО бітірушілері қажеттілігінің шарты болып табылады. Сондықтан бакалавриаттың білім беру бағдарламаларына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беретін </w:t>
      </w:r>
      <w:proofErr w:type="gramStart"/>
      <w:r w:rsidRPr="00426905">
        <w:rPr>
          <w:rFonts w:ascii="Courier New" w:eastAsia="Times New Roman" w:hAnsi="Courier New" w:cs="Courier New"/>
          <w:color w:val="000000"/>
          <w:spacing w:val="2"/>
          <w:sz w:val="20"/>
          <w:szCs w:val="20"/>
          <w:lang w:eastAsia="ru-RU"/>
        </w:rPr>
        <w:t>практика</w:t>
      </w:r>
      <w:proofErr w:type="gramEnd"/>
      <w:r w:rsidRPr="00426905">
        <w:rPr>
          <w:rFonts w:ascii="Courier New" w:eastAsia="Times New Roman" w:hAnsi="Courier New" w:cs="Courier New"/>
          <w:color w:val="000000"/>
          <w:spacing w:val="2"/>
          <w:sz w:val="20"/>
          <w:szCs w:val="20"/>
          <w:lang w:eastAsia="ru-RU"/>
        </w:rPr>
        <w:t>ға бағдарланған сипатқа ие болады.</w:t>
      </w:r>
      <w:r w:rsidRPr="00426905">
        <w:rPr>
          <w:rFonts w:ascii="Courier New" w:eastAsia="Times New Roman" w:hAnsi="Courier New" w:cs="Courier New"/>
          <w:color w:val="000000"/>
          <w:spacing w:val="2"/>
          <w:sz w:val="20"/>
          <w:szCs w:val="20"/>
          <w:lang w:eastAsia="ru-RU"/>
        </w:rPr>
        <w:br/>
        <w:t xml:space="preserve">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әндердің (модульдердің) енгізілуін көздейді. Кәсіпкерлік және кәсіпкерлік ойлау дағдыларын дамыту бойынша ОПҚ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іктілігін арттыру курстары ұйымдастырылатын болады.</w:t>
      </w:r>
      <w:r w:rsidRPr="00426905">
        <w:rPr>
          <w:rFonts w:ascii="Courier New" w:eastAsia="Times New Roman" w:hAnsi="Courier New" w:cs="Courier New"/>
          <w:color w:val="000000"/>
          <w:spacing w:val="2"/>
          <w:sz w:val="20"/>
          <w:szCs w:val="20"/>
          <w:lang w:eastAsia="ru-RU"/>
        </w:rPr>
        <w:br/>
        <w:t>      Педагогикалық білім беруді жаңарту жобасына сәйкес педагогтің кәсі</w:t>
      </w:r>
      <w:proofErr w:type="gramStart"/>
      <w:r w:rsidRPr="00426905">
        <w:rPr>
          <w:rFonts w:ascii="Courier New" w:eastAsia="Times New Roman" w:hAnsi="Courier New" w:cs="Courier New"/>
          <w:color w:val="000000"/>
          <w:spacing w:val="2"/>
          <w:sz w:val="20"/>
          <w:szCs w:val="20"/>
          <w:lang w:eastAsia="ru-RU"/>
        </w:rPr>
        <w:t>пт</w:t>
      </w:r>
      <w:proofErr w:type="gramEnd"/>
      <w:r w:rsidRPr="00426905">
        <w:rPr>
          <w:rFonts w:ascii="Courier New" w:eastAsia="Times New Roman" w:hAnsi="Courier New" w:cs="Courier New"/>
          <w:color w:val="000000"/>
          <w:spacing w:val="2"/>
          <w:sz w:val="20"/>
          <w:szCs w:val="20"/>
          <w:lang w:eastAsia="ru-RU"/>
        </w:rPr>
        <w:t>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r w:rsidRPr="00426905">
        <w:rPr>
          <w:rFonts w:ascii="Courier New" w:eastAsia="Times New Roman" w:hAnsi="Courier New" w:cs="Courier New"/>
          <w:color w:val="000000"/>
          <w:spacing w:val="2"/>
          <w:sz w:val="20"/>
          <w:szCs w:val="20"/>
          <w:lang w:eastAsia="ru-RU"/>
        </w:rPr>
        <w:br/>
        <w:t>      2017 жылдан бастап жұмыс берушілермен бірлесі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жоғары білімді мамандарды 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r w:rsidRPr="00426905">
        <w:rPr>
          <w:rFonts w:ascii="Courier New" w:eastAsia="Times New Roman" w:hAnsi="Courier New" w:cs="Courier New"/>
          <w:color w:val="000000"/>
          <w:spacing w:val="2"/>
          <w:sz w:val="20"/>
          <w:szCs w:val="20"/>
          <w:lang w:eastAsia="ru-RU"/>
        </w:rPr>
        <w:br/>
        <w:t xml:space="preserve">      Халықаралық </w:t>
      </w:r>
      <w:proofErr w:type="gramStart"/>
      <w:r w:rsidRPr="00426905">
        <w:rPr>
          <w:rFonts w:ascii="Courier New" w:eastAsia="Times New Roman" w:hAnsi="Courier New" w:cs="Courier New"/>
          <w:color w:val="000000"/>
          <w:spacing w:val="2"/>
          <w:sz w:val="20"/>
          <w:szCs w:val="20"/>
          <w:lang w:eastAsia="ru-RU"/>
        </w:rPr>
        <w:t>стандарттар</w:t>
      </w:r>
      <w:proofErr w:type="gramEnd"/>
      <w:r w:rsidRPr="00426905">
        <w:rPr>
          <w:rFonts w:ascii="Courier New" w:eastAsia="Times New Roman" w:hAnsi="Courier New" w:cs="Courier New"/>
          <w:color w:val="000000"/>
          <w:spacing w:val="2"/>
          <w:sz w:val="20"/>
          <w:szCs w:val="20"/>
          <w:lang w:eastAsia="ru-RU"/>
        </w:rPr>
        <w:t>ға сәйкес Назарбаев Университетінде мамандар даярлау жалғастырылады.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r w:rsidRPr="00426905">
        <w:rPr>
          <w:rFonts w:ascii="Courier New" w:eastAsia="Times New Roman" w:hAnsi="Courier New" w:cs="Courier New"/>
          <w:color w:val="000000"/>
          <w:spacing w:val="2"/>
          <w:sz w:val="20"/>
          <w:szCs w:val="20"/>
          <w:lang w:eastAsia="ru-RU"/>
        </w:rPr>
        <w:br/>
        <w:t>      Жоғары және жоғары</w:t>
      </w:r>
      <w:proofErr w:type="gramEnd"/>
      <w:r w:rsidRPr="00426905">
        <w:rPr>
          <w:rFonts w:ascii="Courier New" w:eastAsia="Times New Roman" w:hAnsi="Courier New" w:cs="Courier New"/>
          <w:color w:val="000000"/>
          <w:spacing w:val="2"/>
          <w:sz w:val="20"/>
          <w:szCs w:val="20"/>
          <w:lang w:eastAsia="ru-RU"/>
        </w:rPr>
        <w:t xml:space="preserve"> оқу орнынан кейінгі білім беру құрылымы ЮНЕСКО 2013 Халықаралық стандартты білім беру жіктеуішіне сәйкес келті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ілетін болады:</w:t>
      </w:r>
      <w:r w:rsidRPr="00426905">
        <w:rPr>
          <w:rFonts w:ascii="Courier New" w:eastAsia="Times New Roman" w:hAnsi="Courier New" w:cs="Courier New"/>
          <w:color w:val="000000"/>
          <w:spacing w:val="2"/>
          <w:sz w:val="20"/>
          <w:szCs w:val="20"/>
          <w:lang w:eastAsia="ru-RU"/>
        </w:rPr>
        <w:br/>
        <w:t>      1) 6-деңгей (ХБСС 6) – бакалавриат және оның баламасы;</w:t>
      </w:r>
      <w:r w:rsidRPr="00426905">
        <w:rPr>
          <w:rFonts w:ascii="Courier New" w:eastAsia="Times New Roman" w:hAnsi="Courier New" w:cs="Courier New"/>
          <w:color w:val="000000"/>
          <w:spacing w:val="2"/>
          <w:sz w:val="20"/>
          <w:szCs w:val="20"/>
          <w:lang w:eastAsia="ru-RU"/>
        </w:rPr>
        <w:br/>
        <w:t>      2) 7-деңгей (ХБСС 7) – магистратура және оның баламасы;</w:t>
      </w:r>
      <w:r w:rsidRPr="00426905">
        <w:rPr>
          <w:rFonts w:ascii="Courier New" w:eastAsia="Times New Roman" w:hAnsi="Courier New" w:cs="Courier New"/>
          <w:color w:val="000000"/>
          <w:spacing w:val="2"/>
          <w:sz w:val="20"/>
          <w:szCs w:val="20"/>
          <w:lang w:eastAsia="ru-RU"/>
        </w:rPr>
        <w:br/>
        <w:t>      3) 8-деңгей (ХБСС 8) – докторантура және оның баламасы.</w:t>
      </w:r>
      <w:r w:rsidRPr="00426905">
        <w:rPr>
          <w:rFonts w:ascii="Courier New" w:eastAsia="Times New Roman" w:hAnsi="Courier New" w:cs="Courier New"/>
          <w:color w:val="000000"/>
          <w:spacing w:val="2"/>
          <w:sz w:val="20"/>
          <w:szCs w:val="20"/>
          <w:lang w:eastAsia="ru-RU"/>
        </w:rPr>
        <w:br/>
        <w:t xml:space="preserve">      Жоғары оқу орнынан кейінгі деңгейде халықаралық практиканың тәжірибесі бойынша ел ғалымдарының ғылыми мансабын </w:t>
      </w:r>
      <w:proofErr w:type="gramStart"/>
      <w:r w:rsidRPr="00426905">
        <w:rPr>
          <w:rFonts w:ascii="Courier New" w:eastAsia="Times New Roman" w:hAnsi="Courier New" w:cs="Courier New"/>
          <w:color w:val="000000"/>
          <w:spacing w:val="2"/>
          <w:sz w:val="20"/>
          <w:szCs w:val="20"/>
          <w:lang w:eastAsia="ru-RU"/>
        </w:rPr>
        <w:t>дамыту</w:t>
      </w:r>
      <w:proofErr w:type="gramEnd"/>
      <w:r w:rsidRPr="00426905">
        <w:rPr>
          <w:rFonts w:ascii="Courier New" w:eastAsia="Times New Roman" w:hAnsi="Courier New" w:cs="Courier New"/>
          <w:color w:val="000000"/>
          <w:spacing w:val="2"/>
          <w:sz w:val="20"/>
          <w:szCs w:val="20"/>
          <w:lang w:eastAsia="ru-RU"/>
        </w:rPr>
        <w:t>ға бағытталған постдокторлық бағдарламалар енгізілетін болады.</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xml:space="preserve">      </w:t>
      </w:r>
      <w:proofErr w:type="gramStart"/>
      <w:r w:rsidRPr="00426905">
        <w:rPr>
          <w:rFonts w:ascii="Courier New" w:eastAsia="Times New Roman" w:hAnsi="Courier New" w:cs="Courier New"/>
          <w:color w:val="000000"/>
          <w:spacing w:val="2"/>
          <w:sz w:val="20"/>
          <w:szCs w:val="20"/>
          <w:lang w:eastAsia="ru-RU"/>
        </w:rPr>
        <w:t>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proofErr w:type="gramEnd"/>
      <w:r w:rsidRPr="00426905">
        <w:rPr>
          <w:rFonts w:ascii="Courier New" w:eastAsia="Times New Roman" w:hAnsi="Courier New" w:cs="Courier New"/>
          <w:color w:val="000000"/>
          <w:spacing w:val="2"/>
          <w:sz w:val="20"/>
          <w:szCs w:val="20"/>
          <w:lang w:eastAsia="ru-RU"/>
        </w:rPr>
        <w:br/>
        <w:t>      Еуропалық жоғары білім беру кеңі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имплементациялауды, сондай-ақ студенттердің білім беру бағдарламаларын қалыптастыруға тартылуын іске асыруы қамтамасыз етілетін болады.</w:t>
      </w:r>
      <w:r w:rsidRPr="00426905">
        <w:rPr>
          <w:rFonts w:ascii="Courier New" w:eastAsia="Times New Roman" w:hAnsi="Courier New" w:cs="Courier New"/>
          <w:color w:val="000000"/>
          <w:spacing w:val="2"/>
          <w:sz w:val="20"/>
          <w:szCs w:val="20"/>
          <w:lang w:eastAsia="ru-RU"/>
        </w:rPr>
        <w:br/>
        <w:t xml:space="preserve">      Академиялық ұтқырлықтың дамуы, оның ішінде қазақстандық жоғары оқу </w:t>
      </w:r>
      <w:proofErr w:type="gramStart"/>
      <w:r w:rsidRPr="00426905">
        <w:rPr>
          <w:rFonts w:ascii="Courier New" w:eastAsia="Times New Roman" w:hAnsi="Courier New" w:cs="Courier New"/>
          <w:color w:val="000000"/>
          <w:spacing w:val="2"/>
          <w:sz w:val="20"/>
          <w:szCs w:val="20"/>
          <w:lang w:eastAsia="ru-RU"/>
        </w:rPr>
        <w:t>орындарында</w:t>
      </w:r>
      <w:proofErr w:type="gramEnd"/>
      <w:r w:rsidRPr="00426905">
        <w:rPr>
          <w:rFonts w:ascii="Courier New" w:eastAsia="Times New Roman" w:hAnsi="Courier New" w:cs="Courier New"/>
          <w:color w:val="000000"/>
          <w:spacing w:val="2"/>
          <w:sz w:val="20"/>
          <w:szCs w:val="20"/>
          <w:lang w:eastAsia="ru-RU"/>
        </w:rPr>
        <w:t xml:space="preserve">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r w:rsidRPr="00426905">
        <w:rPr>
          <w:rFonts w:ascii="Courier New" w:eastAsia="Times New Roman" w:hAnsi="Courier New" w:cs="Courier New"/>
          <w:color w:val="000000"/>
          <w:spacing w:val="2"/>
          <w:sz w:val="20"/>
          <w:szCs w:val="20"/>
          <w:lang w:eastAsia="ru-RU"/>
        </w:rPr>
        <w:br/>
        <w:t>      Отандық бағдарламалардың сапасы мен бәсекеге қабілеттілігін арттыру шетелдік жетекші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 жоғары оқу орындарымен бірге Қазақстан жоғары оқу орындарында екі дипломды білім беруді кеңейту есебінен қамтамасыз етілетін болады.</w:t>
      </w:r>
      <w:r w:rsidRPr="00426905">
        <w:rPr>
          <w:rFonts w:ascii="Courier New" w:eastAsia="Times New Roman" w:hAnsi="Courier New" w:cs="Courier New"/>
          <w:color w:val="000000"/>
          <w:spacing w:val="2"/>
          <w:sz w:val="20"/>
          <w:szCs w:val="20"/>
          <w:lang w:eastAsia="ru-RU"/>
        </w:rPr>
        <w:br/>
        <w:t xml:space="preserve">      2017 жылдан бастап жоғары оқу орындарының мемлекеттік аттестаттаудан аккредиттеуге толық көшуі </w:t>
      </w:r>
      <w:proofErr w:type="gramStart"/>
      <w:r w:rsidRPr="00426905">
        <w:rPr>
          <w:rFonts w:ascii="Courier New" w:eastAsia="Times New Roman" w:hAnsi="Courier New" w:cs="Courier New"/>
          <w:color w:val="000000"/>
          <w:spacing w:val="2"/>
          <w:sz w:val="20"/>
          <w:szCs w:val="20"/>
          <w:lang w:eastAsia="ru-RU"/>
        </w:rPr>
        <w:t>ж</w:t>
      </w:r>
      <w:proofErr w:type="gramEnd"/>
      <w:r w:rsidRPr="00426905">
        <w:rPr>
          <w:rFonts w:ascii="Courier New" w:eastAsia="Times New Roman" w:hAnsi="Courier New" w:cs="Courier New"/>
          <w:color w:val="000000"/>
          <w:spacing w:val="2"/>
          <w:sz w:val="20"/>
          <w:szCs w:val="20"/>
          <w:lang w:eastAsia="ru-RU"/>
        </w:rPr>
        <w:t xml:space="preserve">үзеге асырылады. </w:t>
      </w:r>
      <w:proofErr w:type="gramStart"/>
      <w:r w:rsidRPr="00426905">
        <w:rPr>
          <w:rFonts w:ascii="Courier New" w:eastAsia="Times New Roman" w:hAnsi="Courier New" w:cs="Courier New"/>
          <w:color w:val="000000"/>
          <w:spacing w:val="2"/>
          <w:sz w:val="20"/>
          <w:szCs w:val="20"/>
          <w:lang w:eastAsia="ru-RU"/>
        </w:rPr>
        <w:t>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proofErr w:type="gramEnd"/>
      <w:r w:rsidRPr="00426905">
        <w:rPr>
          <w:rFonts w:ascii="Courier New" w:eastAsia="Times New Roman" w:hAnsi="Courier New" w:cs="Courier New"/>
          <w:color w:val="000000"/>
          <w:spacing w:val="2"/>
          <w:sz w:val="20"/>
          <w:szCs w:val="20"/>
          <w:lang w:eastAsia="ru-RU"/>
        </w:rPr>
        <w:br/>
        <w:t xml:space="preserve">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әндер циклі бойынша жасаудағы, ықпалдастырылған модульдері немесе пәндер бағдарламаларын әзірлеудегі дербестігін көздейді.</w:t>
      </w:r>
      <w:r w:rsidRPr="00426905">
        <w:rPr>
          <w:rFonts w:ascii="Courier New" w:eastAsia="Times New Roman" w:hAnsi="Courier New" w:cs="Courier New"/>
          <w:color w:val="000000"/>
          <w:spacing w:val="2"/>
          <w:sz w:val="20"/>
          <w:szCs w:val="20"/>
          <w:lang w:eastAsia="ru-RU"/>
        </w:rPr>
        <w:br/>
        <w:t>      ИИДМБ-2 кәсіпорындары үшін кадрлар даярлау шеңберінде базалық жоғары оқу орындары шетелдік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r w:rsidRPr="00426905">
        <w:rPr>
          <w:rFonts w:ascii="Courier New" w:eastAsia="Times New Roman" w:hAnsi="Courier New" w:cs="Courier New"/>
          <w:color w:val="000000"/>
          <w:spacing w:val="2"/>
          <w:sz w:val="20"/>
          <w:szCs w:val="20"/>
          <w:lang w:eastAsia="ru-RU"/>
        </w:rPr>
        <w:br/>
        <w:t>      Экономиканың нақты секторындағы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іске жақындатылған аталған білім беру бағдарламаларын іске асыру мақсатында базалық жоғары оқу орындарында ИИДМБ-2 басым бағыттары бойынша қазіргі заманғы жабдықтармен жабдықталған 48 жаңа зертхана құрылады. Сондай-ақ жыл сайын ИИДМБ-2 басым бағыттары бойынша базалық жоғары оқу орындарының ОПҚ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іктілікті арттырудан өтетін болады.</w:t>
      </w:r>
      <w:r w:rsidRPr="00426905">
        <w:rPr>
          <w:rFonts w:ascii="Courier New" w:eastAsia="Times New Roman" w:hAnsi="Courier New" w:cs="Courier New"/>
          <w:color w:val="000000"/>
          <w:spacing w:val="2"/>
          <w:sz w:val="20"/>
          <w:szCs w:val="20"/>
          <w:lang w:eastAsia="ru-RU"/>
        </w:rPr>
        <w:br/>
        <w:t>      ИИДМБ-2 шеңберінде жоғары технологиялық және ғылыми қамтымды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r w:rsidRPr="00426905">
        <w:rPr>
          <w:rFonts w:ascii="Courier New" w:eastAsia="Times New Roman" w:hAnsi="Courier New" w:cs="Courier New"/>
          <w:color w:val="000000"/>
          <w:spacing w:val="2"/>
          <w:sz w:val="20"/>
          <w:szCs w:val="20"/>
          <w:lang w:eastAsia="ru-RU"/>
        </w:rPr>
        <w:br/>
        <w:t>      Қазақстандық мектеп оқушылары алғаш рет ICILS халықаралық зерттеулеріне қатысады.</w:t>
      </w:r>
      <w:r w:rsidRPr="00426905">
        <w:rPr>
          <w:rFonts w:ascii="Courier New" w:eastAsia="Times New Roman" w:hAnsi="Courier New" w:cs="Courier New"/>
          <w:color w:val="000000"/>
          <w:spacing w:val="2"/>
          <w:sz w:val="20"/>
          <w:szCs w:val="20"/>
          <w:lang w:eastAsia="ru-RU"/>
        </w:rPr>
        <w:br/>
        <w:t>      3. Ғылыми зерттеулер нәтижелерін және технологияларды коммерцияландыру үшін жағдайлар жасау.</w:t>
      </w:r>
      <w:r w:rsidRPr="00426905">
        <w:rPr>
          <w:rFonts w:ascii="Courier New" w:eastAsia="Times New Roman" w:hAnsi="Courier New" w:cs="Courier New"/>
          <w:color w:val="000000"/>
          <w:spacing w:val="2"/>
          <w:sz w:val="20"/>
          <w:szCs w:val="20"/>
          <w:lang w:eastAsia="ru-RU"/>
        </w:rPr>
        <w:br/>
        <w:t>      Ғылыми зерттеу нәтижелерін коммерцияландыру үшін жағдай жасау тиі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 xml:space="preserve">і </w:t>
      </w:r>
      <w:r w:rsidRPr="00426905">
        <w:rPr>
          <w:rFonts w:ascii="Courier New" w:eastAsia="Times New Roman" w:hAnsi="Courier New" w:cs="Courier New"/>
          <w:color w:val="000000"/>
          <w:spacing w:val="2"/>
          <w:sz w:val="20"/>
          <w:szCs w:val="20"/>
          <w:lang w:eastAsia="ru-RU"/>
        </w:rPr>
        <w:lastRenderedPageBreak/>
        <w:t>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r w:rsidRPr="00426905">
        <w:rPr>
          <w:rFonts w:ascii="Courier New" w:eastAsia="Times New Roman" w:hAnsi="Courier New" w:cs="Courier New"/>
          <w:color w:val="000000"/>
          <w:spacing w:val="2"/>
          <w:sz w:val="20"/>
          <w:szCs w:val="20"/>
          <w:lang w:eastAsia="ru-RU"/>
        </w:rPr>
        <w:br/>
        <w:t xml:space="preserve">      Осы құрылымдар қызметінің нәтижелілігі </w:t>
      </w:r>
      <w:proofErr w:type="gramStart"/>
      <w:r w:rsidRPr="00426905">
        <w:rPr>
          <w:rFonts w:ascii="Courier New" w:eastAsia="Times New Roman" w:hAnsi="Courier New" w:cs="Courier New"/>
          <w:color w:val="000000"/>
          <w:spacing w:val="2"/>
          <w:sz w:val="20"/>
          <w:szCs w:val="20"/>
          <w:lang w:eastAsia="ru-RU"/>
        </w:rPr>
        <w:t>мониторинг ж</w:t>
      </w:r>
      <w:proofErr w:type="gramEnd"/>
      <w:r w:rsidRPr="00426905">
        <w:rPr>
          <w:rFonts w:ascii="Courier New" w:eastAsia="Times New Roman" w:hAnsi="Courier New" w:cs="Courier New"/>
          <w:color w:val="000000"/>
          <w:spacing w:val="2"/>
          <w:sz w:val="20"/>
          <w:szCs w:val="20"/>
          <w:lang w:eastAsia="ru-RU"/>
        </w:rPr>
        <w:t>үргізу және олардың жұмыс істеу тиімділігін бағалау арқылы анықталатын болады.</w:t>
      </w:r>
      <w:r w:rsidRPr="00426905">
        <w:rPr>
          <w:rFonts w:ascii="Courier New" w:eastAsia="Times New Roman" w:hAnsi="Courier New" w:cs="Courier New"/>
          <w:color w:val="000000"/>
          <w:spacing w:val="2"/>
          <w:sz w:val="20"/>
          <w:szCs w:val="20"/>
          <w:lang w:eastAsia="ru-RU"/>
        </w:rPr>
        <w:br/>
        <w:t>      Гранттық қаржыландыру, МЖӘ шеңберінде ЖОО ғылыми жобаларын коммерцияландыру теті</w:t>
      </w:r>
      <w:proofErr w:type="gramStart"/>
      <w:r w:rsidRPr="00426905">
        <w:rPr>
          <w:rFonts w:ascii="Courier New" w:eastAsia="Times New Roman" w:hAnsi="Courier New" w:cs="Courier New"/>
          <w:color w:val="000000"/>
          <w:spacing w:val="2"/>
          <w:sz w:val="20"/>
          <w:szCs w:val="20"/>
          <w:lang w:eastAsia="ru-RU"/>
        </w:rPr>
        <w:t>г</w:t>
      </w:r>
      <w:proofErr w:type="gramEnd"/>
      <w:r w:rsidRPr="00426905">
        <w:rPr>
          <w:rFonts w:ascii="Courier New" w:eastAsia="Times New Roman" w:hAnsi="Courier New" w:cs="Courier New"/>
          <w:color w:val="000000"/>
          <w:spacing w:val="2"/>
          <w:sz w:val="20"/>
          <w:szCs w:val="20"/>
          <w:lang w:eastAsia="ru-RU"/>
        </w:rPr>
        <w:t>і әзірленетін болады.</w:t>
      </w:r>
      <w:r w:rsidRPr="00426905">
        <w:rPr>
          <w:rFonts w:ascii="Courier New" w:eastAsia="Times New Roman" w:hAnsi="Courier New" w:cs="Courier New"/>
          <w:color w:val="000000"/>
          <w:spacing w:val="2"/>
          <w:sz w:val="20"/>
          <w:szCs w:val="20"/>
          <w:lang w:eastAsia="ru-RU"/>
        </w:rPr>
        <w:br/>
        <w:t>      Жауапкершілікті арттыру мақсатында ректордың КРІ бағалау көрсеткішінде жоғары оқу орнындағы инновациялық құрылымдардың болуы ескеріледі.</w:t>
      </w:r>
      <w:r w:rsidRPr="00426905">
        <w:rPr>
          <w:rFonts w:ascii="Courier New" w:eastAsia="Times New Roman" w:hAnsi="Courier New" w:cs="Courier New"/>
          <w:color w:val="000000"/>
          <w:spacing w:val="2"/>
          <w:sz w:val="20"/>
          <w:szCs w:val="20"/>
          <w:lang w:eastAsia="ru-RU"/>
        </w:rPr>
        <w:br/>
        <w:t xml:space="preserve">      ИИДМБ-2 базалық жоғары оқу орындары ЖОО, ғылыми ұйым және бизнес арасында үшжақты келісім жасау арқылы қаржыландырылатын ғылыми жобаларды іске </w:t>
      </w:r>
      <w:proofErr w:type="gramStart"/>
      <w:r w:rsidRPr="00426905">
        <w:rPr>
          <w:rFonts w:ascii="Courier New" w:eastAsia="Times New Roman" w:hAnsi="Courier New" w:cs="Courier New"/>
          <w:color w:val="000000"/>
          <w:spacing w:val="2"/>
          <w:sz w:val="20"/>
          <w:szCs w:val="20"/>
          <w:lang w:eastAsia="ru-RU"/>
        </w:rPr>
        <w:t>асыру</w:t>
      </w:r>
      <w:proofErr w:type="gramEnd"/>
      <w:r w:rsidRPr="00426905">
        <w:rPr>
          <w:rFonts w:ascii="Courier New" w:eastAsia="Times New Roman" w:hAnsi="Courier New" w:cs="Courier New"/>
          <w:color w:val="000000"/>
          <w:spacing w:val="2"/>
          <w:sz w:val="20"/>
          <w:szCs w:val="20"/>
          <w:lang w:eastAsia="ru-RU"/>
        </w:rPr>
        <w:t>ға қатысатын болады. Оқыту бағдарламасының сапасы арттырылатын және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іспен неғұрлым өзара тығыз іс-қимыл қамтамасыз етілетін болады.</w:t>
      </w:r>
      <w:r w:rsidRPr="00426905">
        <w:rPr>
          <w:rFonts w:ascii="Courier New" w:eastAsia="Times New Roman" w:hAnsi="Courier New" w:cs="Courier New"/>
          <w:color w:val="000000"/>
          <w:spacing w:val="2"/>
          <w:sz w:val="20"/>
          <w:szCs w:val="20"/>
          <w:lang w:eastAsia="ru-RU"/>
        </w:rPr>
        <w:br/>
        <w:t>      ИИДМБ-2 базалық жоғары оқу орындарында жаңа білім беру бағдарламаларын әзірлеуге және оқытуға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істен тәжірибелі мамандар тартылатын болады.</w:t>
      </w:r>
      <w:r w:rsidRPr="00426905">
        <w:rPr>
          <w:rFonts w:ascii="Courier New" w:eastAsia="Times New Roman" w:hAnsi="Courier New" w:cs="Courier New"/>
          <w:color w:val="000000"/>
          <w:spacing w:val="2"/>
          <w:sz w:val="20"/>
          <w:szCs w:val="20"/>
          <w:lang w:eastAsia="ru-RU"/>
        </w:rPr>
        <w:b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r w:rsidRPr="00426905">
        <w:rPr>
          <w:rFonts w:ascii="Courier New" w:eastAsia="Times New Roman" w:hAnsi="Courier New" w:cs="Courier New"/>
          <w:color w:val="000000"/>
          <w:spacing w:val="2"/>
          <w:sz w:val="20"/>
          <w:szCs w:val="20"/>
          <w:lang w:eastAsia="ru-RU"/>
        </w:rPr>
        <w:br/>
        <w:t>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ИИДМБ-2 жоғары оқу орындарының оң тәжірибесі еліміздің басқа жоғары оқу орындарына таратылатын болады.</w:t>
      </w:r>
      <w:r w:rsidRPr="00426905">
        <w:rPr>
          <w:rFonts w:ascii="Courier New" w:eastAsia="Times New Roman" w:hAnsi="Courier New" w:cs="Courier New"/>
          <w:color w:val="000000"/>
          <w:spacing w:val="2"/>
          <w:sz w:val="20"/>
          <w:szCs w:val="20"/>
          <w:lang w:eastAsia="ru-RU"/>
        </w:rPr>
        <w:br/>
        <w:t>      4. Жоғары оқу орындарының жастарын «Мәңгілік Ел» жалпыұлттық патриоттық идеясының рухани-адамгершілік құндылықтарын және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нығайтуға қатыстыру.</w:t>
      </w:r>
      <w:r w:rsidRPr="00426905">
        <w:rPr>
          <w:rFonts w:ascii="Courier New" w:eastAsia="Times New Roman" w:hAnsi="Courier New" w:cs="Courier New"/>
          <w:color w:val="000000"/>
          <w:spacing w:val="2"/>
          <w:sz w:val="20"/>
          <w:szCs w:val="20"/>
          <w:lang w:eastAsia="ru-RU"/>
        </w:rPr>
        <w:br/>
        <w:t>      Жоғары оқу орындарында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қалыптастыру, білім алушыларды әртүрлі әлеуметтік акцияларға тарту негізінде жүзеге асырылатын болады.</w:t>
      </w:r>
      <w:r w:rsidRPr="00426905">
        <w:rPr>
          <w:rFonts w:ascii="Courier New" w:eastAsia="Times New Roman" w:hAnsi="Courier New" w:cs="Courier New"/>
          <w:color w:val="000000"/>
          <w:spacing w:val="2"/>
          <w:sz w:val="20"/>
          <w:szCs w:val="20"/>
          <w:lang w:eastAsia="ru-RU"/>
        </w:rPr>
        <w:br/>
        <w:t>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тұжырымдамасы және</w:t>
      </w:r>
      <w:proofErr w:type="gramStart"/>
      <w:r w:rsidRPr="00426905">
        <w:rPr>
          <w:rFonts w:ascii="Courier New" w:eastAsia="Times New Roman" w:hAnsi="Courier New" w:cs="Courier New"/>
          <w:color w:val="000000"/>
          <w:spacing w:val="2"/>
          <w:sz w:val="20"/>
          <w:szCs w:val="20"/>
          <w:lang w:eastAsia="ru-RU"/>
        </w:rPr>
        <w:t xml:space="preserve"> Т</w:t>
      </w:r>
      <w:proofErr w:type="gramEnd"/>
      <w:r w:rsidRPr="00426905">
        <w:rPr>
          <w:rFonts w:ascii="Courier New" w:eastAsia="Times New Roman" w:hAnsi="Courier New" w:cs="Courier New"/>
          <w:color w:val="000000"/>
          <w:spacing w:val="2"/>
          <w:sz w:val="20"/>
          <w:szCs w:val="20"/>
          <w:lang w:eastAsia="ru-RU"/>
        </w:rPr>
        <w:t>ұжырымдаманың</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2016 – 2020 жылдарға арналған екінші кезеңнің іс-шаралар жоспары шеңберінде жалғастырылады.</w:t>
      </w:r>
      <w:r w:rsidRPr="00426905">
        <w:rPr>
          <w:rFonts w:ascii="Courier New" w:eastAsia="Times New Roman" w:hAnsi="Courier New" w:cs="Courier New"/>
          <w:color w:val="000000"/>
          <w:spacing w:val="2"/>
          <w:sz w:val="20"/>
          <w:szCs w:val="20"/>
          <w:lang w:eastAsia="ru-RU"/>
        </w:rPr>
        <w:br/>
        <w:t>      ЖОО студенттерінің позитивтік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қоғамда келісіммен социумда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сүре білуден тұратын кешенді шараларды көздейді.</w:t>
      </w:r>
      <w:r w:rsidRPr="00426905">
        <w:rPr>
          <w:rFonts w:ascii="Courier New" w:eastAsia="Times New Roman" w:hAnsi="Courier New" w:cs="Courier New"/>
          <w:color w:val="000000"/>
          <w:spacing w:val="2"/>
          <w:sz w:val="20"/>
          <w:szCs w:val="20"/>
          <w:lang w:eastAsia="ru-RU"/>
        </w:rPr>
        <w:br/>
        <w:t>      Халықаралық тәжірибе негізінде еліміздің жоғары оқу орындарында студенттік өзі</w:t>
      </w:r>
      <w:proofErr w:type="gramStart"/>
      <w:r w:rsidRPr="00426905">
        <w:rPr>
          <w:rFonts w:ascii="Courier New" w:eastAsia="Times New Roman" w:hAnsi="Courier New" w:cs="Courier New"/>
          <w:color w:val="000000"/>
          <w:spacing w:val="2"/>
          <w:sz w:val="20"/>
          <w:szCs w:val="20"/>
          <w:lang w:eastAsia="ru-RU"/>
        </w:rPr>
        <w:t>н-</w:t>
      </w:r>
      <w:proofErr w:type="gramEnd"/>
      <w:r w:rsidRPr="00426905">
        <w:rPr>
          <w:rFonts w:ascii="Courier New" w:eastAsia="Times New Roman" w:hAnsi="Courier New" w:cs="Courier New"/>
          <w:color w:val="000000"/>
          <w:spacing w:val="2"/>
          <w:sz w:val="20"/>
          <w:szCs w:val="20"/>
          <w:lang w:eastAsia="ru-RU"/>
        </w:rPr>
        <w:t>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r w:rsidRPr="00426905">
        <w:rPr>
          <w:rFonts w:ascii="Courier New" w:eastAsia="Times New Roman" w:hAnsi="Courier New" w:cs="Courier New"/>
          <w:color w:val="000000"/>
          <w:spacing w:val="2"/>
          <w:sz w:val="20"/>
          <w:szCs w:val="20"/>
          <w:lang w:eastAsia="ru-RU"/>
        </w:rPr>
        <w:br/>
        <w:t>      Белсенді азаматтық ұстанымды дамыту үшін ЖОО студенттері 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халықаралық іс-шараларға дайындыққа белсенді түрде тартылады. ЖОО студенттері арасында дебаттық қ</w:t>
      </w:r>
      <w:proofErr w:type="gramStart"/>
      <w:r w:rsidRPr="00426905">
        <w:rPr>
          <w:rFonts w:ascii="Courier New" w:eastAsia="Times New Roman" w:hAnsi="Courier New" w:cs="Courier New"/>
          <w:color w:val="000000"/>
          <w:spacing w:val="2"/>
          <w:sz w:val="20"/>
          <w:szCs w:val="20"/>
          <w:lang w:eastAsia="ru-RU"/>
        </w:rPr>
        <w:t>оз</w:t>
      </w:r>
      <w:proofErr w:type="gramEnd"/>
      <w:r w:rsidRPr="00426905">
        <w:rPr>
          <w:rFonts w:ascii="Courier New" w:eastAsia="Times New Roman" w:hAnsi="Courier New" w:cs="Courier New"/>
          <w:color w:val="000000"/>
          <w:spacing w:val="2"/>
          <w:sz w:val="20"/>
          <w:szCs w:val="20"/>
          <w:lang w:eastAsia="ru-RU"/>
        </w:rPr>
        <w:t xml:space="preserve">ғалыс дамытылады. Шығармашыл жастарға қолдау көрсету үшін жыл сайын «Студенттік </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өктем» жастар шығармашылығы фестивалі өткізілетін болады.</w:t>
      </w:r>
      <w:r w:rsidRPr="00426905">
        <w:rPr>
          <w:rFonts w:ascii="Courier New" w:eastAsia="Times New Roman" w:hAnsi="Courier New" w:cs="Courier New"/>
          <w:color w:val="000000"/>
          <w:spacing w:val="2"/>
          <w:sz w:val="20"/>
          <w:szCs w:val="20"/>
          <w:lang w:eastAsia="ru-RU"/>
        </w:rPr>
        <w:br/>
        <w:t>      Саламатты өмі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 салты мәдениетін нығайту студенттерді спорттық іс-шараларға жаппай тарту есебінен қамтамасыз етілетін болады.</w:t>
      </w:r>
      <w:r w:rsidRPr="00426905">
        <w:rPr>
          <w:rFonts w:ascii="Courier New" w:eastAsia="Times New Roman" w:hAnsi="Courier New" w:cs="Courier New"/>
          <w:color w:val="000000"/>
          <w:spacing w:val="2"/>
          <w:sz w:val="20"/>
          <w:szCs w:val="20"/>
          <w:lang w:eastAsia="ru-RU"/>
        </w:rPr>
        <w:br/>
        <w:t>      Жоғары оқу орындарының спорт клубтары институционалды мәртебеге, оның ішінде МЖӘ есебінен ие болады.</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r w:rsidRPr="00426905">
        <w:rPr>
          <w:rFonts w:ascii="Courier New" w:eastAsia="Times New Roman" w:hAnsi="Courier New" w:cs="Courier New"/>
          <w:color w:val="000000"/>
          <w:spacing w:val="2"/>
          <w:sz w:val="20"/>
          <w:szCs w:val="20"/>
          <w:lang w:eastAsia="ru-RU"/>
        </w:rPr>
        <w:br/>
        <w:t>      Білім беру ұйымдарында спорт залдарын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 xml:space="preserve">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саламатты өмір салтын насихаттауда ЖОО спорт клубтарының </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өлі артып келеді.</w:t>
      </w:r>
      <w:r w:rsidRPr="00426905">
        <w:rPr>
          <w:rFonts w:ascii="Courier New" w:eastAsia="Times New Roman" w:hAnsi="Courier New" w:cs="Courier New"/>
          <w:color w:val="000000"/>
          <w:spacing w:val="2"/>
          <w:sz w:val="20"/>
          <w:szCs w:val="20"/>
          <w:lang w:eastAsia="ru-RU"/>
        </w:rPr>
        <w:br/>
        <w:t>      Студенттердің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rsidRPr="00426905">
        <w:rPr>
          <w:rFonts w:ascii="Courier New" w:eastAsia="Times New Roman" w:hAnsi="Courier New" w:cs="Courier New"/>
          <w:color w:val="000000"/>
          <w:spacing w:val="2"/>
          <w:sz w:val="20"/>
          <w:szCs w:val="20"/>
          <w:lang w:eastAsia="ru-RU"/>
        </w:rPr>
        <w:br/>
        <w:t>      5. Жоғары және жоғары оқу орнынан кейінгі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беру менеджментін және даму мониторингін жетілдіру.</w:t>
      </w:r>
      <w:r w:rsidRPr="00426905">
        <w:rPr>
          <w:rFonts w:ascii="Courier New" w:eastAsia="Times New Roman" w:hAnsi="Courier New" w:cs="Courier New"/>
          <w:color w:val="000000"/>
          <w:spacing w:val="2"/>
          <w:sz w:val="20"/>
          <w:szCs w:val="20"/>
          <w:lang w:eastAsia="ru-RU"/>
        </w:rPr>
        <w:br/>
        <w:t>      Институционалды деңгейді қоса алғанда, білім берудегі менеджмент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 xml:space="preserve">і жетілдіріледі. Бұл корпоративтік басқару қағидаттарына ие ЖОО-лар санын ұлғайту шараларын өткізуді (Байқау немесе Қамқоршылық кеңестер),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w:t>
      </w:r>
      <w:proofErr w:type="gramStart"/>
      <w:r w:rsidRPr="00426905">
        <w:rPr>
          <w:rFonts w:ascii="Courier New" w:eastAsia="Times New Roman" w:hAnsi="Courier New" w:cs="Courier New"/>
          <w:color w:val="000000"/>
          <w:spacing w:val="2"/>
          <w:sz w:val="20"/>
          <w:szCs w:val="20"/>
          <w:lang w:eastAsia="ru-RU"/>
        </w:rPr>
        <w:t>тыс</w:t>
      </w:r>
      <w:proofErr w:type="gramEnd"/>
      <w:r w:rsidRPr="00426905">
        <w:rPr>
          <w:rFonts w:ascii="Courier New" w:eastAsia="Times New Roman" w:hAnsi="Courier New" w:cs="Courier New"/>
          <w:color w:val="000000"/>
          <w:spacing w:val="2"/>
          <w:sz w:val="20"/>
          <w:szCs w:val="20"/>
          <w:lang w:eastAsia="ru-RU"/>
        </w:rPr>
        <w:t xml:space="preserve"> қаражат есебінен өтуін көздейді.</w:t>
      </w:r>
      <w:r w:rsidRPr="00426905">
        <w:rPr>
          <w:rFonts w:ascii="Courier New" w:eastAsia="Times New Roman" w:hAnsi="Courier New" w:cs="Courier New"/>
          <w:color w:val="000000"/>
          <w:spacing w:val="2"/>
          <w:sz w:val="20"/>
          <w:szCs w:val="20"/>
          <w:lang w:eastAsia="ru-RU"/>
        </w:rPr>
        <w:br/>
        <w:t>      Ректорлардың жұртшылық алдындағы жыл сайынғы есептілігі арқылы іске асырылатын ашықтық пен қоғамға есеп беру қағидаты енгізі</w:t>
      </w:r>
      <w:proofErr w:type="gramStart"/>
      <w:r w:rsidRPr="00426905">
        <w:rPr>
          <w:rFonts w:ascii="Courier New" w:eastAsia="Times New Roman" w:hAnsi="Courier New" w:cs="Courier New"/>
          <w:color w:val="000000"/>
          <w:spacing w:val="2"/>
          <w:sz w:val="20"/>
          <w:szCs w:val="20"/>
          <w:lang w:eastAsia="ru-RU"/>
        </w:rPr>
        <w:t>леді. Ректорлардың қызметін бағалау тиімділіктің негізгі көрсеткіштері (ағыл.</w:t>
      </w:r>
      <w:proofErr w:type="gramEnd"/>
      <w:r w:rsidRPr="00426905">
        <w:rPr>
          <w:rFonts w:ascii="Courier New" w:eastAsia="Times New Roman" w:hAnsi="Courier New" w:cs="Courier New"/>
          <w:color w:val="000000"/>
          <w:spacing w:val="2"/>
          <w:sz w:val="20"/>
          <w:szCs w:val="20"/>
          <w:lang w:eastAsia="ru-RU"/>
        </w:rPr>
        <w:t xml:space="preserve"> Key Performance Indicators. </w:t>
      </w:r>
      <w:proofErr w:type="gramStart"/>
      <w:r w:rsidRPr="00426905">
        <w:rPr>
          <w:rFonts w:ascii="Courier New" w:eastAsia="Times New Roman" w:hAnsi="Courier New" w:cs="Courier New"/>
          <w:color w:val="000000"/>
          <w:spacing w:val="2"/>
          <w:sz w:val="20"/>
          <w:szCs w:val="20"/>
          <w:lang w:eastAsia="ru-RU"/>
        </w:rPr>
        <w:t>KPI) арқылы жүзеге асырылады.</w:t>
      </w:r>
      <w:r w:rsidRPr="00426905">
        <w:rPr>
          <w:rFonts w:ascii="Courier New" w:eastAsia="Times New Roman" w:hAnsi="Courier New" w:cs="Courier New"/>
          <w:color w:val="000000"/>
          <w:spacing w:val="2"/>
          <w:sz w:val="20"/>
          <w:szCs w:val="20"/>
          <w:lang w:eastAsia="ru-RU"/>
        </w:rPr>
        <w:b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w:t>
      </w:r>
      <w:proofErr w:type="gramEnd"/>
      <w:r w:rsidRPr="00426905">
        <w:rPr>
          <w:rFonts w:ascii="Courier New" w:eastAsia="Times New Roman" w:hAnsi="Courier New" w:cs="Courier New"/>
          <w:color w:val="000000"/>
          <w:spacing w:val="2"/>
          <w:sz w:val="20"/>
          <w:szCs w:val="20"/>
          <w:lang w:eastAsia="ru-RU"/>
        </w:rPr>
        <w:t xml:space="preserve"> Дербестік жағдайында шығындардың тиімділігін, ЖОО қызметі нәтижелілігін бағалау әдістемесі әзірленеді.</w:t>
      </w:r>
      <w:r w:rsidRPr="00426905">
        <w:rPr>
          <w:rFonts w:ascii="Courier New" w:eastAsia="Times New Roman" w:hAnsi="Courier New" w:cs="Courier New"/>
          <w:color w:val="000000"/>
          <w:spacing w:val="2"/>
          <w:sz w:val="20"/>
          <w:szCs w:val="20"/>
          <w:lang w:eastAsia="ru-RU"/>
        </w:rPr>
        <w:br/>
        <w:t>      Азаматтық жоғары оқу орындарында академиялық және басқару дербестігі мәселелері бойынша Назарбаев Университетінің тәжірибесін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енгізу жалғастырылады. Назарбаев Университетінің тәжірибесін енгізетін жоғары оқу орындары 2016 жылдан бастап тиі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 xml:space="preserve">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w:t>
      </w:r>
      <w:proofErr w:type="gramStart"/>
      <w:r w:rsidRPr="00426905">
        <w:rPr>
          <w:rFonts w:ascii="Courier New" w:eastAsia="Times New Roman" w:hAnsi="Courier New" w:cs="Courier New"/>
          <w:color w:val="000000"/>
          <w:spacing w:val="2"/>
          <w:sz w:val="20"/>
          <w:szCs w:val="20"/>
          <w:lang w:eastAsia="ru-RU"/>
        </w:rPr>
        <w:t>жұмыс істеуге үйретіледі. 2017 жылы ИИДМБ-2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proofErr w:type="gramEnd"/>
      <w:r w:rsidRPr="00426905">
        <w:rPr>
          <w:rFonts w:ascii="Courier New" w:eastAsia="Times New Roman" w:hAnsi="Courier New" w:cs="Courier New"/>
          <w:color w:val="000000"/>
          <w:spacing w:val="2"/>
          <w:sz w:val="20"/>
          <w:szCs w:val="20"/>
          <w:lang w:eastAsia="ru-RU"/>
        </w:rPr>
        <w:br/>
        <w:t>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оң тәжірибе басқа жоғары оқу орындарына таратылады.</w:t>
      </w:r>
      <w:r w:rsidRPr="00426905">
        <w:rPr>
          <w:rFonts w:ascii="Courier New" w:eastAsia="Times New Roman" w:hAnsi="Courier New" w:cs="Courier New"/>
          <w:color w:val="000000"/>
          <w:spacing w:val="2"/>
          <w:sz w:val="20"/>
          <w:szCs w:val="20"/>
          <w:lang w:eastAsia="ru-RU"/>
        </w:rPr>
        <w:br/>
        <w:t>      ЖОО-лардың академиялық, басқарушылық және қаржылық дербестігін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r w:rsidRPr="00426905">
        <w:rPr>
          <w:rFonts w:ascii="Courier New" w:eastAsia="Times New Roman" w:hAnsi="Courier New" w:cs="Courier New"/>
          <w:color w:val="000000"/>
          <w:spacing w:val="2"/>
          <w:sz w:val="20"/>
          <w:szCs w:val="20"/>
          <w:lang w:eastAsia="ru-RU"/>
        </w:rPr>
        <w:br/>
        <w:t>      ЖОО-ларға,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інші кезекте, халықаралық аккредиттеуден өткен ЖОО-ларға кезең-кезеңмен академиялық еркіндік беру мәселесі пысықталатын болады.</w:t>
      </w:r>
      <w:r w:rsidRPr="00426905">
        <w:rPr>
          <w:rFonts w:ascii="Courier New" w:eastAsia="Times New Roman" w:hAnsi="Courier New" w:cs="Courier New"/>
          <w:color w:val="000000"/>
          <w:spacing w:val="2"/>
          <w:sz w:val="20"/>
          <w:szCs w:val="20"/>
          <w:lang w:eastAsia="ru-RU"/>
        </w:rPr>
        <w:br/>
        <w:t>      Жоғары оқу орындары корпоративтік басқару органдарын құруды көздейтін коммерциялық емес ұ</w:t>
      </w:r>
      <w:proofErr w:type="gramStart"/>
      <w:r w:rsidRPr="00426905">
        <w:rPr>
          <w:rFonts w:ascii="Courier New" w:eastAsia="Times New Roman" w:hAnsi="Courier New" w:cs="Courier New"/>
          <w:color w:val="000000"/>
          <w:spacing w:val="2"/>
          <w:sz w:val="20"/>
          <w:szCs w:val="20"/>
          <w:lang w:eastAsia="ru-RU"/>
        </w:rPr>
        <w:t>йымдар</w:t>
      </w:r>
      <w:proofErr w:type="gramEnd"/>
      <w:r w:rsidRPr="00426905">
        <w:rPr>
          <w:rFonts w:ascii="Courier New" w:eastAsia="Times New Roman" w:hAnsi="Courier New" w:cs="Courier New"/>
          <w:color w:val="000000"/>
          <w:spacing w:val="2"/>
          <w:sz w:val="20"/>
          <w:szCs w:val="20"/>
          <w:lang w:eastAsia="ru-RU"/>
        </w:rPr>
        <w:t>ға айналдырылатын болады. Мемлекетті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және ұлттық жоғары оқу орындарының базасында мемлекеттің 100 % қатысуымен коммерциялық емес акционерлік қоғамдар құру мәселесі пысықталатын болады. Жекеменшік </w:t>
      </w:r>
      <w:r w:rsidRPr="00426905">
        <w:rPr>
          <w:rFonts w:ascii="Courier New" w:eastAsia="Times New Roman" w:hAnsi="Courier New" w:cs="Courier New"/>
          <w:color w:val="000000"/>
          <w:spacing w:val="2"/>
          <w:sz w:val="20"/>
          <w:szCs w:val="20"/>
          <w:lang w:eastAsia="ru-RU"/>
        </w:rPr>
        <w:lastRenderedPageBreak/>
        <w:t xml:space="preserve">жоғары оқу орындарын </w:t>
      </w:r>
      <w:proofErr w:type="gramStart"/>
      <w:r w:rsidRPr="00426905">
        <w:rPr>
          <w:rFonts w:ascii="Courier New" w:eastAsia="Times New Roman" w:hAnsi="Courier New" w:cs="Courier New"/>
          <w:color w:val="000000"/>
          <w:spacing w:val="2"/>
          <w:sz w:val="20"/>
          <w:szCs w:val="20"/>
          <w:lang w:eastAsia="ru-RU"/>
        </w:rPr>
        <w:t>бас</w:t>
      </w:r>
      <w:proofErr w:type="gramEnd"/>
      <w:r w:rsidRPr="00426905">
        <w:rPr>
          <w:rFonts w:ascii="Courier New" w:eastAsia="Times New Roman" w:hAnsi="Courier New" w:cs="Courier New"/>
          <w:color w:val="000000"/>
          <w:spacing w:val="2"/>
          <w:sz w:val="20"/>
          <w:szCs w:val="20"/>
          <w:lang w:eastAsia="ru-RU"/>
        </w:rPr>
        <w:t>қа ұйымдық-құқықтық нысанға ауыстыру бойынша ұсыныс әзірленетін болады. Жаңа ұйымдық-құқықтық нысанға көшу байқау кеңестерінің, эндаумен</w:t>
      </w:r>
      <w:proofErr w:type="gramStart"/>
      <w:r w:rsidRPr="00426905">
        <w:rPr>
          <w:rFonts w:ascii="Courier New" w:eastAsia="Times New Roman" w:hAnsi="Courier New" w:cs="Courier New"/>
          <w:color w:val="000000"/>
          <w:spacing w:val="2"/>
          <w:sz w:val="20"/>
          <w:szCs w:val="20"/>
          <w:lang w:eastAsia="ru-RU"/>
        </w:rPr>
        <w:t>т-</w:t>
      </w:r>
      <w:proofErr w:type="gramEnd"/>
      <w:r w:rsidRPr="00426905">
        <w:rPr>
          <w:rFonts w:ascii="Courier New" w:eastAsia="Times New Roman" w:hAnsi="Courier New" w:cs="Courier New"/>
          <w:color w:val="000000"/>
          <w:spacing w:val="2"/>
          <w:sz w:val="20"/>
          <w:szCs w:val="20"/>
          <w:lang w:eastAsia="ru-RU"/>
        </w:rPr>
        <w:t>қорлардың құрылуын, жыл сайынғы жария есептілікті және қаржы қызметінің аудитін көздейді. ЖОО-ның ұйымдық-құқықтық нысаны өзгергеннен кейін бірыңғай ашық бухгалтерияны енгізумен қаржылық дербестікті ұсыну мәселесі пысықталатын болады.</w:t>
      </w:r>
      <w:r w:rsidRPr="00426905">
        <w:rPr>
          <w:rFonts w:ascii="Courier New" w:eastAsia="Times New Roman" w:hAnsi="Courier New" w:cs="Courier New"/>
          <w:color w:val="000000"/>
          <w:spacing w:val="2"/>
          <w:sz w:val="20"/>
          <w:szCs w:val="20"/>
          <w:lang w:eastAsia="ru-RU"/>
        </w:rPr>
        <w:br/>
        <w:t>      Барлық мүдделі тараптар 2016 жылдан бастап жаңа ұйымдық-құқықтық нысанға кө</w:t>
      </w:r>
      <w:proofErr w:type="gramStart"/>
      <w:r w:rsidRPr="00426905">
        <w:rPr>
          <w:rFonts w:ascii="Courier New" w:eastAsia="Times New Roman" w:hAnsi="Courier New" w:cs="Courier New"/>
          <w:color w:val="000000"/>
          <w:spacing w:val="2"/>
          <w:sz w:val="20"/>
          <w:szCs w:val="20"/>
          <w:lang w:eastAsia="ru-RU"/>
        </w:rPr>
        <w:t>шу м</w:t>
      </w:r>
      <w:proofErr w:type="gramEnd"/>
      <w:r w:rsidRPr="00426905">
        <w:rPr>
          <w:rFonts w:ascii="Courier New" w:eastAsia="Times New Roman" w:hAnsi="Courier New" w:cs="Courier New"/>
          <w:color w:val="000000"/>
          <w:spacing w:val="2"/>
          <w:sz w:val="20"/>
          <w:szCs w:val="20"/>
          <w:lang w:eastAsia="ru-RU"/>
        </w:rPr>
        <w:t>әселесі бойынша ақпараттық науқан өткізетін болады.</w:t>
      </w:r>
      <w:r w:rsidRPr="00426905">
        <w:rPr>
          <w:rFonts w:ascii="Courier New" w:eastAsia="Times New Roman" w:hAnsi="Courier New" w:cs="Courier New"/>
          <w:color w:val="000000"/>
          <w:spacing w:val="2"/>
          <w:sz w:val="20"/>
          <w:szCs w:val="20"/>
          <w:lang w:eastAsia="ru-RU"/>
        </w:rPr>
        <w:br/>
        <w:t xml:space="preserve">      2017 жылдан бастап жыл сайын тілдік даярлық деңгейін арттыру үшін жоғары оқу орындарының дайындық бөлімдеріне гранттар бөлінетін болады. 2017 – 2020 </w:t>
      </w:r>
      <w:proofErr w:type="gramStart"/>
      <w:r w:rsidRPr="00426905">
        <w:rPr>
          <w:rFonts w:ascii="Courier New" w:eastAsia="Times New Roman" w:hAnsi="Courier New" w:cs="Courier New"/>
          <w:color w:val="000000"/>
          <w:spacing w:val="2"/>
          <w:sz w:val="20"/>
          <w:szCs w:val="20"/>
          <w:lang w:eastAsia="ru-RU"/>
        </w:rPr>
        <w:t>жылдары</w:t>
      </w:r>
      <w:proofErr w:type="gramEnd"/>
      <w:r w:rsidRPr="00426905">
        <w:rPr>
          <w:rFonts w:ascii="Courier New" w:eastAsia="Times New Roman" w:hAnsi="Courier New" w:cs="Courier New"/>
          <w:color w:val="000000"/>
          <w:spacing w:val="2"/>
          <w:sz w:val="20"/>
          <w:szCs w:val="20"/>
          <w:lang w:eastAsia="ru-RU"/>
        </w:rPr>
        <w:t xml:space="preserve">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«Болашақ»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ӘК-ні бейімдеу бойынша қосымша шаралар қолданылатын болады.</w:t>
      </w:r>
      <w:r w:rsidRPr="00426905">
        <w:rPr>
          <w:rFonts w:ascii="Courier New" w:eastAsia="Times New Roman" w:hAnsi="Courier New" w:cs="Courier New"/>
          <w:color w:val="000000"/>
          <w:spacing w:val="2"/>
          <w:sz w:val="20"/>
          <w:szCs w:val="20"/>
          <w:lang w:eastAsia="ru-RU"/>
        </w:rPr>
        <w:br/>
        <w:t>      2017 – 2018 жылдан бастап ИИДМБ-2 кәсіпорындары үшін кадрлар даярлауды жүзеге асыратын базалық жоғары оқу орындарында ЖОО-лар үшін ағылшын тіліндегі білім беру бағдарламаларын, оқулықтар мен</w:t>
      </w:r>
      <w:proofErr w:type="gramStart"/>
      <w:r w:rsidRPr="00426905">
        <w:rPr>
          <w:rFonts w:ascii="Courier New" w:eastAsia="Times New Roman" w:hAnsi="Courier New" w:cs="Courier New"/>
          <w:color w:val="000000"/>
          <w:spacing w:val="2"/>
          <w:sz w:val="20"/>
          <w:szCs w:val="20"/>
          <w:lang w:eastAsia="ru-RU"/>
        </w:rPr>
        <w:t xml:space="preserve"> О</w:t>
      </w:r>
      <w:proofErr w:type="gramEnd"/>
      <w:r w:rsidRPr="00426905">
        <w:rPr>
          <w:rFonts w:ascii="Courier New" w:eastAsia="Times New Roman" w:hAnsi="Courier New" w:cs="Courier New"/>
          <w:color w:val="000000"/>
          <w:spacing w:val="2"/>
          <w:sz w:val="20"/>
          <w:szCs w:val="20"/>
          <w:lang w:eastAsia="ru-RU"/>
        </w:rPr>
        <w:t>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магистратурада бейіндеуші пәндерді ағылшын тілінде оқу басым болады.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Ғылым</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xml:space="preserve">      Мақсаты: елдің экономикасының қарқынды әртараптануы және тұрақты дамуы үшін ғылымның </w:t>
      </w:r>
      <w:proofErr w:type="gramStart"/>
      <w:r w:rsidRPr="00426905">
        <w:rPr>
          <w:rFonts w:ascii="Courier New" w:eastAsia="Times New Roman" w:hAnsi="Courier New" w:cs="Courier New"/>
          <w:color w:val="000000"/>
          <w:spacing w:val="2"/>
          <w:sz w:val="20"/>
          <w:szCs w:val="20"/>
          <w:lang w:eastAsia="ru-RU"/>
        </w:rPr>
        <w:t>на</w:t>
      </w:r>
      <w:proofErr w:type="gramEnd"/>
      <w:r w:rsidRPr="00426905">
        <w:rPr>
          <w:rFonts w:ascii="Courier New" w:eastAsia="Times New Roman" w:hAnsi="Courier New" w:cs="Courier New"/>
          <w:color w:val="000000"/>
          <w:spacing w:val="2"/>
          <w:sz w:val="20"/>
          <w:szCs w:val="20"/>
          <w:lang w:eastAsia="ru-RU"/>
        </w:rPr>
        <w:t>қ</w:t>
      </w:r>
      <w:proofErr w:type="gramStart"/>
      <w:r w:rsidRPr="00426905">
        <w:rPr>
          <w:rFonts w:ascii="Courier New" w:eastAsia="Times New Roman" w:hAnsi="Courier New" w:cs="Courier New"/>
          <w:color w:val="000000"/>
          <w:spacing w:val="2"/>
          <w:sz w:val="20"/>
          <w:szCs w:val="20"/>
          <w:lang w:eastAsia="ru-RU"/>
        </w:rPr>
        <w:t>ты</w:t>
      </w:r>
      <w:proofErr w:type="gramEnd"/>
      <w:r w:rsidRPr="00426905">
        <w:rPr>
          <w:rFonts w:ascii="Courier New" w:eastAsia="Times New Roman" w:hAnsi="Courier New" w:cs="Courier New"/>
          <w:color w:val="000000"/>
          <w:spacing w:val="2"/>
          <w:sz w:val="20"/>
          <w:szCs w:val="20"/>
          <w:lang w:eastAsia="ru-RU"/>
        </w:rPr>
        <w:t xml:space="preserve"> үлесін қамтамасыз ету.</w:t>
      </w:r>
      <w:r w:rsidRPr="00426905">
        <w:rPr>
          <w:rFonts w:ascii="Courier New" w:eastAsia="Times New Roman" w:hAnsi="Courier New" w:cs="Courier New"/>
          <w:color w:val="000000"/>
          <w:spacing w:val="2"/>
          <w:sz w:val="20"/>
          <w:szCs w:val="20"/>
          <w:lang w:eastAsia="ru-RU"/>
        </w:rPr>
        <w:br/>
        <w:t>      Нысаналы индикаторлар:</w:t>
      </w:r>
      <w:r w:rsidRPr="00426905">
        <w:rPr>
          <w:rFonts w:ascii="Courier New" w:eastAsia="Times New Roman" w:hAnsi="Courier New" w:cs="Courier New"/>
          <w:color w:val="000000"/>
          <w:spacing w:val="2"/>
          <w:sz w:val="20"/>
          <w:szCs w:val="20"/>
          <w:lang w:eastAsia="ru-RU"/>
        </w:rPr>
        <w:br/>
        <w:t xml:space="preserve">      1) ҒЗТКЖ-ны қаржыландырудың жалпы көлеміндегі </w:t>
      </w:r>
      <w:proofErr w:type="gramStart"/>
      <w:r w:rsidRPr="00426905">
        <w:rPr>
          <w:rFonts w:ascii="Courier New" w:eastAsia="Times New Roman" w:hAnsi="Courier New" w:cs="Courier New"/>
          <w:color w:val="000000"/>
          <w:spacing w:val="2"/>
          <w:sz w:val="20"/>
          <w:szCs w:val="20"/>
          <w:lang w:eastAsia="ru-RU"/>
        </w:rPr>
        <w:t>тәж</w:t>
      </w:r>
      <w:proofErr w:type="gramEnd"/>
      <w:r w:rsidRPr="00426905">
        <w:rPr>
          <w:rFonts w:ascii="Courier New" w:eastAsia="Times New Roman" w:hAnsi="Courier New" w:cs="Courier New"/>
          <w:color w:val="000000"/>
          <w:spacing w:val="2"/>
          <w:sz w:val="20"/>
          <w:szCs w:val="20"/>
          <w:lang w:eastAsia="ru-RU"/>
        </w:rPr>
        <w:t>ірибелік-конструкторлық әзірлемелерге арналған шығындардың үлесі;</w:t>
      </w:r>
      <w:r w:rsidRPr="00426905">
        <w:rPr>
          <w:rFonts w:ascii="Courier New" w:eastAsia="Times New Roman" w:hAnsi="Courier New" w:cs="Courier New"/>
          <w:color w:val="000000"/>
          <w:spacing w:val="2"/>
          <w:sz w:val="20"/>
          <w:szCs w:val="20"/>
          <w:lang w:eastAsia="ru-RU"/>
        </w:rPr>
        <w:br/>
        <w:t>      2) қолданбалы ғылыми-зерттеу жұмыстарының жалпы санындағы коммерцияландырылған жобаларының үлесі.</w:t>
      </w:r>
      <w:r w:rsidRPr="00426905">
        <w:rPr>
          <w:rFonts w:ascii="Courier New" w:eastAsia="Times New Roman" w:hAnsi="Courier New" w:cs="Courier New"/>
          <w:color w:val="000000"/>
          <w:spacing w:val="2"/>
          <w:sz w:val="20"/>
          <w:szCs w:val="20"/>
          <w:lang w:eastAsia="ru-RU"/>
        </w:rPr>
        <w:br/>
        <w:t>      Міндеттері:</w:t>
      </w:r>
      <w:r w:rsidRPr="00426905">
        <w:rPr>
          <w:rFonts w:ascii="Courier New" w:eastAsia="Times New Roman" w:hAnsi="Courier New" w:cs="Courier New"/>
          <w:color w:val="000000"/>
          <w:spacing w:val="2"/>
          <w:sz w:val="20"/>
          <w:szCs w:val="20"/>
          <w:lang w:eastAsia="ru-RU"/>
        </w:rPr>
        <w:br/>
        <w:t xml:space="preserve">      1. Ғылымның ел экономикасын </w:t>
      </w:r>
      <w:proofErr w:type="gramStart"/>
      <w:r w:rsidRPr="00426905">
        <w:rPr>
          <w:rFonts w:ascii="Courier New" w:eastAsia="Times New Roman" w:hAnsi="Courier New" w:cs="Courier New"/>
          <w:color w:val="000000"/>
          <w:spacing w:val="2"/>
          <w:sz w:val="20"/>
          <w:szCs w:val="20"/>
          <w:lang w:eastAsia="ru-RU"/>
        </w:rPr>
        <w:t>дамыту</w:t>
      </w:r>
      <w:proofErr w:type="gramEnd"/>
      <w:r w:rsidRPr="00426905">
        <w:rPr>
          <w:rFonts w:ascii="Courier New" w:eastAsia="Times New Roman" w:hAnsi="Courier New" w:cs="Courier New"/>
          <w:color w:val="000000"/>
          <w:spacing w:val="2"/>
          <w:sz w:val="20"/>
          <w:szCs w:val="20"/>
          <w:lang w:eastAsia="ru-RU"/>
        </w:rPr>
        <w:t>ға қосатын үлесін ұлғайту.</w:t>
      </w:r>
      <w:r w:rsidRPr="00426905">
        <w:rPr>
          <w:rFonts w:ascii="Courier New" w:eastAsia="Times New Roman" w:hAnsi="Courier New" w:cs="Courier New"/>
          <w:color w:val="000000"/>
          <w:spacing w:val="2"/>
          <w:sz w:val="20"/>
          <w:szCs w:val="20"/>
          <w:lang w:eastAsia="ru-RU"/>
        </w:rPr>
        <w:b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w:t>
      </w:r>
      <w:proofErr w:type="gramStart"/>
      <w:r w:rsidRPr="00426905">
        <w:rPr>
          <w:rFonts w:ascii="Courier New" w:eastAsia="Times New Roman" w:hAnsi="Courier New" w:cs="Courier New"/>
          <w:color w:val="000000"/>
          <w:spacing w:val="2"/>
          <w:sz w:val="20"/>
          <w:szCs w:val="20"/>
          <w:lang w:eastAsia="ru-RU"/>
        </w:rPr>
        <w:t xml:space="preserve"> З</w:t>
      </w:r>
      <w:proofErr w:type="gramEnd"/>
      <w:r w:rsidRPr="00426905">
        <w:rPr>
          <w:rFonts w:ascii="Courier New" w:eastAsia="Times New Roman" w:hAnsi="Courier New" w:cs="Courier New"/>
          <w:color w:val="000000"/>
          <w:spacing w:val="2"/>
          <w:sz w:val="20"/>
          <w:szCs w:val="20"/>
          <w:lang w:eastAsia="ru-RU"/>
        </w:rPr>
        <w:t>аң қабылданды. Заңда ғылыми және (немесе) ғылыми-техникалық қызмет нәтижелерін (бұдан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 ҒҒТҚН) коммерцияландыру процесін және ҒҒТҚН-ны коммерцияландыруды ынталандыру шараларын мемлекеттік қолдау көрініс тапқан.</w:t>
      </w:r>
      <w:r w:rsidRPr="00426905">
        <w:rPr>
          <w:rFonts w:ascii="Courier New" w:eastAsia="Times New Roman" w:hAnsi="Courier New" w:cs="Courier New"/>
          <w:color w:val="000000"/>
          <w:spacing w:val="2"/>
          <w:sz w:val="20"/>
          <w:szCs w:val="20"/>
          <w:lang w:eastAsia="ru-RU"/>
        </w:rPr>
        <w:br/>
        <w:t xml:space="preserve">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w:t>
      </w:r>
      <w:proofErr w:type="gramStart"/>
      <w:r w:rsidRPr="00426905">
        <w:rPr>
          <w:rFonts w:ascii="Courier New" w:eastAsia="Times New Roman" w:hAnsi="Courier New" w:cs="Courier New"/>
          <w:color w:val="000000"/>
          <w:spacing w:val="2"/>
          <w:sz w:val="20"/>
          <w:szCs w:val="20"/>
          <w:lang w:eastAsia="ru-RU"/>
        </w:rPr>
        <w:t>тәж</w:t>
      </w:r>
      <w:proofErr w:type="gramEnd"/>
      <w:r w:rsidRPr="00426905">
        <w:rPr>
          <w:rFonts w:ascii="Courier New" w:eastAsia="Times New Roman" w:hAnsi="Courier New" w:cs="Courier New"/>
          <w:color w:val="000000"/>
          <w:spacing w:val="2"/>
          <w:sz w:val="20"/>
          <w:szCs w:val="20"/>
          <w:lang w:eastAsia="ru-RU"/>
        </w:rPr>
        <w:t>ірибелік-конструкторлық әзірлемелерге арналған шығыстар артатын болады.</w:t>
      </w:r>
      <w:r w:rsidRPr="00426905">
        <w:rPr>
          <w:rFonts w:ascii="Courier New" w:eastAsia="Times New Roman" w:hAnsi="Courier New" w:cs="Courier New"/>
          <w:color w:val="000000"/>
          <w:spacing w:val="2"/>
          <w:sz w:val="20"/>
          <w:szCs w:val="20"/>
          <w:lang w:eastAsia="ru-RU"/>
        </w:rPr>
        <w:b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нысаналы қаржыландырудың жаңа тәсілдері енгізіледі.</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2019 жылға қарай ҚР БҒМ әкімшілендіретін ғылыми жобалардың 90 %-ы қоса қаржыландыру жағдайында ғана іске асырылатын болады.</w:t>
      </w:r>
      <w:r w:rsidRPr="00426905">
        <w:rPr>
          <w:rFonts w:ascii="Courier New" w:eastAsia="Times New Roman" w:hAnsi="Courier New" w:cs="Courier New"/>
          <w:color w:val="000000"/>
          <w:spacing w:val="2"/>
          <w:sz w:val="20"/>
          <w:szCs w:val="20"/>
          <w:lang w:eastAsia="ru-RU"/>
        </w:rPr>
        <w:br/>
        <w:t>      Дүниежүзілік банктің «Өнімді инновацияларды ынталандыру» жобасы іске асырылады.</w:t>
      </w:r>
      <w:r w:rsidRPr="00426905">
        <w:rPr>
          <w:rFonts w:ascii="Courier New" w:eastAsia="Times New Roman" w:hAnsi="Courier New" w:cs="Courier New"/>
          <w:color w:val="000000"/>
          <w:spacing w:val="2"/>
          <w:sz w:val="20"/>
          <w:szCs w:val="20"/>
          <w:lang w:eastAsia="ru-RU"/>
        </w:rPr>
        <w:br/>
        <w:t>      Старт-ап-компаниялардың дамуына жәрдемдесу мақсатында ғылыми топтар үшін гранттарды бөлу,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кеңселерін құру және технологияларды трансферттеу кеңселерінің әлеуетін арттыру жолымен технологияларды коммерцияландыру циклін топтастыру ісі қайта қаралатын болады.</w:t>
      </w:r>
      <w:r w:rsidRPr="00426905">
        <w:rPr>
          <w:rFonts w:ascii="Courier New" w:eastAsia="Times New Roman" w:hAnsi="Courier New" w:cs="Courier New"/>
          <w:color w:val="000000"/>
          <w:spacing w:val="2"/>
          <w:sz w:val="20"/>
          <w:szCs w:val="20"/>
          <w:lang w:eastAsia="ru-RU"/>
        </w:rPr>
        <w:br/>
        <w:t xml:space="preserve">      Бизнестің, оның ішінде Ғылым қорының қатысуымен старт-аптарды дамытуды </w:t>
      </w:r>
      <w:proofErr w:type="gramStart"/>
      <w:r w:rsidRPr="00426905">
        <w:rPr>
          <w:rFonts w:ascii="Courier New" w:eastAsia="Times New Roman" w:hAnsi="Courier New" w:cs="Courier New"/>
          <w:color w:val="000000"/>
          <w:spacing w:val="2"/>
          <w:sz w:val="20"/>
          <w:szCs w:val="20"/>
          <w:lang w:eastAsia="ru-RU"/>
        </w:rPr>
        <w:t>коммерцияландыру</w:t>
      </w:r>
      <w:proofErr w:type="gramEnd"/>
      <w:r w:rsidRPr="00426905">
        <w:rPr>
          <w:rFonts w:ascii="Courier New" w:eastAsia="Times New Roman" w:hAnsi="Courier New" w:cs="Courier New"/>
          <w:color w:val="000000"/>
          <w:spacing w:val="2"/>
          <w:sz w:val="20"/>
          <w:szCs w:val="20"/>
          <w:lang w:eastAsia="ru-RU"/>
        </w:rPr>
        <w:t>ға және қолдауға арналған гранттық қаржыландыру шеңберінде конкурстар өткізілетін болады.</w:t>
      </w:r>
      <w:r w:rsidRPr="00426905">
        <w:rPr>
          <w:rFonts w:ascii="Courier New" w:eastAsia="Times New Roman" w:hAnsi="Courier New" w:cs="Courier New"/>
          <w:color w:val="000000"/>
          <w:spacing w:val="2"/>
          <w:sz w:val="20"/>
          <w:szCs w:val="20"/>
          <w:lang w:eastAsia="ru-RU"/>
        </w:rPr>
        <w:b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ИИДМБ-2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r w:rsidRPr="00426905">
        <w:rPr>
          <w:rFonts w:ascii="Courier New" w:eastAsia="Times New Roman" w:hAnsi="Courier New" w:cs="Courier New"/>
          <w:color w:val="000000"/>
          <w:spacing w:val="2"/>
          <w:sz w:val="20"/>
          <w:szCs w:val="20"/>
          <w:lang w:eastAsia="ru-RU"/>
        </w:rPr>
        <w:b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w:t>
      </w:r>
      <w:proofErr w:type="gramEnd"/>
      <w:r w:rsidRPr="00426905">
        <w:rPr>
          <w:rFonts w:ascii="Courier New" w:eastAsia="Times New Roman" w:hAnsi="Courier New" w:cs="Courier New"/>
          <w:color w:val="000000"/>
          <w:spacing w:val="2"/>
          <w:sz w:val="20"/>
          <w:szCs w:val="20"/>
          <w:lang w:eastAsia="ru-RU"/>
        </w:rPr>
        <w:t>інде МЖӘ тетіктері арқылы шет мемлекеттермен халықаралық ғылыми-техникалық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іптестік байланыстар дамитын болады.</w:t>
      </w:r>
      <w:r w:rsidRPr="00426905">
        <w:rPr>
          <w:rFonts w:ascii="Courier New" w:eastAsia="Times New Roman" w:hAnsi="Courier New" w:cs="Courier New"/>
          <w:color w:val="000000"/>
          <w:spacing w:val="2"/>
          <w:sz w:val="20"/>
          <w:szCs w:val="20"/>
          <w:lang w:eastAsia="ru-RU"/>
        </w:rPr>
        <w:br/>
        <w:t>      Қазақстандық ғалымдардың халықаралық ғылыми-зерттеу жобаларына, оның ішінде Халықаралық ғылыми-техникалық орталықпен (бұдан әрі – ХҒТО), Көкжиек-2020 және т.б. қатысуын жандандыру қажет.</w:t>
      </w:r>
      <w:r w:rsidRPr="00426905">
        <w:rPr>
          <w:rFonts w:ascii="Courier New" w:eastAsia="Times New Roman" w:hAnsi="Courier New" w:cs="Courier New"/>
          <w:color w:val="000000"/>
          <w:spacing w:val="2"/>
          <w:sz w:val="20"/>
          <w:szCs w:val="20"/>
          <w:lang w:eastAsia="ru-RU"/>
        </w:rPr>
        <w:br/>
        <w:t>      2. Ғалымның ғылыми әлеуетін және мәртебесін нығайту.</w:t>
      </w:r>
      <w:r w:rsidRPr="00426905">
        <w:rPr>
          <w:rFonts w:ascii="Courier New" w:eastAsia="Times New Roman" w:hAnsi="Courier New" w:cs="Courier New"/>
          <w:color w:val="000000"/>
          <w:spacing w:val="2"/>
          <w:sz w:val="20"/>
          <w:szCs w:val="20"/>
          <w:lang w:eastAsia="ru-RU"/>
        </w:rPr>
        <w:br/>
        <w:t>      Ғылыми кадрлардың біліктілік әлеуетін жақсарту мақсатында:</w:t>
      </w:r>
      <w:r w:rsidRPr="00426905">
        <w:rPr>
          <w:rFonts w:ascii="Courier New" w:eastAsia="Times New Roman" w:hAnsi="Courier New" w:cs="Courier New"/>
          <w:color w:val="000000"/>
          <w:spacing w:val="2"/>
          <w:sz w:val="20"/>
          <w:szCs w:val="20"/>
          <w:lang w:eastAsia="ru-RU"/>
        </w:rPr>
        <w:br/>
        <w:t>      1) зерттеу университеттері қызметінің нормативтік құқықтық негіздері «Ғылым туралы» Қазақстан Республикасыны</w:t>
      </w:r>
      <w:proofErr w:type="gramStart"/>
      <w:r w:rsidRPr="00426905">
        <w:rPr>
          <w:rFonts w:ascii="Courier New" w:eastAsia="Times New Roman" w:hAnsi="Courier New" w:cs="Courier New"/>
          <w:color w:val="000000"/>
          <w:spacing w:val="2"/>
          <w:sz w:val="20"/>
          <w:szCs w:val="20"/>
          <w:lang w:eastAsia="ru-RU"/>
        </w:rPr>
        <w:t>ң З</w:t>
      </w:r>
      <w:proofErr w:type="gramEnd"/>
      <w:r w:rsidRPr="00426905">
        <w:rPr>
          <w:rFonts w:ascii="Courier New" w:eastAsia="Times New Roman" w:hAnsi="Courier New" w:cs="Courier New"/>
          <w:color w:val="000000"/>
          <w:spacing w:val="2"/>
          <w:sz w:val="20"/>
          <w:szCs w:val="20"/>
          <w:lang w:eastAsia="ru-RU"/>
        </w:rPr>
        <w:t>аңына сәйкес енгізіледі;</w:t>
      </w:r>
      <w:r w:rsidRPr="00426905">
        <w:rPr>
          <w:rFonts w:ascii="Courier New" w:eastAsia="Times New Roman" w:hAnsi="Courier New" w:cs="Courier New"/>
          <w:color w:val="000000"/>
          <w:spacing w:val="2"/>
          <w:sz w:val="20"/>
          <w:szCs w:val="20"/>
          <w:lang w:eastAsia="ru-RU"/>
        </w:rPr>
        <w:br/>
        <w:t>      2) салалық ғылыми ұйымдар үшін PhD докторларын мақсатты даярлауды жетілдіру бойынша бі</w:t>
      </w:r>
      <w:proofErr w:type="gramStart"/>
      <w:r w:rsidRPr="00426905">
        <w:rPr>
          <w:rFonts w:ascii="Courier New" w:eastAsia="Times New Roman" w:hAnsi="Courier New" w:cs="Courier New"/>
          <w:color w:val="000000"/>
          <w:spacing w:val="2"/>
          <w:sz w:val="20"/>
          <w:szCs w:val="20"/>
          <w:lang w:eastAsia="ru-RU"/>
        </w:rPr>
        <w:t>л</w:t>
      </w:r>
      <w:proofErr w:type="gramEnd"/>
      <w:r w:rsidRPr="00426905">
        <w:rPr>
          <w:rFonts w:ascii="Courier New" w:eastAsia="Times New Roman" w:hAnsi="Courier New" w:cs="Courier New"/>
          <w:color w:val="000000"/>
          <w:spacing w:val="2"/>
          <w:sz w:val="20"/>
          <w:szCs w:val="20"/>
          <w:lang w:eastAsia="ru-RU"/>
        </w:rPr>
        <w:t>ім және ғылым саласындағы нормативтік құқықтық актілерге өзгерістер енгізіледі;</w:t>
      </w:r>
      <w:r w:rsidRPr="00426905">
        <w:rPr>
          <w:rFonts w:ascii="Courier New" w:eastAsia="Times New Roman" w:hAnsi="Courier New" w:cs="Courier New"/>
          <w:color w:val="000000"/>
          <w:spacing w:val="2"/>
          <w:sz w:val="20"/>
          <w:szCs w:val="20"/>
          <w:lang w:eastAsia="ru-RU"/>
        </w:rPr>
        <w:b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техникалық базасын пайдалану бойынша тетіктер енгізіледі;</w:t>
      </w:r>
      <w:r w:rsidRPr="00426905">
        <w:rPr>
          <w:rFonts w:ascii="Courier New" w:eastAsia="Times New Roman" w:hAnsi="Courier New" w:cs="Courier New"/>
          <w:color w:val="000000"/>
          <w:spacing w:val="2"/>
          <w:sz w:val="20"/>
          <w:szCs w:val="20"/>
          <w:lang w:eastAsia="ru-RU"/>
        </w:rPr>
        <w:br/>
        <w:t>      4) өнді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істегі инженерлер, ғылыми-зерттеу жобаларына магистранттар мен докторанттар тұрақты негізде тартылады.</w:t>
      </w:r>
      <w:r w:rsidRPr="00426905">
        <w:rPr>
          <w:rFonts w:ascii="Courier New" w:eastAsia="Times New Roman" w:hAnsi="Courier New" w:cs="Courier New"/>
          <w:color w:val="000000"/>
          <w:spacing w:val="2"/>
          <w:sz w:val="20"/>
          <w:szCs w:val="20"/>
          <w:lang w:eastAsia="ru-RU"/>
        </w:rPr>
        <w:b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r w:rsidRPr="00426905">
        <w:rPr>
          <w:rFonts w:ascii="Courier New" w:eastAsia="Times New Roman" w:hAnsi="Courier New" w:cs="Courier New"/>
          <w:color w:val="000000"/>
          <w:spacing w:val="2"/>
          <w:sz w:val="20"/>
          <w:szCs w:val="20"/>
          <w:lang w:eastAsia="ru-RU"/>
        </w:rPr>
        <w:br/>
        <w:t>      Түрлі тетіктерді қолдану, оның ішінде халықаралық ғ</w:t>
      </w:r>
      <w:proofErr w:type="gramStart"/>
      <w:r w:rsidRPr="00426905">
        <w:rPr>
          <w:rFonts w:ascii="Courier New" w:eastAsia="Times New Roman" w:hAnsi="Courier New" w:cs="Courier New"/>
          <w:color w:val="000000"/>
          <w:spacing w:val="2"/>
          <w:sz w:val="20"/>
          <w:szCs w:val="20"/>
          <w:lang w:eastAsia="ru-RU"/>
        </w:rPr>
        <w:t>ылыми-техникалы</w:t>
      </w:r>
      <w:proofErr w:type="gramEnd"/>
      <w:r w:rsidRPr="00426905">
        <w:rPr>
          <w:rFonts w:ascii="Courier New" w:eastAsia="Times New Roman" w:hAnsi="Courier New" w:cs="Courier New"/>
          <w:color w:val="000000"/>
          <w:spacing w:val="2"/>
          <w:sz w:val="20"/>
          <w:szCs w:val="20"/>
          <w:lang w:eastAsia="ru-RU"/>
        </w:rPr>
        <w:t>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r w:rsidRPr="00426905">
        <w:rPr>
          <w:rFonts w:ascii="Courier New" w:eastAsia="Times New Roman" w:hAnsi="Courier New" w:cs="Courier New"/>
          <w:color w:val="000000"/>
          <w:spacing w:val="2"/>
          <w:sz w:val="20"/>
          <w:szCs w:val="20"/>
          <w:lang w:eastAsia="ru-RU"/>
        </w:rPr>
        <w:br/>
        <w:t>      Қазақстан ғылыми журналдарын халықаралық ғылыми-техникалық ақпараттар базасына енгізу жұмысын жандандыру қажет.</w:t>
      </w:r>
      <w:r w:rsidRPr="00426905">
        <w:rPr>
          <w:rFonts w:ascii="Courier New" w:eastAsia="Times New Roman" w:hAnsi="Courier New" w:cs="Courier New"/>
          <w:color w:val="000000"/>
          <w:spacing w:val="2"/>
          <w:sz w:val="20"/>
          <w:szCs w:val="20"/>
          <w:lang w:eastAsia="ru-RU"/>
        </w:rPr>
        <w:br/>
        <w:t xml:space="preserve">      Ғалым жұмысының өнімділігі жарияланымдарының және осы </w:t>
      </w:r>
      <w:proofErr w:type="gramStart"/>
      <w:r w:rsidRPr="00426905">
        <w:rPr>
          <w:rFonts w:ascii="Courier New" w:eastAsia="Times New Roman" w:hAnsi="Courier New" w:cs="Courier New"/>
          <w:color w:val="000000"/>
          <w:spacing w:val="2"/>
          <w:sz w:val="20"/>
          <w:szCs w:val="20"/>
          <w:lang w:eastAsia="ru-RU"/>
        </w:rPr>
        <w:t>жариялымдар</w:t>
      </w:r>
      <w:proofErr w:type="gramEnd"/>
      <w:r w:rsidRPr="00426905">
        <w:rPr>
          <w:rFonts w:ascii="Courier New" w:eastAsia="Times New Roman" w:hAnsi="Courier New" w:cs="Courier New"/>
          <w:color w:val="000000"/>
          <w:spacing w:val="2"/>
          <w:sz w:val="20"/>
          <w:szCs w:val="20"/>
          <w:lang w:eastAsia="ru-RU"/>
        </w:rPr>
        <w:t>ға жасалатын сілтемелер санына негізделетін Хирш-индексі</w:t>
      </w:r>
      <w:r w:rsidRPr="00426905">
        <w:rPr>
          <w:rFonts w:ascii="Courier New" w:eastAsia="Times New Roman" w:hAnsi="Courier New" w:cs="Courier New"/>
          <w:color w:val="000000"/>
          <w:spacing w:val="2"/>
          <w:sz w:val="20"/>
          <w:lang w:eastAsia="ru-RU"/>
        </w:rPr>
        <w:t> </w:t>
      </w:r>
      <w:r w:rsidRPr="00426905">
        <w:rPr>
          <w:rFonts w:ascii="Courier New" w:eastAsia="Times New Roman" w:hAnsi="Courier New" w:cs="Courier New"/>
          <w:color w:val="000000"/>
          <w:spacing w:val="2"/>
          <w:sz w:val="20"/>
          <w:szCs w:val="20"/>
          <w:lang w:eastAsia="ru-RU"/>
        </w:rPr>
        <w:br/>
        <w:t>(һ-индексі) арқылы бағаланады.</w:t>
      </w:r>
      <w:r w:rsidRPr="00426905">
        <w:rPr>
          <w:rFonts w:ascii="Courier New" w:eastAsia="Times New Roman" w:hAnsi="Courier New" w:cs="Courier New"/>
          <w:color w:val="000000"/>
          <w:spacing w:val="2"/>
          <w:sz w:val="20"/>
          <w:szCs w:val="20"/>
          <w:lang w:eastAsia="ru-RU"/>
        </w:rPr>
        <w:br/>
      </w:r>
      <w:r w:rsidRPr="00426905">
        <w:rPr>
          <w:rFonts w:ascii="Courier New" w:eastAsia="Times New Roman" w:hAnsi="Courier New" w:cs="Courier New"/>
          <w:color w:val="000000"/>
          <w:spacing w:val="2"/>
          <w:sz w:val="20"/>
          <w:szCs w:val="20"/>
          <w:lang w:eastAsia="ru-RU"/>
        </w:rPr>
        <w:lastRenderedPageBreak/>
        <w:t>      Қазақстанда зерттеу және ғылыми қызметті жүргізу үшін шетелден қазақстандық ғалымдарды тарту жұмыстары жалғасатын болады.</w:t>
      </w:r>
      <w:r w:rsidRPr="00426905">
        <w:rPr>
          <w:rFonts w:ascii="Courier New" w:eastAsia="Times New Roman" w:hAnsi="Courier New" w:cs="Courier New"/>
          <w:color w:val="000000"/>
          <w:spacing w:val="2"/>
          <w:sz w:val="20"/>
          <w:szCs w:val="20"/>
          <w:lang w:eastAsia="ru-RU"/>
        </w:rPr>
        <w:br/>
        <w:t>      3. Ғылымның инфрақұрылымын жаңғырту.</w:t>
      </w:r>
      <w:r w:rsidRPr="00426905">
        <w:rPr>
          <w:rFonts w:ascii="Courier New" w:eastAsia="Times New Roman" w:hAnsi="Courier New" w:cs="Courier New"/>
          <w:color w:val="000000"/>
          <w:spacing w:val="2"/>
          <w:sz w:val="20"/>
          <w:szCs w:val="20"/>
          <w:lang w:eastAsia="ru-RU"/>
        </w:rPr>
        <w:b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r w:rsidRPr="00426905">
        <w:rPr>
          <w:rFonts w:ascii="Courier New" w:eastAsia="Times New Roman" w:hAnsi="Courier New" w:cs="Courier New"/>
          <w:color w:val="000000"/>
          <w:spacing w:val="2"/>
          <w:sz w:val="20"/>
          <w:szCs w:val="20"/>
          <w:lang w:eastAsia="ru-RU"/>
        </w:rPr>
        <w:br/>
        <w:t>      Сондай-ақ инновацияны дамыту, озық технологияларды трансферттеу және нақты ғылым</w:t>
      </w:r>
      <w:proofErr w:type="gramStart"/>
      <w:r w:rsidRPr="00426905">
        <w:rPr>
          <w:rFonts w:ascii="Courier New" w:eastAsia="Times New Roman" w:hAnsi="Courier New" w:cs="Courier New"/>
          <w:color w:val="000000"/>
          <w:spacing w:val="2"/>
          <w:sz w:val="20"/>
          <w:szCs w:val="20"/>
          <w:lang w:eastAsia="ru-RU"/>
        </w:rPr>
        <w:t>и-</w:t>
      </w:r>
      <w:proofErr w:type="gramEnd"/>
      <w:r w:rsidRPr="00426905">
        <w:rPr>
          <w:rFonts w:ascii="Courier New" w:eastAsia="Times New Roman" w:hAnsi="Courier New" w:cs="Courier New"/>
          <w:color w:val="000000"/>
          <w:spacing w:val="2"/>
          <w:sz w:val="20"/>
          <w:szCs w:val="20"/>
          <w:lang w:eastAsia="ru-RU"/>
        </w:rPr>
        <w:t>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r w:rsidRPr="00426905">
        <w:rPr>
          <w:rFonts w:ascii="Courier New" w:eastAsia="Times New Roman" w:hAnsi="Courier New" w:cs="Courier New"/>
          <w:color w:val="000000"/>
          <w:spacing w:val="2"/>
          <w:sz w:val="20"/>
          <w:szCs w:val="20"/>
          <w:lang w:eastAsia="ru-RU"/>
        </w:rPr>
        <w:b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генерациялауға бі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іктіру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r w:rsidRPr="00426905">
        <w:rPr>
          <w:rFonts w:ascii="Courier New" w:eastAsia="Times New Roman" w:hAnsi="Courier New" w:cs="Courier New"/>
          <w:color w:val="000000"/>
          <w:spacing w:val="2"/>
          <w:sz w:val="20"/>
          <w:szCs w:val="20"/>
          <w:lang w:eastAsia="ru-RU"/>
        </w:rPr>
        <w:br/>
        <w:t xml:space="preserve">      </w:t>
      </w:r>
      <w:proofErr w:type="gramStart"/>
      <w:r w:rsidRPr="00426905">
        <w:rPr>
          <w:rFonts w:ascii="Courier New" w:eastAsia="Times New Roman" w:hAnsi="Courier New" w:cs="Courier New"/>
          <w:color w:val="000000"/>
          <w:spacing w:val="2"/>
          <w:sz w:val="20"/>
          <w:szCs w:val="20"/>
          <w:lang w:eastAsia="ru-RU"/>
        </w:rPr>
        <w:t>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r w:rsidRPr="00426905">
        <w:rPr>
          <w:rFonts w:ascii="Courier New" w:eastAsia="Times New Roman" w:hAnsi="Courier New" w:cs="Courier New"/>
          <w:color w:val="000000"/>
          <w:spacing w:val="2"/>
          <w:sz w:val="20"/>
          <w:szCs w:val="20"/>
          <w:lang w:eastAsia="ru-RU"/>
        </w:rPr>
        <w:br/>
        <w:t>      Ғылыми-зерттеу институттары мен ЖОО-лардың ғылыми-инновациялық құрылымдарын жаңғырту, ғылыми зертханаларды GLP стандарттары бойынша халықаралық аккредиттеу жүргізіледі.</w:t>
      </w:r>
      <w:r w:rsidRPr="00426905">
        <w:rPr>
          <w:rFonts w:ascii="Courier New" w:eastAsia="Times New Roman" w:hAnsi="Courier New" w:cs="Courier New"/>
          <w:color w:val="000000"/>
          <w:spacing w:val="2"/>
          <w:sz w:val="20"/>
          <w:szCs w:val="20"/>
          <w:lang w:eastAsia="ru-RU"/>
        </w:rPr>
        <w:br/>
        <w:t>      4. Ғылымның менеджментін және даму мониторингін жетілдіру.</w:t>
      </w:r>
      <w:proofErr w:type="gramEnd"/>
      <w:r w:rsidRPr="00426905">
        <w:rPr>
          <w:rFonts w:ascii="Courier New" w:eastAsia="Times New Roman" w:hAnsi="Courier New" w:cs="Courier New"/>
          <w:color w:val="000000"/>
          <w:spacing w:val="2"/>
          <w:sz w:val="20"/>
          <w:szCs w:val="20"/>
          <w:lang w:eastAsia="ru-RU"/>
        </w:rPr>
        <w:br/>
        <w:t>      Активтерді басқаруды жетілдіру мақсатында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r w:rsidRPr="00426905">
        <w:rPr>
          <w:rFonts w:ascii="Courier New" w:eastAsia="Times New Roman" w:hAnsi="Courier New" w:cs="Courier New"/>
          <w:color w:val="000000"/>
          <w:spacing w:val="2"/>
          <w:sz w:val="20"/>
          <w:szCs w:val="20"/>
          <w:lang w:eastAsia="ru-RU"/>
        </w:rPr>
        <w:br/>
        <w:t>      Ғылыми ұйымдар басшыларының жария есеп беру практикасы қалпына келті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іледі.</w:t>
      </w:r>
      <w:r w:rsidRPr="00426905">
        <w:rPr>
          <w:rFonts w:ascii="Courier New" w:eastAsia="Times New Roman" w:hAnsi="Courier New" w:cs="Courier New"/>
          <w:color w:val="000000"/>
          <w:spacing w:val="2"/>
          <w:sz w:val="20"/>
          <w:szCs w:val="20"/>
          <w:lang w:eastAsia="ru-RU"/>
        </w:rPr>
        <w:b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r w:rsidRPr="00426905">
        <w:rPr>
          <w:rFonts w:ascii="Courier New" w:eastAsia="Times New Roman" w:hAnsi="Courier New" w:cs="Courier New"/>
          <w:color w:val="000000"/>
          <w:spacing w:val="2"/>
          <w:sz w:val="20"/>
          <w:szCs w:val="20"/>
          <w:lang w:eastAsia="ru-RU"/>
        </w:rPr>
        <w:br/>
        <w:t>      Ғылым мен білімді интеграциялау шеңберінде, оның ішінде МЖӘ тетіктері арқылы ғылыми ұйымдарды оңтайландыру және қайта құрылымдау жүргізіледі.</w:t>
      </w:r>
      <w:r w:rsidRPr="00426905">
        <w:rPr>
          <w:rFonts w:ascii="Courier New" w:eastAsia="Times New Roman" w:hAnsi="Courier New" w:cs="Courier New"/>
          <w:color w:val="000000"/>
          <w:spacing w:val="2"/>
          <w:sz w:val="20"/>
          <w:szCs w:val="20"/>
          <w:lang w:eastAsia="ru-RU"/>
        </w:rPr>
        <w:br/>
        <w:t>      Жүргізілі</w:t>
      </w:r>
      <w:proofErr w:type="gramStart"/>
      <w:r w:rsidRPr="00426905">
        <w:rPr>
          <w:rFonts w:ascii="Courier New" w:eastAsia="Times New Roman" w:hAnsi="Courier New" w:cs="Courier New"/>
          <w:color w:val="000000"/>
          <w:spacing w:val="2"/>
          <w:sz w:val="20"/>
          <w:szCs w:val="20"/>
          <w:lang w:eastAsia="ru-RU"/>
        </w:rPr>
        <w:t>п</w:t>
      </w:r>
      <w:proofErr w:type="gramEnd"/>
      <w:r w:rsidRPr="00426905">
        <w:rPr>
          <w:rFonts w:ascii="Courier New" w:eastAsia="Times New Roman" w:hAnsi="Courier New" w:cs="Courier New"/>
          <w:color w:val="000000"/>
          <w:spacing w:val="2"/>
          <w:sz w:val="20"/>
          <w:szCs w:val="20"/>
          <w:lang w:eastAsia="ru-RU"/>
        </w:rPr>
        <w:t xml:space="preserve">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w:t>
      </w:r>
      <w:proofErr w:type="gramStart"/>
      <w:r w:rsidRPr="00426905">
        <w:rPr>
          <w:rFonts w:ascii="Courier New" w:eastAsia="Times New Roman" w:hAnsi="Courier New" w:cs="Courier New"/>
          <w:color w:val="000000"/>
          <w:spacing w:val="2"/>
          <w:sz w:val="20"/>
          <w:szCs w:val="20"/>
          <w:lang w:eastAsia="ru-RU"/>
        </w:rPr>
        <w:t>р</w:t>
      </w:r>
      <w:proofErr w:type="gramEnd"/>
      <w:r w:rsidRPr="00426905">
        <w:rPr>
          <w:rFonts w:ascii="Courier New" w:eastAsia="Times New Roman" w:hAnsi="Courier New" w:cs="Courier New"/>
          <w:color w:val="000000"/>
          <w:spacing w:val="2"/>
          <w:sz w:val="20"/>
          <w:szCs w:val="20"/>
          <w:lang w:eastAsia="ru-RU"/>
        </w:rPr>
        <w:t>іледі.</w:t>
      </w:r>
      <w:r w:rsidRPr="00426905">
        <w:rPr>
          <w:rFonts w:ascii="Courier New" w:eastAsia="Times New Roman" w:hAnsi="Courier New" w:cs="Courier New"/>
          <w:color w:val="000000"/>
          <w:spacing w:val="2"/>
          <w:sz w:val="20"/>
          <w:szCs w:val="20"/>
          <w:lang w:eastAsia="ru-RU"/>
        </w:rPr>
        <w:b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r w:rsidRPr="00426905">
        <w:rPr>
          <w:rFonts w:ascii="Courier New" w:eastAsia="Times New Roman" w:hAnsi="Courier New" w:cs="Courier New"/>
          <w:color w:val="000000"/>
          <w:spacing w:val="2"/>
          <w:sz w:val="20"/>
          <w:szCs w:val="20"/>
          <w:lang w:eastAsia="ru-RU"/>
        </w:rPr>
        <w:br/>
        <w:t>      Әлеуметтік-гуманитарлық салада зерттеулер жүргізудің жаңа тетіктерін енгізу шеңберінде «Мәңгілік</w:t>
      </w:r>
      <w:proofErr w:type="gramStart"/>
      <w:r w:rsidRPr="00426905">
        <w:rPr>
          <w:rFonts w:ascii="Courier New" w:eastAsia="Times New Roman" w:hAnsi="Courier New" w:cs="Courier New"/>
          <w:color w:val="000000"/>
          <w:spacing w:val="2"/>
          <w:sz w:val="20"/>
          <w:szCs w:val="20"/>
          <w:lang w:eastAsia="ru-RU"/>
        </w:rPr>
        <w:t xml:space="preserve"> Е</w:t>
      </w:r>
      <w:proofErr w:type="gramEnd"/>
      <w:r w:rsidRPr="00426905">
        <w:rPr>
          <w:rFonts w:ascii="Courier New" w:eastAsia="Times New Roman" w:hAnsi="Courier New" w:cs="Courier New"/>
          <w:color w:val="000000"/>
          <w:spacing w:val="2"/>
          <w:sz w:val="20"/>
          <w:szCs w:val="20"/>
          <w:lang w:eastAsia="ru-RU"/>
        </w:rPr>
        <w:t>л» гуманитарлық платформасы» іске асырылады.</w:t>
      </w:r>
      <w:r w:rsidRPr="00426905">
        <w:rPr>
          <w:rFonts w:ascii="Courier New" w:eastAsia="Times New Roman" w:hAnsi="Courier New" w:cs="Courier New"/>
          <w:color w:val="000000"/>
          <w:spacing w:val="2"/>
          <w:sz w:val="20"/>
          <w:szCs w:val="20"/>
          <w:lang w:eastAsia="ru-RU"/>
        </w:rPr>
        <w:br/>
        <w:t>      Бағдарламалы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p>
    <w:p w:rsidR="00426905" w:rsidRPr="00426905" w:rsidRDefault="00426905" w:rsidP="00426905">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26905">
        <w:rPr>
          <w:rFonts w:ascii="Courier New" w:eastAsia="Times New Roman" w:hAnsi="Courier New" w:cs="Courier New"/>
          <w:color w:val="1E1E1E"/>
          <w:sz w:val="32"/>
          <w:szCs w:val="32"/>
          <w:lang w:eastAsia="ru-RU"/>
        </w:rPr>
        <w:t>6. Қажетті ресурстар</w:t>
      </w:r>
    </w:p>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lastRenderedPageBreak/>
        <w:t>      2016 – 2019 жылдары білім беруге арналған бюджеттік шығыстарды кезе</w:t>
      </w:r>
      <w:proofErr w:type="gramStart"/>
      <w:r w:rsidRPr="00426905">
        <w:rPr>
          <w:rFonts w:ascii="Courier New" w:eastAsia="Times New Roman" w:hAnsi="Courier New" w:cs="Courier New"/>
          <w:color w:val="000000"/>
          <w:spacing w:val="2"/>
          <w:sz w:val="20"/>
          <w:szCs w:val="20"/>
          <w:lang w:eastAsia="ru-RU"/>
        </w:rPr>
        <w:t>ң-</w:t>
      </w:r>
      <w:proofErr w:type="gramEnd"/>
      <w:r w:rsidRPr="00426905">
        <w:rPr>
          <w:rFonts w:ascii="Courier New" w:eastAsia="Times New Roman" w:hAnsi="Courier New" w:cs="Courier New"/>
          <w:color w:val="000000"/>
          <w:spacing w:val="2"/>
          <w:sz w:val="20"/>
          <w:szCs w:val="20"/>
          <w:lang w:eastAsia="ru-RU"/>
        </w:rPr>
        <w:t>кезеңімен арттыру, 2020 жылға қарай олардың жалпы ішкі өнімдегі (бұдан әрі – ЖІӨ) үлесінің дамыған елдерінің орташа деңгейіне дейін өсуін қамтамасыз ету жоспарланып отыр.</w:t>
      </w:r>
      <w:r w:rsidRPr="00426905">
        <w:rPr>
          <w:rFonts w:ascii="Courier New" w:eastAsia="Times New Roman" w:hAnsi="Courier New" w:cs="Courier New"/>
          <w:color w:val="000000"/>
          <w:spacing w:val="2"/>
          <w:sz w:val="20"/>
          <w:szCs w:val="20"/>
          <w:lang w:eastAsia="ru-RU"/>
        </w:rPr>
        <w:br/>
        <w:t>      1. Болжамды қаржылық шығындар (күрделі және ағымдағы)</w:t>
      </w:r>
      <w:r w:rsidRPr="00426905">
        <w:rPr>
          <w:rFonts w:ascii="Courier New" w:eastAsia="Times New Roman" w:hAnsi="Courier New" w:cs="Courier New"/>
          <w:color w:val="000000"/>
          <w:spacing w:val="2"/>
          <w:sz w:val="20"/>
          <w:szCs w:val="20"/>
          <w:lang w:eastAsia="ru-RU"/>
        </w:rPr>
        <w:br/>
        <w:t>      Бағдарламаны табысты іске асыру үшін ақпаратты</w:t>
      </w:r>
      <w:proofErr w:type="gramStart"/>
      <w:r w:rsidRPr="00426905">
        <w:rPr>
          <w:rFonts w:ascii="Courier New" w:eastAsia="Times New Roman" w:hAnsi="Courier New" w:cs="Courier New"/>
          <w:color w:val="000000"/>
          <w:spacing w:val="2"/>
          <w:sz w:val="20"/>
          <w:szCs w:val="20"/>
          <w:lang w:eastAsia="ru-RU"/>
        </w:rPr>
        <w:t>қ-</w:t>
      </w:r>
      <w:proofErr w:type="gramEnd"/>
      <w:r w:rsidRPr="00426905">
        <w:rPr>
          <w:rFonts w:ascii="Courier New" w:eastAsia="Times New Roman" w:hAnsi="Courier New" w:cs="Courier New"/>
          <w:color w:val="000000"/>
          <w:spacing w:val="2"/>
          <w:sz w:val="20"/>
          <w:szCs w:val="20"/>
          <w:lang w:eastAsia="ru-RU"/>
        </w:rPr>
        <w:t>коммуникациялық технологиялар мен электрондық оқытуды дамытуға, 3 ауысымды және авариялық мектептердің орнына мектептер салуға, бейіндік мектептер салуға, жетекші ЖОО-ларға шетелдік ғалымдар мен консультанттарды тартуға, магистратура мен докторантураға қабылдау бойынша мемлекетті</w:t>
      </w:r>
      <w:proofErr w:type="gramStart"/>
      <w:r w:rsidRPr="00426905">
        <w:rPr>
          <w:rFonts w:ascii="Courier New" w:eastAsia="Times New Roman" w:hAnsi="Courier New" w:cs="Courier New"/>
          <w:color w:val="000000"/>
          <w:spacing w:val="2"/>
          <w:sz w:val="20"/>
          <w:szCs w:val="20"/>
          <w:lang w:eastAsia="ru-RU"/>
        </w:rPr>
        <w:t>к</w:t>
      </w:r>
      <w:proofErr w:type="gramEnd"/>
      <w:r w:rsidRPr="00426905">
        <w:rPr>
          <w:rFonts w:ascii="Courier New" w:eastAsia="Times New Roman" w:hAnsi="Courier New" w:cs="Courier New"/>
          <w:color w:val="000000"/>
          <w:spacing w:val="2"/>
          <w:sz w:val="20"/>
          <w:szCs w:val="20"/>
          <w:lang w:eastAsia="ru-RU"/>
        </w:rPr>
        <w:t xml:space="preserve"> білім беру тапсырысына, инновациялық жобаларды әзірлеуге және т.б. қолдау тапқан қаражат шеңберінде қаржылық ресурстар шоғырландырылатын болады.</w:t>
      </w:r>
      <w:r w:rsidRPr="00426905">
        <w:rPr>
          <w:rFonts w:ascii="Courier New" w:eastAsia="Times New Roman" w:hAnsi="Courier New" w:cs="Courier New"/>
          <w:color w:val="000000"/>
          <w:spacing w:val="2"/>
          <w:sz w:val="20"/>
          <w:szCs w:val="20"/>
          <w:lang w:eastAsia="ru-RU"/>
        </w:rPr>
        <w:br/>
        <w:t>      млрд. теңге</w:t>
      </w:r>
    </w:p>
    <w:tbl>
      <w:tblPr>
        <w:tblW w:w="5000" w:type="pct"/>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73"/>
        <w:gridCol w:w="1960"/>
        <w:gridCol w:w="2255"/>
        <w:gridCol w:w="1960"/>
        <w:gridCol w:w="2057"/>
      </w:tblGrid>
      <w:tr w:rsidR="00426905" w:rsidRPr="00426905" w:rsidTr="00426905">
        <w:trPr>
          <w:trHeight w:val="810"/>
        </w:trPr>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Жылдар бойынша</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Барлығы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Республикалық бюджет</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Жергілікті бюджет</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426905">
              <w:rPr>
                <w:rFonts w:ascii="Courier New" w:eastAsia="Times New Roman" w:hAnsi="Courier New" w:cs="Courier New"/>
                <w:color w:val="000000"/>
                <w:spacing w:val="2"/>
                <w:sz w:val="20"/>
                <w:szCs w:val="20"/>
                <w:lang w:eastAsia="ru-RU"/>
              </w:rPr>
              <w:t>Бас</w:t>
            </w:r>
            <w:proofErr w:type="gramEnd"/>
            <w:r w:rsidRPr="00426905">
              <w:rPr>
                <w:rFonts w:ascii="Courier New" w:eastAsia="Times New Roman" w:hAnsi="Courier New" w:cs="Courier New"/>
                <w:color w:val="000000"/>
                <w:spacing w:val="2"/>
                <w:sz w:val="20"/>
                <w:szCs w:val="20"/>
                <w:lang w:eastAsia="ru-RU"/>
              </w:rPr>
              <w:t>қа қаржыландыру көздері</w:t>
            </w:r>
          </w:p>
        </w:tc>
      </w:tr>
      <w:tr w:rsidR="00426905" w:rsidRPr="00426905" w:rsidTr="00426905">
        <w:trPr>
          <w:trHeight w:val="195"/>
        </w:trPr>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2016 ж.</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390,2</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322,3</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67,9</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0" w:line="240" w:lineRule="auto"/>
              <w:rPr>
                <w:rFonts w:ascii="Times New Roman" w:eastAsia="Times New Roman" w:hAnsi="Times New Roman" w:cs="Times New Roman"/>
                <w:sz w:val="20"/>
                <w:szCs w:val="20"/>
                <w:lang w:eastAsia="ru-RU"/>
              </w:rPr>
            </w:pPr>
          </w:p>
        </w:tc>
      </w:tr>
      <w:tr w:rsidR="00426905" w:rsidRPr="00426905" w:rsidTr="00426905">
        <w:trPr>
          <w:trHeight w:val="255"/>
        </w:trPr>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2017 ж.</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326,1</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261,8</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60,9</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3,4</w:t>
            </w:r>
          </w:p>
        </w:tc>
      </w:tr>
      <w:tr w:rsidR="00426905" w:rsidRPr="00426905" w:rsidTr="00426905">
        <w:trPr>
          <w:trHeight w:val="375"/>
        </w:trPr>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2018 ж.</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357,3</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284,6</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61,8</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10,9</w:t>
            </w:r>
          </w:p>
        </w:tc>
      </w:tr>
      <w:tr w:rsidR="00426905" w:rsidRPr="00426905" w:rsidTr="00426905">
        <w:trPr>
          <w:trHeight w:val="375"/>
        </w:trPr>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2019 ж.</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349,8</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284,3</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61,8</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3,7</w:t>
            </w:r>
          </w:p>
        </w:tc>
      </w:tr>
      <w:tr w:rsidR="00426905" w:rsidRPr="00426905" w:rsidTr="00426905">
        <w:trPr>
          <w:trHeight w:val="180"/>
        </w:trPr>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180"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Барлығы:</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180"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1423,4</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180"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1153,0</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180"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252,4</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6905" w:rsidRPr="00426905" w:rsidRDefault="00426905" w:rsidP="00426905">
            <w:pPr>
              <w:spacing w:after="360" w:line="180"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18,0</w:t>
            </w:r>
          </w:p>
        </w:tc>
      </w:tr>
    </w:tbl>
    <w:p w:rsidR="00426905" w:rsidRPr="00426905" w:rsidRDefault="00426905" w:rsidP="00426905">
      <w:pPr>
        <w:spacing w:after="360" w:line="285" w:lineRule="atLeast"/>
        <w:textAlignment w:val="baseline"/>
        <w:rPr>
          <w:rFonts w:ascii="Courier New" w:eastAsia="Times New Roman" w:hAnsi="Courier New" w:cs="Courier New"/>
          <w:color w:val="000000"/>
          <w:spacing w:val="2"/>
          <w:sz w:val="20"/>
          <w:szCs w:val="20"/>
          <w:lang w:eastAsia="ru-RU"/>
        </w:rPr>
      </w:pPr>
      <w:r w:rsidRPr="00426905">
        <w:rPr>
          <w:rFonts w:ascii="Courier New" w:eastAsia="Times New Roman" w:hAnsi="Courier New" w:cs="Courier New"/>
          <w:color w:val="000000"/>
          <w:spacing w:val="2"/>
          <w:sz w:val="20"/>
          <w:szCs w:val="20"/>
          <w:lang w:eastAsia="ru-RU"/>
        </w:rPr>
        <w:t>      Бағдарламаны 2016 – 2019 жылдарға арналған қаржыландыру көлемдері Қазақстан Республикасының заңнамасына сәйкес тиі</w:t>
      </w:r>
      <w:proofErr w:type="gramStart"/>
      <w:r w:rsidRPr="00426905">
        <w:rPr>
          <w:rFonts w:ascii="Courier New" w:eastAsia="Times New Roman" w:hAnsi="Courier New" w:cs="Courier New"/>
          <w:color w:val="000000"/>
          <w:spacing w:val="2"/>
          <w:sz w:val="20"/>
          <w:szCs w:val="20"/>
          <w:lang w:eastAsia="ru-RU"/>
        </w:rPr>
        <w:t>ст</w:t>
      </w:r>
      <w:proofErr w:type="gramEnd"/>
      <w:r w:rsidRPr="00426905">
        <w:rPr>
          <w:rFonts w:ascii="Courier New" w:eastAsia="Times New Roman" w:hAnsi="Courier New" w:cs="Courier New"/>
          <w:color w:val="000000"/>
          <w:spacing w:val="2"/>
          <w:sz w:val="20"/>
          <w:szCs w:val="20"/>
          <w:lang w:eastAsia="ru-RU"/>
        </w:rPr>
        <w:t>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p>
    <w:p w:rsidR="00406912" w:rsidRDefault="003F14FD"/>
    <w:sectPr w:rsidR="00406912" w:rsidSect="00D04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F002D"/>
    <w:multiLevelType w:val="multilevel"/>
    <w:tmpl w:val="E6F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proofState w:grammar="clean"/>
  <w:defaultTabStop w:val="708"/>
  <w:characterSpacingControl w:val="doNotCompress"/>
  <w:compat/>
  <w:rsids>
    <w:rsidRoot w:val="00426905"/>
    <w:rsid w:val="000537A5"/>
    <w:rsid w:val="001A228D"/>
    <w:rsid w:val="00245A8D"/>
    <w:rsid w:val="003F14FD"/>
    <w:rsid w:val="00426905"/>
    <w:rsid w:val="00D045F6"/>
    <w:rsid w:val="00DF7B09"/>
    <w:rsid w:val="00FD0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F6"/>
  </w:style>
  <w:style w:type="paragraph" w:styleId="1">
    <w:name w:val="heading 1"/>
    <w:basedOn w:val="a"/>
    <w:link w:val="10"/>
    <w:uiPriority w:val="9"/>
    <w:qFormat/>
    <w:rsid w:val="00426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269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69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690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26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6905"/>
    <w:rPr>
      <w:color w:val="0000FF"/>
      <w:u w:val="single"/>
    </w:rPr>
  </w:style>
  <w:style w:type="character" w:styleId="a5">
    <w:name w:val="FollowedHyperlink"/>
    <w:basedOn w:val="a0"/>
    <w:uiPriority w:val="99"/>
    <w:semiHidden/>
    <w:unhideWhenUsed/>
    <w:rsid w:val="00426905"/>
    <w:rPr>
      <w:color w:val="800080"/>
      <w:u w:val="single"/>
    </w:rPr>
  </w:style>
  <w:style w:type="character" w:customStyle="1" w:styleId="apple-converted-space">
    <w:name w:val="apple-converted-space"/>
    <w:basedOn w:val="a0"/>
    <w:rsid w:val="00426905"/>
  </w:style>
</w:styles>
</file>

<file path=word/webSettings.xml><?xml version="1.0" encoding="utf-8"?>
<w:webSettings xmlns:r="http://schemas.openxmlformats.org/officeDocument/2006/relationships" xmlns:w="http://schemas.openxmlformats.org/wordprocessingml/2006/main">
  <w:divs>
    <w:div w:id="1866477276">
      <w:bodyDiv w:val="1"/>
      <w:marLeft w:val="0"/>
      <w:marRight w:val="0"/>
      <w:marTop w:val="0"/>
      <w:marBottom w:val="0"/>
      <w:divBdr>
        <w:top w:val="none" w:sz="0" w:space="0" w:color="auto"/>
        <w:left w:val="none" w:sz="0" w:space="0" w:color="auto"/>
        <w:bottom w:val="none" w:sz="0" w:space="0" w:color="auto"/>
        <w:right w:val="none" w:sz="0" w:space="0" w:color="auto"/>
      </w:divBdr>
      <w:divsChild>
        <w:div w:id="1586917753">
          <w:marLeft w:val="0"/>
          <w:marRight w:val="0"/>
          <w:marTop w:val="0"/>
          <w:marBottom w:val="0"/>
          <w:divBdr>
            <w:top w:val="none" w:sz="0" w:space="0" w:color="auto"/>
            <w:left w:val="none" w:sz="0" w:space="0" w:color="auto"/>
            <w:bottom w:val="none" w:sz="0" w:space="0" w:color="auto"/>
            <w:right w:val="none" w:sz="0" w:space="0" w:color="auto"/>
          </w:divBdr>
          <w:divsChild>
            <w:div w:id="1023752095">
              <w:marLeft w:val="0"/>
              <w:marRight w:val="0"/>
              <w:marTop w:val="0"/>
              <w:marBottom w:val="0"/>
              <w:divBdr>
                <w:top w:val="none" w:sz="0" w:space="0" w:color="auto"/>
                <w:left w:val="none" w:sz="0" w:space="0" w:color="auto"/>
                <w:bottom w:val="none" w:sz="0" w:space="0" w:color="auto"/>
                <w:right w:val="none" w:sz="0" w:space="0" w:color="auto"/>
              </w:divBdr>
              <w:divsChild>
                <w:div w:id="2137134734">
                  <w:marLeft w:val="0"/>
                  <w:marRight w:val="0"/>
                  <w:marTop w:val="0"/>
                  <w:marBottom w:val="0"/>
                  <w:divBdr>
                    <w:top w:val="none" w:sz="0" w:space="0" w:color="auto"/>
                    <w:left w:val="none" w:sz="0" w:space="0" w:color="auto"/>
                    <w:bottom w:val="none" w:sz="0" w:space="0" w:color="auto"/>
                    <w:right w:val="none" w:sz="0" w:space="0" w:color="auto"/>
                  </w:divBdr>
                </w:div>
                <w:div w:id="1578006568">
                  <w:marLeft w:val="0"/>
                  <w:marRight w:val="0"/>
                  <w:marTop w:val="0"/>
                  <w:marBottom w:val="0"/>
                  <w:divBdr>
                    <w:top w:val="none" w:sz="0" w:space="0" w:color="auto"/>
                    <w:left w:val="none" w:sz="0" w:space="0" w:color="auto"/>
                    <w:bottom w:val="none" w:sz="0" w:space="0" w:color="auto"/>
                    <w:right w:val="none" w:sz="0" w:space="0" w:color="auto"/>
                  </w:divBdr>
                  <w:divsChild>
                    <w:div w:id="1399669507">
                      <w:marLeft w:val="0"/>
                      <w:marRight w:val="0"/>
                      <w:marTop w:val="0"/>
                      <w:marBottom w:val="0"/>
                      <w:divBdr>
                        <w:top w:val="none" w:sz="0" w:space="0" w:color="auto"/>
                        <w:left w:val="none" w:sz="0" w:space="0" w:color="auto"/>
                        <w:bottom w:val="none" w:sz="0" w:space="0" w:color="auto"/>
                        <w:right w:val="none" w:sz="0" w:space="0" w:color="auto"/>
                      </w:divBdr>
                    </w:div>
                  </w:divsChild>
                </w:div>
                <w:div w:id="1065058258">
                  <w:marLeft w:val="0"/>
                  <w:marRight w:val="0"/>
                  <w:marTop w:val="0"/>
                  <w:marBottom w:val="0"/>
                  <w:divBdr>
                    <w:top w:val="none" w:sz="0" w:space="0" w:color="auto"/>
                    <w:left w:val="none" w:sz="0" w:space="0" w:color="auto"/>
                    <w:bottom w:val="none" w:sz="0" w:space="0" w:color="auto"/>
                    <w:right w:val="none" w:sz="0" w:space="0" w:color="auto"/>
                  </w:divBdr>
                  <w:divsChild>
                    <w:div w:id="11327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1200000423" TargetMode="External"/><Relationship Id="rId3" Type="http://schemas.openxmlformats.org/officeDocument/2006/relationships/settings" Target="settings.xml"/><Relationship Id="rId7" Type="http://schemas.openxmlformats.org/officeDocument/2006/relationships/hyperlink" Target="http://adilet.zan.kz/kaz/docs/U1200000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U1000001118" TargetMode="External"/><Relationship Id="rId11" Type="http://schemas.openxmlformats.org/officeDocument/2006/relationships/theme" Target="theme/theme1.xml"/><Relationship Id="rId5" Type="http://schemas.openxmlformats.org/officeDocument/2006/relationships/hyperlink" Target="http://adilet.zan.kz/kaz/docs/U100000931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U1400000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59</Pages>
  <Words>21608</Words>
  <Characters>123167</Characters>
  <Application>Microsoft Office Word</Application>
  <DocSecurity>0</DocSecurity>
  <Lines>1026</Lines>
  <Paragraphs>288</Paragraphs>
  <ScaleCrop>false</ScaleCrop>
  <Company>Microsoft</Company>
  <LinksUpToDate>false</LinksUpToDate>
  <CharactersWithSpaces>144487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2016-03-18T04:20:00Z</dcterms:created>
  <dcterms:modified xsi:type="dcterms:W3CDTF">2016-04-28T07:01:00Z</dcterms:modified>
</cp:coreProperties>
</file>