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4B" w:rsidRDefault="0008232B" w:rsidP="00EE11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F76E6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069EE9" wp14:editId="5F0B4E26">
            <wp:simplePos x="0" y="0"/>
            <wp:positionH relativeFrom="column">
              <wp:posOffset>-267335</wp:posOffset>
            </wp:positionH>
            <wp:positionV relativeFrom="paragraph">
              <wp:posOffset>38100</wp:posOffset>
            </wp:positionV>
            <wp:extent cx="1346200" cy="1435100"/>
            <wp:effectExtent l="0" t="0" r="6350" b="0"/>
            <wp:wrapThrough wrapText="bothSides">
              <wp:wrapPolygon edited="0">
                <wp:start x="0" y="0"/>
                <wp:lineTo x="0" y="21218"/>
                <wp:lineTo x="21396" y="21218"/>
                <wp:lineTo x="21396" y="0"/>
                <wp:lineTo x="0" y="0"/>
              </wp:wrapPolygon>
            </wp:wrapThrough>
            <wp:docPr id="2" name="Рисунок 2" descr="Республикалық «Кітап оқитын адам – табысты адам» байқауын өткізу тур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спубликалық «Кітап оқитын адам – табысты адам» байқауын өткізу турал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4B" w:rsidRDefault="00BF76E6" w:rsidP="00F712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жасөспірімдерге арналған</w:t>
      </w:r>
    </w:p>
    <w:p w:rsidR="00EE114B" w:rsidRDefault="00114F23" w:rsidP="00F7127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76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«Кітап оқитын адам – </w:t>
      </w:r>
      <w:r w:rsidR="00FB6B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76E6">
        <w:rPr>
          <w:rFonts w:ascii="Times New Roman" w:hAnsi="Times New Roman" w:cs="Times New Roman"/>
          <w:b/>
          <w:sz w:val="28"/>
          <w:szCs w:val="28"/>
          <w:lang w:val="kk-KZ"/>
        </w:rPr>
        <w:t>табысты адам»</w:t>
      </w:r>
    </w:p>
    <w:p w:rsidR="00114F23" w:rsidRDefault="00EE114B" w:rsidP="00F712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BF76E6">
        <w:rPr>
          <w:rFonts w:ascii="Times New Roman" w:hAnsi="Times New Roman" w:cs="Times New Roman"/>
          <w:sz w:val="28"/>
          <w:szCs w:val="28"/>
          <w:lang w:val="kk-KZ"/>
        </w:rPr>
        <w:t>атты мектепішілік байқаудың жүру тәртібі</w:t>
      </w:r>
    </w:p>
    <w:p w:rsidR="002B6A62" w:rsidRDefault="002B6A62" w:rsidP="00EE11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Мәжіліс залы. </w:t>
      </w:r>
    </w:p>
    <w:p w:rsidR="002B6A62" w:rsidRDefault="002B6A62" w:rsidP="00EE11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19 қаңтар 2015 жыл, </w:t>
      </w:r>
    </w:p>
    <w:p w:rsidR="00BF76E6" w:rsidRDefault="002B6A62" w:rsidP="00EE11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сағат 15.00.</w:t>
      </w:r>
    </w:p>
    <w:p w:rsidR="00BF76E6" w:rsidRPr="00BF76E6" w:rsidRDefault="00BF76E6" w:rsidP="00EE114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232B" w:rsidRDefault="00BF76E6" w:rsidP="00E66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F76E6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 Қайырлы күн, қымбатты ұстаздар, оқушылар! Білім, дене шынықтыру және спорт бөлімі мен мектеп кітапханалары бірігіп ұйымдастырған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«Кітап оқитын адам – </w:t>
      </w:r>
      <w:r w:rsidRPr="00BF76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табысты адам»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 w:rsidR="0008232B">
        <w:rPr>
          <w:rFonts w:ascii="Times New Roman" w:hAnsi="Times New Roman" w:cs="Times New Roman"/>
          <w:sz w:val="28"/>
          <w:szCs w:val="28"/>
          <w:lang w:val="kk-KZ"/>
        </w:rPr>
        <w:t xml:space="preserve">байқау аясында біздің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мектепішілік байқауым</w:t>
      </w:r>
      <w:r w:rsidR="00E669BB">
        <w:rPr>
          <w:rFonts w:ascii="Times New Roman" w:hAnsi="Times New Roman" w:cs="Times New Roman"/>
          <w:sz w:val="28"/>
          <w:szCs w:val="28"/>
          <w:lang w:val="kk-KZ"/>
        </w:rPr>
        <w:t xml:space="preserve">ызға қош келдіңіздер! </w:t>
      </w:r>
    </w:p>
    <w:p w:rsidR="001D3B58" w:rsidRDefault="00AD4FF6" w:rsidP="00E66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E37C3">
        <w:rPr>
          <w:rFonts w:ascii="Times New Roman" w:hAnsi="Times New Roman" w:cs="Times New Roman"/>
          <w:lang w:val="kk-KZ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  <w:lang w:val="kk-KZ"/>
        </w:rPr>
        <w:t>Кітап - өткеннің рухы, келешектің кілті. Жақсы мен жаманның парқы. Мәдениеттің биік шыңы. «Адам кітап оқуды қойса, ойлауды қояды»,-д</w:t>
      </w:r>
      <w:r w:rsidR="00E669BB">
        <w:rPr>
          <w:rFonts w:ascii="Times New Roman" w:hAnsi="Times New Roman" w:cs="Times New Roman"/>
          <w:sz w:val="28"/>
          <w:szCs w:val="28"/>
          <w:lang w:val="kk-KZ"/>
        </w:rPr>
        <w:t>ейді Д</w:t>
      </w:r>
      <w:r w:rsidR="0008232B">
        <w:rPr>
          <w:rFonts w:ascii="Times New Roman" w:hAnsi="Times New Roman" w:cs="Times New Roman"/>
          <w:sz w:val="28"/>
          <w:szCs w:val="28"/>
          <w:lang w:val="kk-KZ"/>
        </w:rPr>
        <w:t xml:space="preserve">енис </w:t>
      </w:r>
      <w:r w:rsidR="00E669BB">
        <w:rPr>
          <w:rFonts w:ascii="Times New Roman" w:hAnsi="Times New Roman" w:cs="Times New Roman"/>
          <w:sz w:val="28"/>
          <w:szCs w:val="28"/>
          <w:lang w:val="kk-KZ"/>
        </w:rPr>
        <w:t xml:space="preserve">Дидро. </w:t>
      </w:r>
      <w:r w:rsidR="001D3B58" w:rsidRPr="001D3B58">
        <w:rPr>
          <w:rFonts w:ascii="Times New Roman" w:hAnsi="Times New Roman" w:cs="Times New Roman"/>
          <w:sz w:val="28"/>
          <w:szCs w:val="28"/>
          <w:lang w:val="kk-KZ"/>
        </w:rPr>
        <w:t>Расында да солай. Себебі кітап - біздің сан ғасырлық тарихымыз бен тыныс-тіршілігіміздің құнды жәдігері. Оны оқып, тарихынан тәлім алмаған, асыл сөзге сусындап қанбаған жанда не озық ой болсын тәйірі? Тамырсыз тал да өспейді емес пе?!.</w:t>
      </w:r>
    </w:p>
    <w:p w:rsidR="00E669BB" w:rsidRDefault="00E669BB" w:rsidP="00E66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Олай болса: бүгінгі тілге тиек болар байқауымыздың мақсат-міндеттерімен баршаңызды таныс етуге рұқсат етіңіздер!</w:t>
      </w:r>
    </w:p>
    <w:p w:rsidR="00E669BB" w:rsidRDefault="00E669BB" w:rsidP="00E669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69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басты мақсаттары</w:t>
      </w:r>
      <w:r w:rsidRPr="00E669B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669BB" w:rsidRPr="00E669BB" w:rsidRDefault="00E669BB" w:rsidP="00E669B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бос уақыт нысанасы ретінде кітап оқуды дәріптеу;</w:t>
      </w:r>
    </w:p>
    <w:p w:rsidR="00E669BB" w:rsidRPr="00E669BB" w:rsidRDefault="00E669BB" w:rsidP="00E669B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кітап пен оқуды адамның рухани өмірінің маңызды факторы ретінде насихаттау;</w:t>
      </w:r>
    </w:p>
    <w:p w:rsidR="00E669BB" w:rsidRPr="00E669BB" w:rsidRDefault="00E669BB" w:rsidP="00E669B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жасөспірімдерде ақпарат мәдениетін қалыптастыру;</w:t>
      </w:r>
    </w:p>
    <w:p w:rsidR="00E669BB" w:rsidRDefault="00E669BB" w:rsidP="00E669B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69BB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орталық ретінде кітапханаларға назар аударту.</w:t>
      </w:r>
    </w:p>
    <w:p w:rsidR="00E669BB" w:rsidRDefault="00326C9D" w:rsidP="00326C9D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Байқаудың басты міндеттері:</w:t>
      </w:r>
    </w:p>
    <w:p w:rsidR="00326C9D" w:rsidRPr="00326C9D" w:rsidRDefault="00326C9D" w:rsidP="00326C9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жасөспірімдерді өзіндік әдеби-шығармашылық үдерісіне тарту жолымен олардың әдеби-шығармашылық қабілетін дамыту;</w:t>
      </w:r>
    </w:p>
    <w:p w:rsidR="00326C9D" w:rsidRPr="00326C9D" w:rsidRDefault="00326C9D" w:rsidP="00326C9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бірлескен отбасылық кітап оқу мәдениетін қалыптастыру үшін ата-аналар назарын балалар оқуына аудару;</w:t>
      </w:r>
    </w:p>
    <w:p w:rsidR="00326C9D" w:rsidRDefault="00326C9D" w:rsidP="00326C9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26C9D" w:rsidRDefault="00326C9D" w:rsidP="00326C9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Аталмыш байқау үш жас топтары бойынша өтеді.</w:t>
      </w:r>
    </w:p>
    <w:p w:rsidR="00326C9D" w:rsidRDefault="00326C9D" w:rsidP="00326C9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26C9D">
        <w:rPr>
          <w:rFonts w:ascii="Times New Roman" w:hAnsi="Times New Roman" w:cs="Times New Roman"/>
          <w:sz w:val="28"/>
          <w:szCs w:val="28"/>
          <w:lang w:val="kk-KZ"/>
        </w:rPr>
        <w:t>кіші мектеп жасы (</w:t>
      </w:r>
      <w:r w:rsidR="0008232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B6BA2">
        <w:rPr>
          <w:rFonts w:ascii="Times New Roman" w:hAnsi="Times New Roman" w:cs="Times New Roman"/>
          <w:sz w:val="28"/>
          <w:szCs w:val="28"/>
          <w:lang w:val="kk-KZ"/>
        </w:rPr>
        <w:t>-4 сыныптар аралығы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26C9D" w:rsidRDefault="00FB6BA2" w:rsidP="00326C9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 мектеп жасы (5-7 сыныптар аралығы)</w:t>
      </w:r>
    </w:p>
    <w:p w:rsidR="00FB6BA2" w:rsidRDefault="00FB6BA2" w:rsidP="00326C9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ересек мектеп жасы (8-9 сыныптар аралығы)</w:t>
      </w:r>
    </w:p>
    <w:p w:rsidR="00FB6BA2" w:rsidRDefault="00FB6BA2" w:rsidP="00FB6B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1267D" w:rsidRPr="0081267D" w:rsidRDefault="0081267D" w:rsidP="00FB6BA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267D">
        <w:rPr>
          <w:rFonts w:ascii="Times New Roman" w:hAnsi="Times New Roman" w:cs="Times New Roman"/>
          <w:b/>
          <w:sz w:val="28"/>
          <w:szCs w:val="28"/>
          <w:lang w:val="kk-KZ"/>
        </w:rPr>
        <w:t>Байқау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812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шарттары:</w:t>
      </w:r>
    </w:p>
    <w:p w:rsidR="00FB6BA2" w:rsidRDefault="00FB6BA2" w:rsidP="00FB6B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 талаптары бойынша оқушылар шығармашылық жұмысын мынадай номинациялар бойынша дайындап, табыстаған болатын:</w:t>
      </w:r>
    </w:p>
    <w:p w:rsidR="00FB6BA2" w:rsidRDefault="00FB6BA2" w:rsidP="00FB6B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6BA2" w:rsidRDefault="0008232B" w:rsidP="00FB6BA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B6BA2">
        <w:rPr>
          <w:rFonts w:ascii="Times New Roman" w:hAnsi="Times New Roman" w:cs="Times New Roman"/>
          <w:sz w:val="28"/>
          <w:szCs w:val="28"/>
          <w:lang w:val="kk-KZ"/>
        </w:rPr>
        <w:t xml:space="preserve">-4 сыныптар үшін </w:t>
      </w:r>
      <w:r w:rsidR="0081267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B6BA2">
        <w:rPr>
          <w:rFonts w:ascii="Times New Roman" w:hAnsi="Times New Roman" w:cs="Times New Roman"/>
          <w:sz w:val="28"/>
          <w:szCs w:val="28"/>
          <w:lang w:val="kk-KZ"/>
        </w:rPr>
        <w:t>Сүйікті кітабымызды иллюстрациялаймыз»;</w:t>
      </w:r>
    </w:p>
    <w:p w:rsidR="0081267D" w:rsidRPr="0081267D" w:rsidRDefault="00FB6BA2" w:rsidP="0081267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1267D">
        <w:rPr>
          <w:rFonts w:ascii="Times New Roman" w:hAnsi="Times New Roman" w:cs="Times New Roman"/>
          <w:sz w:val="28"/>
          <w:szCs w:val="28"/>
          <w:lang w:val="kk-KZ"/>
        </w:rPr>
        <w:t>5-7 сыныптар үшін</w:t>
      </w:r>
      <w:r w:rsidR="0081267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1267D" w:rsidRPr="0081267D">
        <w:rPr>
          <w:rFonts w:ascii="Times New Roman" w:hAnsi="Times New Roman" w:cs="Times New Roman"/>
          <w:sz w:val="28"/>
          <w:szCs w:val="28"/>
          <w:lang w:val="kk-KZ"/>
        </w:rPr>
        <w:t>Сүйікті жазушымның сүйікті кітабы»;</w:t>
      </w:r>
    </w:p>
    <w:p w:rsidR="0081267D" w:rsidRDefault="0081267D" w:rsidP="0081267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1267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8-9 сыныптар үшін «Мына кітапты міндетті түрде оқуға кеңес беремін!»; </w:t>
      </w:r>
    </w:p>
    <w:p w:rsidR="0081267D" w:rsidRDefault="0081267D" w:rsidP="0081267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81267D" w:rsidRDefault="0081267D" w:rsidP="0081267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 шарты бойынша әр сынып оқушысы өзінің орындаған жеке шығармашылық жұмысын ұйымдастыру алқасына ұсынған болатын.</w:t>
      </w:r>
    </w:p>
    <w:p w:rsidR="0081267D" w:rsidRDefault="0081267D" w:rsidP="0081267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жұмыстар төмендегі рәсімделу тәртібіне сай орындалды:</w:t>
      </w:r>
    </w:p>
    <w:p w:rsidR="0081267D" w:rsidRDefault="0081267D" w:rsidP="0081267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81267D" w:rsidRDefault="0081267D" w:rsidP="0081267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1267D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елгіленген мөлшерде компьютерде терілген мәтін түрінде;</w:t>
      </w:r>
    </w:p>
    <w:p w:rsidR="00ED3BAF" w:rsidRDefault="0081267D" w:rsidP="0081267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ұзақтығы 5 минуттан аспайтын 10 слайдтан немесе бейнероликтен </w:t>
      </w:r>
      <w:r w:rsidR="00ED3BAF">
        <w:rPr>
          <w:rFonts w:ascii="Times New Roman" w:hAnsi="Times New Roman" w:cs="Times New Roman"/>
          <w:sz w:val="28"/>
          <w:szCs w:val="28"/>
          <w:lang w:val="kk-KZ"/>
        </w:rPr>
        <w:t>аспайтын электронды таныстырылым түрінде.</w:t>
      </w:r>
    </w:p>
    <w:p w:rsidR="00ED3BAF" w:rsidRDefault="00ED3BAF" w:rsidP="00ED3BA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1D3B58" w:rsidRPr="001D3B58" w:rsidRDefault="001D3B58" w:rsidP="001D3B58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3B58">
        <w:rPr>
          <w:rFonts w:ascii="Times New Roman" w:hAnsi="Times New Roman" w:cs="Times New Roman"/>
          <w:b/>
          <w:sz w:val="28"/>
          <w:szCs w:val="28"/>
          <w:lang w:val="kk-KZ"/>
        </w:rPr>
        <w:t>Байқауды бағалау.</w:t>
      </w:r>
    </w:p>
    <w:p w:rsidR="001D3B58" w:rsidRDefault="001D3B58" w:rsidP="001D3B5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1D3B58">
        <w:rPr>
          <w:rFonts w:ascii="Times New Roman" w:hAnsi="Times New Roman" w:cs="Times New Roman"/>
          <w:sz w:val="28"/>
          <w:szCs w:val="28"/>
          <w:lang w:val="kk-KZ"/>
        </w:rPr>
        <w:t>Байқауға ұсынылған жұмыстарды құзіретті қазылар алқасы бағалайды. Қазылар алқасы ұсынылған жұмыстарды қабылдап, қарап, бүгін сіздердің алдарыңызда жеңімпаздарды анықтайтын болады.</w:t>
      </w:r>
    </w:p>
    <w:p w:rsidR="001D3B58" w:rsidRDefault="001D3B58" w:rsidP="00ED3BA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EE114B" w:rsidRDefault="00EE114B" w:rsidP="00ED3BA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F76E6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D3BAF">
        <w:rPr>
          <w:rFonts w:ascii="Times New Roman" w:hAnsi="Times New Roman" w:cs="Times New Roman"/>
          <w:sz w:val="28"/>
          <w:szCs w:val="28"/>
          <w:lang w:val="kk-KZ"/>
        </w:rPr>
        <w:t xml:space="preserve">Құрметті </w:t>
      </w:r>
      <w:r w:rsidR="001D3B58">
        <w:rPr>
          <w:rFonts w:ascii="Times New Roman" w:hAnsi="Times New Roman" w:cs="Times New Roman"/>
          <w:sz w:val="28"/>
          <w:szCs w:val="28"/>
          <w:lang w:val="kk-KZ"/>
        </w:rPr>
        <w:t>көрермендер! Сахна төріне бүгінгі байқауда бағын сынамақ болып</w:t>
      </w:r>
      <w:r w:rsidR="0008232B">
        <w:rPr>
          <w:rFonts w:ascii="Times New Roman" w:hAnsi="Times New Roman" w:cs="Times New Roman"/>
          <w:sz w:val="28"/>
          <w:szCs w:val="28"/>
          <w:lang w:val="kk-KZ"/>
        </w:rPr>
        <w:t xml:space="preserve"> өз шығармашылықтарын ұсынған балалардың ішінен іріктеліп, </w:t>
      </w:r>
      <w:r w:rsidR="00B53B05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шығармашылықтары </w:t>
      </w:r>
      <w:r w:rsidR="0008232B">
        <w:rPr>
          <w:rFonts w:ascii="Times New Roman" w:hAnsi="Times New Roman" w:cs="Times New Roman"/>
          <w:sz w:val="28"/>
          <w:szCs w:val="28"/>
          <w:lang w:val="kk-KZ"/>
        </w:rPr>
        <w:t>аталып өтілетін</w:t>
      </w:r>
      <w:r w:rsidR="001D3B58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оқушыларымызды шақырамыз. </w:t>
      </w:r>
    </w:p>
    <w:p w:rsidR="00A12837" w:rsidRDefault="001D3B58" w:rsidP="00ED3BAF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3B58">
        <w:rPr>
          <w:rFonts w:ascii="Times New Roman" w:hAnsi="Times New Roman" w:cs="Times New Roman"/>
          <w:b/>
          <w:sz w:val="28"/>
          <w:szCs w:val="28"/>
          <w:lang w:val="kk-KZ"/>
        </w:rPr>
        <w:t>Олар</w:t>
      </w:r>
      <w:r w:rsidR="00EE11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3B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12837">
        <w:rPr>
          <w:rFonts w:ascii="Times New Roman" w:hAnsi="Times New Roman" w:cs="Times New Roman"/>
          <w:b/>
          <w:sz w:val="28"/>
          <w:szCs w:val="28"/>
          <w:lang w:val="kk-KZ"/>
        </w:rPr>
        <w:t>-4 сынып аралығындағы оқушылар: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2-4 сынып аралығындағы оқушылар: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1.Молдыбаев Ілияс 3 ә «Маугли» ертегі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2.Арман Нұрәлем 3 ә «Робинзон Крузо»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3.Зобнин Руслан  «су ертегісі»_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«Алдар Көсе» Амангелді Заманхан 4 а 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5.Аманкелді Аружан 4 а «Қамбар батыр»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6. Сәрсенбай Ерасыл 4 а «Қаңбақ шал мен дәу»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7.  Нұрғалиев Нұрбол 4 ә  ???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8. Далабаев Дәулет 4 ә «Қалайы солдат»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9. Темешев Адиль 4 б «Незнайка и его друзья» 2 рисунка «Моя любимая книга» презентация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5-7 сынып аралығындағы оқушылар: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1.</w:t>
      </w:r>
      <w:r w:rsidR="00AC02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Айтжан Фариза 6 а Сыздықов Шүкіржан «Мәншүктің өшпес ерлігі»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2. Яковенко Вера 6 а  Айса  Хамзаұлы  «Обал»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AC02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Амантай Саламат 6 а  А.Галиев «Кеерей мен Жәнібек» 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AC02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Кәрібай Гүлдария 7 ә Мұхтар Әуезов «Көксерек» 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6. Сүйіндік Бекарыс 5 ә Мұхтар Әуезов «Көксерек»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7. Сайранов Нұрсұлтан 6 ә Абай-менің сүйікті ақыным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8-9 сынып аралығындағы оқушылар: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1. Қордабаев Ерсұлтан  8  а «Абайдың қара сөзін оқуға ұсынамын»</w:t>
      </w:r>
    </w:p>
    <w:p w:rsidR="00F87A96" w:rsidRP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2. Жанпеисова Әлия «Н.В. Гоголь «Ревизор презентация и сочинение</w:t>
      </w:r>
    </w:p>
    <w:p w:rsidR="00F87A96" w:rsidRPr="00F87A96" w:rsidRDefault="00AC0255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bookmarkStart w:id="0" w:name="_GoBack"/>
      <w:bookmarkEnd w:id="0"/>
      <w:r w:rsidR="00F87A96" w:rsidRPr="00F87A96">
        <w:rPr>
          <w:rFonts w:ascii="Times New Roman" w:hAnsi="Times New Roman" w:cs="Times New Roman"/>
          <w:b/>
          <w:sz w:val="28"/>
          <w:szCs w:val="28"/>
          <w:lang w:val="kk-KZ"/>
        </w:rPr>
        <w:t>. Кәрібай Гүлдария 7 ә Мұхтар Әуезов «Көксерек»</w:t>
      </w:r>
    </w:p>
    <w:p w:rsidR="00F87A96" w:rsidRDefault="00F87A96" w:rsidP="00F87A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A96">
        <w:rPr>
          <w:rFonts w:ascii="Times New Roman" w:hAnsi="Times New Roman" w:cs="Times New Roman"/>
          <w:b/>
          <w:sz w:val="28"/>
          <w:szCs w:val="28"/>
          <w:lang w:val="kk-KZ"/>
        </w:rPr>
        <w:t>4. Әлімбаева Арайлым  9 а Жанболат Башар «Кепиет»</w:t>
      </w:r>
    </w:p>
    <w:p w:rsidR="001D3B58" w:rsidRDefault="00936FE3" w:rsidP="00F87A9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1D3B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D3B58">
        <w:rPr>
          <w:rFonts w:ascii="Times New Roman" w:hAnsi="Times New Roman" w:cs="Times New Roman"/>
          <w:sz w:val="28"/>
          <w:szCs w:val="28"/>
          <w:lang w:val="kk-KZ"/>
        </w:rPr>
        <w:t>Байқаудың</w:t>
      </w:r>
      <w:r w:rsidR="00ED3BAF" w:rsidRPr="001D3B58">
        <w:rPr>
          <w:rFonts w:ascii="Times New Roman" w:hAnsi="Times New Roman" w:cs="Times New Roman"/>
          <w:sz w:val="28"/>
          <w:szCs w:val="28"/>
          <w:lang w:val="kk-KZ"/>
        </w:rPr>
        <w:t xml:space="preserve"> қазылар алқасымен таныс болыңыздар.</w:t>
      </w:r>
    </w:p>
    <w:p w:rsidR="002B6A62" w:rsidRDefault="001D3B58" w:rsidP="002B6A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ED3BAF" w:rsidRPr="001D3B58">
        <w:rPr>
          <w:rFonts w:ascii="Times New Roman" w:hAnsi="Times New Roman" w:cs="Times New Roman"/>
          <w:b/>
          <w:sz w:val="28"/>
          <w:szCs w:val="28"/>
          <w:lang w:val="kk-KZ"/>
        </w:rPr>
        <w:t>Алқа мүшелері:</w:t>
      </w:r>
    </w:p>
    <w:p w:rsidR="00ED3BAF" w:rsidRPr="002B6A62" w:rsidRDefault="00ED3BAF" w:rsidP="002B6A6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B6A62">
        <w:rPr>
          <w:rFonts w:ascii="Times New Roman" w:hAnsi="Times New Roman" w:cs="Times New Roman"/>
          <w:sz w:val="28"/>
          <w:szCs w:val="28"/>
          <w:lang w:val="kk-KZ"/>
        </w:rPr>
        <w:t>Тәжірибелі ұстаз, білім беру ісінің үздігі, қазақ тілі мен әдебиеті пәнінің мұғалімі Сағындықова Үндемес Теміржанқызы.</w:t>
      </w:r>
    </w:p>
    <w:p w:rsidR="00ED3BAF" w:rsidRDefault="00ED3BAF" w:rsidP="00ED3B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директорының әдістемелік істер жөніндегі орынбасары,</w:t>
      </w:r>
      <w:r w:rsidRPr="00ED3BAF">
        <w:rPr>
          <w:lang w:val="kk-KZ"/>
        </w:rPr>
        <w:t xml:space="preserve"> </w:t>
      </w:r>
      <w:r w:rsidRPr="00ED3BAF"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әдебиеті пәнінің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Сахариева Мадина Мұқанқызы;</w:t>
      </w:r>
    </w:p>
    <w:p w:rsidR="001D3B58" w:rsidRDefault="00ED3BAF" w:rsidP="001D3B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кітапханасының меңгерушісі Анитова Светлана Айтмағанбетқызы. </w:t>
      </w:r>
    </w:p>
    <w:p w:rsidR="002B6A62" w:rsidRPr="00267669" w:rsidRDefault="00627B53" w:rsidP="002B6A6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7669">
        <w:rPr>
          <w:rFonts w:ascii="Times New Roman" w:hAnsi="Times New Roman" w:cs="Times New Roman"/>
          <w:sz w:val="28"/>
          <w:szCs w:val="28"/>
          <w:lang w:val="kk-KZ"/>
        </w:rPr>
        <w:t>Жас көлемімен  бөлінетін 3 кезеңнен тұратын байқау, кезең-кезеңімен бағаланады.</w:t>
      </w:r>
    </w:p>
    <w:p w:rsidR="00936FE3" w:rsidRDefault="002B6A62" w:rsidP="002B6A6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Құрметті көре</w:t>
      </w:r>
      <w:r w:rsidR="00936FE3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мендер! Байқауға қатысушы оқушылар өз шығармаларын қорғауға дайындалғанша, </w:t>
      </w:r>
      <w:r w:rsidR="00936FE3">
        <w:rPr>
          <w:rFonts w:ascii="Times New Roman" w:hAnsi="Times New Roman" w:cs="Times New Roman"/>
          <w:sz w:val="28"/>
          <w:szCs w:val="28"/>
          <w:lang w:val="kk-KZ"/>
        </w:rPr>
        <w:t>бүгінгі тақырыбымыздың ауқымын кеңейтер өлең-жырларға кезек береміз</w:t>
      </w:r>
      <w:r w:rsidR="0048054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86ACC">
        <w:rPr>
          <w:rFonts w:ascii="Times New Roman" w:hAnsi="Times New Roman" w:cs="Times New Roman"/>
          <w:sz w:val="28"/>
          <w:szCs w:val="28"/>
          <w:lang w:val="kk-KZ"/>
        </w:rPr>
        <w:t>Мирас</w:t>
      </w:r>
      <w:r w:rsidR="0048054C">
        <w:rPr>
          <w:rFonts w:ascii="Times New Roman" w:hAnsi="Times New Roman" w:cs="Times New Roman"/>
          <w:sz w:val="28"/>
          <w:szCs w:val="28"/>
          <w:lang w:val="kk-KZ"/>
        </w:rPr>
        <w:t xml:space="preserve">, Нұрсұлтан Сайранов, Әділет Жақанов, </w:t>
      </w:r>
      <w:r w:rsidR="00686ACC">
        <w:rPr>
          <w:rFonts w:ascii="Times New Roman" w:hAnsi="Times New Roman" w:cs="Times New Roman"/>
          <w:sz w:val="28"/>
          <w:szCs w:val="28"/>
          <w:lang w:val="kk-KZ"/>
        </w:rPr>
        <w:t>Қордабаева Ақмарал</w:t>
      </w:r>
      <w:r w:rsidR="00B53B05">
        <w:rPr>
          <w:rFonts w:ascii="Times New Roman" w:hAnsi="Times New Roman" w:cs="Times New Roman"/>
          <w:sz w:val="28"/>
          <w:szCs w:val="28"/>
          <w:lang w:val="kk-KZ"/>
        </w:rPr>
        <w:t>, Айтжан Фариза</w:t>
      </w:r>
      <w:r w:rsidR="00627B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36F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232B" w:rsidRDefault="00936FE3" w:rsidP="002B6A6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6FE3">
        <w:rPr>
          <w:rFonts w:ascii="Times New Roman" w:hAnsi="Times New Roman" w:cs="Times New Roman"/>
          <w:b/>
          <w:sz w:val="28"/>
          <w:szCs w:val="28"/>
          <w:lang w:val="kk-KZ"/>
        </w:rPr>
        <w:t>Сахнада:</w:t>
      </w:r>
    </w:p>
    <w:p w:rsidR="002B6A62" w:rsidRDefault="0008232B" w:rsidP="002B6A6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23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 кезең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оқушыларын </w:t>
      </w:r>
      <w:r w:rsidR="00B53B05">
        <w:rPr>
          <w:rFonts w:ascii="Times New Roman" w:hAnsi="Times New Roman" w:cs="Times New Roman"/>
          <w:sz w:val="28"/>
          <w:szCs w:val="28"/>
          <w:lang w:val="kk-KZ"/>
        </w:rPr>
        <w:t>кезекпен шақырамыз,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 өз шығармашылығын таныстыр</w:t>
      </w:r>
      <w:r w:rsidR="00B53B05">
        <w:rPr>
          <w:rFonts w:ascii="Times New Roman" w:hAnsi="Times New Roman" w:cs="Times New Roman"/>
          <w:sz w:val="28"/>
          <w:szCs w:val="28"/>
          <w:lang w:val="kk-KZ"/>
        </w:rPr>
        <w:t>ады.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7B53" w:rsidRDefault="00627B53" w:rsidP="002B6A6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27B53">
        <w:rPr>
          <w:rFonts w:ascii="Times New Roman" w:hAnsi="Times New Roman" w:cs="Times New Roman"/>
          <w:sz w:val="28"/>
          <w:szCs w:val="28"/>
          <w:lang w:val="kk-KZ"/>
        </w:rPr>
        <w:t xml:space="preserve">Кезекпен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байқауға қатысушылар</w:t>
      </w:r>
      <w:r w:rsidR="0008232B">
        <w:rPr>
          <w:rFonts w:ascii="Times New Roman" w:hAnsi="Times New Roman" w:cs="Times New Roman"/>
          <w:sz w:val="28"/>
          <w:szCs w:val="28"/>
          <w:lang w:val="kk-KZ"/>
        </w:rPr>
        <w:t xml:space="preserve"> шақырылады.</w:t>
      </w:r>
    </w:p>
    <w:p w:rsidR="00627B53" w:rsidRDefault="00627B53" w:rsidP="00627B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Қошемет көрсетіп отыралық көрермен...</w:t>
      </w:r>
    </w:p>
    <w:p w:rsidR="0008232B" w:rsidRPr="0008232B" w:rsidRDefault="0008232B" w:rsidP="0008232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8232B">
        <w:rPr>
          <w:rFonts w:ascii="Times New Roman" w:hAnsi="Times New Roman" w:cs="Times New Roman"/>
          <w:b/>
          <w:sz w:val="28"/>
          <w:szCs w:val="28"/>
          <w:lang w:val="kk-KZ"/>
        </w:rPr>
        <w:t>ІІ кезең</w:t>
      </w:r>
      <w:r w:rsidRPr="0008232B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оқушыларын марапаттау. Марапатқа шыққан бала өз шығармашылығын таныстыру.</w:t>
      </w:r>
    </w:p>
    <w:p w:rsidR="0008232B" w:rsidRDefault="0008232B" w:rsidP="0008232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8232B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Қошемет көрсетіп отыралық көрермен...</w:t>
      </w:r>
    </w:p>
    <w:p w:rsidR="0008232B" w:rsidRPr="0008232B" w:rsidRDefault="0008232B" w:rsidP="0008232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8232B">
        <w:rPr>
          <w:rFonts w:ascii="Times New Roman" w:hAnsi="Times New Roman" w:cs="Times New Roman"/>
          <w:b/>
          <w:sz w:val="28"/>
          <w:szCs w:val="28"/>
          <w:lang w:val="kk-KZ"/>
        </w:rPr>
        <w:t>ІІІ кезең</w:t>
      </w:r>
      <w:r w:rsidRPr="0008232B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оқушыларын марапаттау. Марапатқа шыққан бала өз шығармашылығын таныстыру.</w:t>
      </w:r>
    </w:p>
    <w:p w:rsidR="0008232B" w:rsidRPr="0008232B" w:rsidRDefault="0008232B" w:rsidP="0008232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8232B">
        <w:rPr>
          <w:rFonts w:ascii="Times New Roman" w:hAnsi="Times New Roman" w:cs="Times New Roman"/>
          <w:sz w:val="28"/>
          <w:szCs w:val="28"/>
          <w:lang w:val="kk-KZ"/>
        </w:rPr>
        <w:t>Кезекпен байқауға қатысушылар шақырылады.</w:t>
      </w:r>
    </w:p>
    <w:p w:rsidR="0008232B" w:rsidRDefault="0008232B" w:rsidP="0008232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8232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8232B">
        <w:rPr>
          <w:rFonts w:ascii="Times New Roman" w:hAnsi="Times New Roman" w:cs="Times New Roman"/>
          <w:sz w:val="28"/>
          <w:szCs w:val="28"/>
          <w:lang w:val="kk-KZ"/>
        </w:rPr>
        <w:tab/>
        <w:t>Қошемет көрсетіп отыралық көрермен..</w:t>
      </w:r>
    </w:p>
    <w:p w:rsidR="00AF0700" w:rsidRDefault="00AF0700" w:rsidP="00AF070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Қазылар алқасы өз шешімдерін  шығарып, біздерге жария етуге дайындалсын. Оған дейін біздер көрермен арасында  сұрақ-жауап ойынын өткізелік.</w:t>
      </w:r>
    </w:p>
    <w:p w:rsidR="00AF0700" w:rsidRDefault="00AF0700" w:rsidP="00AF070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«Білгірлер» мен «Білімділер» болып екі топқа бөлінелік. Әр топқа сұрақ беріледі. Сұрақты толық аяғына дейін тыңдап, жауап беру үшін қолдарыңызды көтересіздер. Дабырлау керек емес. 1 топ жауап бере алмаса, 2 топ айта алады.</w:t>
      </w:r>
    </w:p>
    <w:p w:rsidR="00C56C98" w:rsidRDefault="00C56C98" w:rsidP="00C56C98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56C98">
        <w:rPr>
          <w:rFonts w:ascii="Times New Roman" w:hAnsi="Times New Roman" w:cs="Times New Roman"/>
          <w:i/>
          <w:sz w:val="28"/>
          <w:szCs w:val="28"/>
          <w:lang w:val="kk-KZ"/>
        </w:rPr>
        <w:t>викторина сұрақтары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кетеді.</w:t>
      </w:r>
    </w:p>
    <w:p w:rsidR="007C620D" w:rsidRDefault="00C56C98" w:rsidP="00C56C9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Кезек қазылар алқасына беріледі. </w:t>
      </w:r>
    </w:p>
    <w:p w:rsidR="00C56C98" w:rsidRDefault="00C56C98" w:rsidP="00C56C9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Марапаттаау кезеңі.</w:t>
      </w:r>
    </w:p>
    <w:p w:rsidR="007C620D" w:rsidRPr="00C56C98" w:rsidRDefault="007C620D" w:rsidP="00C56C9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Қош</w:t>
      </w:r>
      <w:r w:rsidR="00AC0255">
        <w:rPr>
          <w:rFonts w:ascii="Times New Roman" w:hAnsi="Times New Roman" w:cs="Times New Roman"/>
          <w:sz w:val="28"/>
          <w:szCs w:val="28"/>
          <w:lang w:val="kk-KZ"/>
        </w:rPr>
        <w:t xml:space="preserve"> сау болыңыздар!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Қатысқандарыңызға</w:t>
      </w:r>
      <w:r w:rsidR="00AC0255">
        <w:rPr>
          <w:rFonts w:ascii="Times New Roman" w:hAnsi="Times New Roman" w:cs="Times New Roman"/>
          <w:sz w:val="28"/>
          <w:szCs w:val="28"/>
          <w:lang w:val="kk-KZ"/>
        </w:rPr>
        <w:t xml:space="preserve"> көп рахмет!</w:t>
      </w:r>
    </w:p>
    <w:p w:rsidR="002B6A62" w:rsidRPr="002B6A62" w:rsidRDefault="002B6A62" w:rsidP="002B6A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6A62" w:rsidRDefault="002B6A62" w:rsidP="002B6A6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8232B" w:rsidRPr="0008232B" w:rsidRDefault="0008232B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232B" w:rsidRDefault="0008232B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7A96" w:rsidRDefault="00F87A96" w:rsidP="0008232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8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8F1"/>
    <w:multiLevelType w:val="hybridMultilevel"/>
    <w:tmpl w:val="464AF1B0"/>
    <w:lvl w:ilvl="0" w:tplc="CBE0E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14C5"/>
    <w:multiLevelType w:val="hybridMultilevel"/>
    <w:tmpl w:val="A832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A2914"/>
    <w:multiLevelType w:val="hybridMultilevel"/>
    <w:tmpl w:val="D41E214C"/>
    <w:lvl w:ilvl="0" w:tplc="2FAC655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32540"/>
    <w:multiLevelType w:val="hybridMultilevel"/>
    <w:tmpl w:val="A93A9F1A"/>
    <w:lvl w:ilvl="0" w:tplc="12D84E3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F6"/>
    <w:rsid w:val="00075867"/>
    <w:rsid w:val="0008232B"/>
    <w:rsid w:val="00114F23"/>
    <w:rsid w:val="001D3B58"/>
    <w:rsid w:val="00267669"/>
    <w:rsid w:val="002B6A62"/>
    <w:rsid w:val="00326C9D"/>
    <w:rsid w:val="00421916"/>
    <w:rsid w:val="0048054C"/>
    <w:rsid w:val="00627B53"/>
    <w:rsid w:val="00686ACC"/>
    <w:rsid w:val="007C620D"/>
    <w:rsid w:val="007E087D"/>
    <w:rsid w:val="007F36DA"/>
    <w:rsid w:val="0081267D"/>
    <w:rsid w:val="00936FE3"/>
    <w:rsid w:val="009A48F5"/>
    <w:rsid w:val="009D21FF"/>
    <w:rsid w:val="00A12837"/>
    <w:rsid w:val="00A76C63"/>
    <w:rsid w:val="00AC0255"/>
    <w:rsid w:val="00AD4FF6"/>
    <w:rsid w:val="00AF0700"/>
    <w:rsid w:val="00B53B05"/>
    <w:rsid w:val="00BF76E6"/>
    <w:rsid w:val="00C56C98"/>
    <w:rsid w:val="00E669BB"/>
    <w:rsid w:val="00E746E8"/>
    <w:rsid w:val="00ED3BAF"/>
    <w:rsid w:val="00EE114B"/>
    <w:rsid w:val="00EE37C3"/>
    <w:rsid w:val="00F7127B"/>
    <w:rsid w:val="00F87A96"/>
    <w:rsid w:val="00FA3148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BA3F-D993-4D91-BD47-F6EB20C5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2015-01-16T05:30:00Z</cp:lastPrinted>
  <dcterms:created xsi:type="dcterms:W3CDTF">2015-01-13T04:31:00Z</dcterms:created>
  <dcterms:modified xsi:type="dcterms:W3CDTF">2015-01-21T09:06:00Z</dcterms:modified>
</cp:coreProperties>
</file>